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p>
    <w:tbl>
      <w:tblPr>
        <w:tblStyle w:val="TableGrid"/>
        <w:tblW w:w="0" w:type="auto"/>
        <w:tblInd w:w="-90" w:type="dxa"/>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F04C8C">
        <w:tc>
          <w:tcPr>
            <w:tcW w:w="9360"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038785CB" w:rsidR="00C67798" w:rsidRPr="00817938" w:rsidRDefault="00F4232E" w:rsidP="00817938">
                <w:pPr>
                  <w:spacing w:after="120"/>
                  <w:contextualSpacing/>
                  <w:rPr>
                    <w:rFonts w:cs="Arial"/>
                    <w:b/>
                    <w:color w:val="000000" w:themeColor="text1"/>
                    <w:sz w:val="48"/>
                    <w:szCs w:val="48"/>
                  </w:rPr>
                </w:pPr>
                <w:r w:rsidRPr="00817938">
                  <w:rPr>
                    <w:rFonts w:cs="Arial"/>
                    <w:b/>
                    <w:color w:val="000000" w:themeColor="text1"/>
                    <w:sz w:val="48"/>
                    <w:szCs w:val="48"/>
                  </w:rPr>
                  <w:t>Project Charter</w:t>
                </w:r>
              </w:p>
            </w:sdtContent>
          </w:sdt>
        </w:tc>
      </w:tr>
    </w:tbl>
    <w:p w14:paraId="5EF4F460" w14:textId="77777777" w:rsidR="00C67798" w:rsidRPr="00146473" w:rsidRDefault="00C67798" w:rsidP="00C67798">
      <w:pPr>
        <w:spacing w:after="120"/>
        <w:contextualSpacing/>
        <w:rPr>
          <w:rFonts w:cs="Arial"/>
          <w:b/>
        </w:rPr>
      </w:pPr>
    </w:p>
    <w:p w14:paraId="764FE7D4" w14:textId="6B760C55" w:rsidR="00C67798" w:rsidRDefault="00C67798" w:rsidP="00C67798">
      <w:pPr>
        <w:spacing w:after="120"/>
        <w:rPr>
          <w:rFonts w:cs="Arial"/>
          <w:b/>
        </w:rPr>
      </w:pPr>
      <w:r w:rsidRPr="00146473">
        <w:rPr>
          <w:rFonts w:cs="Arial"/>
          <w:b/>
        </w:rPr>
        <w:t>Document Information</w:t>
      </w:r>
    </w:p>
    <w:tbl>
      <w:tblPr>
        <w:tblStyle w:val="TableGrid"/>
        <w:tblW w:w="0" w:type="auto"/>
        <w:tblInd w:w="-95" w:type="dxa"/>
        <w:tblLook w:val="04A0" w:firstRow="1" w:lastRow="0" w:firstColumn="1" w:lastColumn="0" w:noHBand="0" w:noVBand="1"/>
      </w:tblPr>
      <w:tblGrid>
        <w:gridCol w:w="1890"/>
        <w:gridCol w:w="2968"/>
        <w:gridCol w:w="1712"/>
        <w:gridCol w:w="2875"/>
      </w:tblGrid>
      <w:tr w:rsidR="00F04C8C" w:rsidRPr="00146473" w14:paraId="544CAE51" w14:textId="77777777" w:rsidTr="00983D94">
        <w:tc>
          <w:tcPr>
            <w:tcW w:w="1890" w:type="dxa"/>
            <w:tcBorders>
              <w:top w:val="single" w:sz="4" w:space="0" w:color="auto"/>
              <w:left w:val="single" w:sz="4" w:space="0" w:color="auto"/>
            </w:tcBorders>
            <w:shd w:val="clear" w:color="auto" w:fill="auto"/>
          </w:tcPr>
          <w:p w14:paraId="3DDE0501" w14:textId="77777777" w:rsidR="00F04C8C" w:rsidRPr="00146473" w:rsidRDefault="00F04C8C" w:rsidP="00983D94">
            <w:pPr>
              <w:spacing w:before="60" w:after="60"/>
              <w:rPr>
                <w:rFonts w:cs="Arial"/>
                <w:b/>
                <w:color w:val="000000" w:themeColor="text1"/>
              </w:rPr>
            </w:pPr>
            <w:r w:rsidRPr="00146473">
              <w:rPr>
                <w:rFonts w:cs="Arial"/>
                <w:b/>
                <w:color w:val="000000" w:themeColor="text1"/>
              </w:rPr>
              <w:t>Sponsor</w:t>
            </w:r>
          </w:p>
        </w:tc>
        <w:tc>
          <w:tcPr>
            <w:tcW w:w="2968" w:type="dxa"/>
            <w:tcBorders>
              <w:top w:val="single" w:sz="4" w:space="0" w:color="auto"/>
            </w:tcBorders>
            <w:shd w:val="clear" w:color="auto" w:fill="auto"/>
          </w:tcPr>
          <w:p w14:paraId="0972BE40" w14:textId="77777777" w:rsidR="00F04C8C" w:rsidRPr="00146473" w:rsidRDefault="00F04C8C" w:rsidP="00983D94">
            <w:pPr>
              <w:spacing w:before="60" w:after="60"/>
              <w:rPr>
                <w:rFonts w:cs="Arial"/>
                <w:color w:val="000000" w:themeColor="text1"/>
              </w:rPr>
            </w:pPr>
          </w:p>
        </w:tc>
        <w:tc>
          <w:tcPr>
            <w:tcW w:w="1712" w:type="dxa"/>
            <w:tcBorders>
              <w:top w:val="single" w:sz="4" w:space="0" w:color="auto"/>
              <w:right w:val="single" w:sz="4" w:space="0" w:color="auto"/>
            </w:tcBorders>
            <w:shd w:val="clear" w:color="auto" w:fill="auto"/>
          </w:tcPr>
          <w:p w14:paraId="11F94A49" w14:textId="77777777" w:rsidR="00F04C8C" w:rsidRPr="00146473" w:rsidRDefault="00F04C8C" w:rsidP="00983D94">
            <w:pPr>
              <w:spacing w:before="60" w:after="60"/>
              <w:rPr>
                <w:rFonts w:cs="Arial"/>
                <w:b/>
                <w:color w:val="000000" w:themeColor="text1"/>
              </w:rPr>
            </w:pPr>
            <w:r>
              <w:rPr>
                <w:rFonts w:cs="Arial"/>
                <w:b/>
                <w:color w:val="000000" w:themeColor="text1"/>
              </w:rPr>
              <w:t>Business Owner</w:t>
            </w:r>
          </w:p>
        </w:tc>
        <w:tc>
          <w:tcPr>
            <w:tcW w:w="2875" w:type="dxa"/>
            <w:tcBorders>
              <w:left w:val="single" w:sz="4" w:space="0" w:color="auto"/>
            </w:tcBorders>
            <w:shd w:val="clear" w:color="auto" w:fill="auto"/>
          </w:tcPr>
          <w:p w14:paraId="23A38C5E" w14:textId="77777777" w:rsidR="00F04C8C" w:rsidRPr="00146473" w:rsidRDefault="00F04C8C" w:rsidP="00983D94">
            <w:pPr>
              <w:spacing w:before="60" w:after="60"/>
              <w:rPr>
                <w:rFonts w:cs="Arial"/>
              </w:rPr>
            </w:pPr>
          </w:p>
        </w:tc>
      </w:tr>
      <w:tr w:rsidR="00F04C8C" w:rsidRPr="00146473" w14:paraId="33091B47" w14:textId="77777777" w:rsidTr="00983D94">
        <w:tc>
          <w:tcPr>
            <w:tcW w:w="1890" w:type="dxa"/>
            <w:tcBorders>
              <w:left w:val="single" w:sz="4" w:space="0" w:color="auto"/>
            </w:tcBorders>
            <w:shd w:val="clear" w:color="auto" w:fill="auto"/>
          </w:tcPr>
          <w:p w14:paraId="1CC82DCC" w14:textId="77777777" w:rsidR="00F04C8C" w:rsidRPr="00146473" w:rsidRDefault="00F04C8C" w:rsidP="00983D94">
            <w:pPr>
              <w:spacing w:before="60" w:after="60"/>
              <w:rPr>
                <w:rFonts w:cs="Arial"/>
                <w:b/>
                <w:color w:val="000000" w:themeColor="text1"/>
              </w:rPr>
            </w:pPr>
            <w:r w:rsidRPr="00146473">
              <w:rPr>
                <w:rFonts w:cs="Arial"/>
                <w:b/>
                <w:color w:val="000000" w:themeColor="text1"/>
              </w:rPr>
              <w:t>Project Manager</w:t>
            </w:r>
          </w:p>
        </w:tc>
        <w:tc>
          <w:tcPr>
            <w:tcW w:w="2968" w:type="dxa"/>
            <w:shd w:val="clear" w:color="auto" w:fill="auto"/>
          </w:tcPr>
          <w:p w14:paraId="4691B2D1" w14:textId="77777777" w:rsidR="00F04C8C" w:rsidRPr="00146473" w:rsidRDefault="00F04C8C" w:rsidP="00983D94">
            <w:pPr>
              <w:spacing w:before="60" w:after="60"/>
              <w:rPr>
                <w:rFonts w:cs="Arial"/>
                <w:color w:val="000000" w:themeColor="text1"/>
              </w:rPr>
            </w:pPr>
          </w:p>
        </w:tc>
        <w:tc>
          <w:tcPr>
            <w:tcW w:w="1712" w:type="dxa"/>
            <w:tcBorders>
              <w:right w:val="single" w:sz="4" w:space="0" w:color="auto"/>
            </w:tcBorders>
            <w:shd w:val="clear" w:color="auto" w:fill="auto"/>
          </w:tcPr>
          <w:p w14:paraId="5E85CF3F" w14:textId="77777777" w:rsidR="00F04C8C" w:rsidRPr="00146473" w:rsidRDefault="00F04C8C" w:rsidP="00983D94">
            <w:pPr>
              <w:spacing w:before="60" w:after="60"/>
              <w:rPr>
                <w:rFonts w:cs="Arial"/>
                <w:b/>
                <w:color w:val="000000" w:themeColor="text1"/>
              </w:rPr>
            </w:pPr>
            <w:r>
              <w:rPr>
                <w:rFonts w:cs="Arial"/>
                <w:b/>
                <w:color w:val="000000" w:themeColor="text1"/>
              </w:rPr>
              <w:t xml:space="preserve">Estimated </w:t>
            </w:r>
            <w:r w:rsidRPr="00146473">
              <w:rPr>
                <w:rFonts w:cs="Arial"/>
                <w:b/>
                <w:color w:val="000000" w:themeColor="text1"/>
              </w:rPr>
              <w:t>Budget</w:t>
            </w:r>
          </w:p>
        </w:tc>
        <w:tc>
          <w:tcPr>
            <w:tcW w:w="2875" w:type="dxa"/>
            <w:tcBorders>
              <w:left w:val="single" w:sz="4" w:space="0" w:color="auto"/>
            </w:tcBorders>
            <w:shd w:val="clear" w:color="auto" w:fill="auto"/>
          </w:tcPr>
          <w:p w14:paraId="4E6C7D20" w14:textId="77777777" w:rsidR="00F04C8C" w:rsidRPr="00146473" w:rsidRDefault="00F04C8C" w:rsidP="00983D94">
            <w:pPr>
              <w:spacing w:before="60" w:after="60"/>
              <w:rPr>
                <w:rFonts w:cs="Arial"/>
              </w:rPr>
            </w:pPr>
          </w:p>
        </w:tc>
      </w:tr>
      <w:tr w:rsidR="00F04C8C" w:rsidRPr="00146473" w14:paraId="2B8E6E2D" w14:textId="77777777" w:rsidTr="00983D94">
        <w:tc>
          <w:tcPr>
            <w:tcW w:w="1890" w:type="dxa"/>
            <w:tcBorders>
              <w:left w:val="single" w:sz="4" w:space="0" w:color="auto"/>
              <w:bottom w:val="single" w:sz="4" w:space="0" w:color="auto"/>
            </w:tcBorders>
            <w:shd w:val="clear" w:color="auto" w:fill="auto"/>
          </w:tcPr>
          <w:p w14:paraId="7F6846C9" w14:textId="77777777" w:rsidR="00F04C8C" w:rsidRPr="00146473" w:rsidRDefault="00F04C8C"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Start Date</w:t>
            </w:r>
          </w:p>
        </w:tc>
        <w:tc>
          <w:tcPr>
            <w:tcW w:w="2968" w:type="dxa"/>
            <w:tcBorders>
              <w:bottom w:val="single" w:sz="4" w:space="0" w:color="auto"/>
            </w:tcBorders>
            <w:shd w:val="clear" w:color="auto" w:fill="auto"/>
          </w:tcPr>
          <w:p w14:paraId="5E707E9C" w14:textId="77777777" w:rsidR="00F04C8C" w:rsidRPr="00146473" w:rsidRDefault="00F04C8C" w:rsidP="00983D94">
            <w:pPr>
              <w:spacing w:before="60" w:after="60"/>
              <w:rPr>
                <w:rFonts w:cs="Arial"/>
                <w:color w:val="000000" w:themeColor="text1"/>
              </w:rPr>
            </w:pPr>
          </w:p>
        </w:tc>
        <w:tc>
          <w:tcPr>
            <w:tcW w:w="1712" w:type="dxa"/>
            <w:tcBorders>
              <w:bottom w:val="single" w:sz="4" w:space="0" w:color="auto"/>
              <w:right w:val="single" w:sz="4" w:space="0" w:color="auto"/>
            </w:tcBorders>
            <w:shd w:val="clear" w:color="auto" w:fill="auto"/>
          </w:tcPr>
          <w:p w14:paraId="1CB60E9A" w14:textId="77777777" w:rsidR="00F04C8C" w:rsidRPr="00146473" w:rsidRDefault="00F04C8C"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End Date</w:t>
            </w:r>
          </w:p>
        </w:tc>
        <w:tc>
          <w:tcPr>
            <w:tcW w:w="2875" w:type="dxa"/>
            <w:tcBorders>
              <w:left w:val="single" w:sz="4" w:space="0" w:color="auto"/>
            </w:tcBorders>
          </w:tcPr>
          <w:p w14:paraId="0F5ADAF4" w14:textId="77777777" w:rsidR="00F04C8C" w:rsidRPr="00146473" w:rsidRDefault="00F04C8C" w:rsidP="00983D94">
            <w:pPr>
              <w:spacing w:before="60" w:after="60"/>
              <w:rPr>
                <w:rFonts w:cs="Arial"/>
              </w:rPr>
            </w:pPr>
          </w:p>
        </w:tc>
      </w:tr>
    </w:tbl>
    <w:p w14:paraId="2AC40AC6" w14:textId="77777777" w:rsidR="00F04C8C" w:rsidRPr="00146473" w:rsidRDefault="00F04C8C" w:rsidP="00C67798">
      <w:pPr>
        <w:spacing w:after="120"/>
        <w:rPr>
          <w:rFonts w:cs="Arial"/>
          <w:b/>
        </w:rPr>
      </w:pPr>
    </w:p>
    <w:p w14:paraId="30A48200" w14:textId="77777777" w:rsidR="00F04C8C" w:rsidRPr="00146473" w:rsidRDefault="00F04C8C" w:rsidP="00F04C8C">
      <w:pPr>
        <w:spacing w:after="120"/>
        <w:rPr>
          <w:rFonts w:cs="Arial"/>
          <w:b/>
        </w:rPr>
      </w:pPr>
      <w:r w:rsidRPr="00146473">
        <w:rPr>
          <w:rFonts w:cs="Arial"/>
          <w:b/>
        </w:rPr>
        <w:t>Document History</w:t>
      </w:r>
    </w:p>
    <w:tbl>
      <w:tblPr>
        <w:tblStyle w:val="TableGrid"/>
        <w:tblW w:w="0" w:type="auto"/>
        <w:tblInd w:w="-95" w:type="dxa"/>
        <w:tblLook w:val="04A0" w:firstRow="1" w:lastRow="0" w:firstColumn="1" w:lastColumn="0" w:noHBand="0" w:noVBand="1"/>
      </w:tblPr>
      <w:tblGrid>
        <w:gridCol w:w="1102"/>
        <w:gridCol w:w="1674"/>
        <w:gridCol w:w="6669"/>
      </w:tblGrid>
      <w:tr w:rsidR="00F04C8C" w:rsidRPr="00146473" w14:paraId="4DD24DCB" w14:textId="77777777" w:rsidTr="00F04C8C">
        <w:tc>
          <w:tcPr>
            <w:tcW w:w="1102" w:type="dxa"/>
            <w:shd w:val="clear" w:color="auto" w:fill="auto"/>
          </w:tcPr>
          <w:p w14:paraId="321C054E" w14:textId="77777777" w:rsidR="00F04C8C" w:rsidRPr="00146473" w:rsidRDefault="00F04C8C" w:rsidP="00983D94">
            <w:pPr>
              <w:spacing w:before="40" w:after="40"/>
              <w:rPr>
                <w:rFonts w:cs="Arial"/>
                <w:b/>
                <w:color w:val="000000" w:themeColor="text1"/>
                <w:sz w:val="18"/>
              </w:rPr>
            </w:pPr>
            <w:bookmarkStart w:id="0" w:name="_GoBack" w:colFirst="3" w:colLast="3"/>
            <w:r w:rsidRPr="00146473">
              <w:rPr>
                <w:rFonts w:cs="Arial"/>
                <w:b/>
                <w:color w:val="000000" w:themeColor="text1"/>
                <w:sz w:val="18"/>
              </w:rPr>
              <w:t>Version</w:t>
            </w:r>
          </w:p>
        </w:tc>
        <w:tc>
          <w:tcPr>
            <w:tcW w:w="1674" w:type="dxa"/>
            <w:shd w:val="clear" w:color="auto" w:fill="auto"/>
          </w:tcPr>
          <w:p w14:paraId="7804555D" w14:textId="77777777" w:rsidR="00F04C8C" w:rsidRPr="00146473" w:rsidRDefault="00F04C8C" w:rsidP="00983D94">
            <w:pPr>
              <w:spacing w:before="40" w:after="40"/>
              <w:rPr>
                <w:rFonts w:cs="Arial"/>
                <w:b/>
                <w:color w:val="000000" w:themeColor="text1"/>
                <w:sz w:val="18"/>
              </w:rPr>
            </w:pPr>
            <w:r w:rsidRPr="00146473">
              <w:rPr>
                <w:rFonts w:cs="Arial"/>
                <w:b/>
                <w:color w:val="000000" w:themeColor="text1"/>
                <w:sz w:val="18"/>
              </w:rPr>
              <w:t>Date</w:t>
            </w:r>
          </w:p>
        </w:tc>
        <w:tc>
          <w:tcPr>
            <w:tcW w:w="6669" w:type="dxa"/>
            <w:shd w:val="clear" w:color="auto" w:fill="auto"/>
          </w:tcPr>
          <w:p w14:paraId="594BD90B" w14:textId="77777777" w:rsidR="00F04C8C" w:rsidRPr="00146473" w:rsidRDefault="00F04C8C" w:rsidP="00983D94">
            <w:pPr>
              <w:spacing w:before="40" w:after="40"/>
              <w:rPr>
                <w:rFonts w:cs="Arial"/>
                <w:b/>
                <w:color w:val="000000" w:themeColor="text1"/>
                <w:sz w:val="18"/>
              </w:rPr>
            </w:pPr>
            <w:r>
              <w:rPr>
                <w:rFonts w:cs="Arial"/>
                <w:b/>
                <w:color w:val="000000" w:themeColor="text1"/>
                <w:sz w:val="18"/>
              </w:rPr>
              <w:t xml:space="preserve">Summary of changes </w:t>
            </w:r>
          </w:p>
        </w:tc>
      </w:tr>
      <w:tr w:rsidR="00F04C8C" w:rsidRPr="00146473" w14:paraId="6FDE96B8" w14:textId="77777777" w:rsidTr="00F04C8C">
        <w:tc>
          <w:tcPr>
            <w:tcW w:w="1102" w:type="dxa"/>
            <w:shd w:val="clear" w:color="auto" w:fill="auto"/>
          </w:tcPr>
          <w:p w14:paraId="17FF3393" w14:textId="77777777" w:rsidR="00F04C8C" w:rsidRPr="00146473" w:rsidRDefault="00F04C8C" w:rsidP="00983D94">
            <w:pPr>
              <w:spacing w:before="40" w:after="40"/>
              <w:rPr>
                <w:rFonts w:cs="Arial"/>
                <w:color w:val="000000" w:themeColor="text1"/>
                <w:sz w:val="18"/>
              </w:rPr>
            </w:pPr>
            <w:r w:rsidRPr="00146473">
              <w:rPr>
                <w:rFonts w:cs="Arial"/>
                <w:color w:val="000000" w:themeColor="text1"/>
                <w:sz w:val="18"/>
              </w:rPr>
              <w:t>1.0</w:t>
            </w:r>
          </w:p>
        </w:tc>
        <w:tc>
          <w:tcPr>
            <w:tcW w:w="1674" w:type="dxa"/>
            <w:shd w:val="clear" w:color="auto" w:fill="auto"/>
          </w:tcPr>
          <w:p w14:paraId="346A452D" w14:textId="77777777" w:rsidR="00F04C8C" w:rsidRPr="00146473" w:rsidRDefault="00F04C8C" w:rsidP="00983D94">
            <w:pPr>
              <w:spacing w:before="40" w:after="40"/>
              <w:rPr>
                <w:rFonts w:cs="Arial"/>
                <w:color w:val="000000" w:themeColor="text1"/>
                <w:sz w:val="18"/>
              </w:rPr>
            </w:pPr>
          </w:p>
        </w:tc>
        <w:tc>
          <w:tcPr>
            <w:tcW w:w="6669" w:type="dxa"/>
            <w:shd w:val="clear" w:color="auto" w:fill="auto"/>
          </w:tcPr>
          <w:p w14:paraId="6BECA0B8" w14:textId="77777777" w:rsidR="00F04C8C" w:rsidRPr="00146473" w:rsidRDefault="00F04C8C" w:rsidP="00983D94">
            <w:pPr>
              <w:spacing w:before="40" w:after="40"/>
              <w:rPr>
                <w:rFonts w:cs="Arial"/>
                <w:color w:val="000000" w:themeColor="text1"/>
                <w:sz w:val="18"/>
              </w:rPr>
            </w:pPr>
          </w:p>
        </w:tc>
      </w:tr>
      <w:tr w:rsidR="00F04C8C" w:rsidRPr="00146473" w14:paraId="3EC3081C" w14:textId="77777777" w:rsidTr="00F04C8C">
        <w:tc>
          <w:tcPr>
            <w:tcW w:w="1102" w:type="dxa"/>
            <w:shd w:val="clear" w:color="auto" w:fill="auto"/>
          </w:tcPr>
          <w:p w14:paraId="494915FE" w14:textId="77777777" w:rsidR="00F04C8C" w:rsidRPr="00146473" w:rsidRDefault="00F04C8C" w:rsidP="00983D94">
            <w:pPr>
              <w:spacing w:before="40" w:after="40"/>
              <w:rPr>
                <w:rFonts w:cs="Arial"/>
                <w:color w:val="000000" w:themeColor="text1"/>
                <w:sz w:val="18"/>
              </w:rPr>
            </w:pPr>
          </w:p>
        </w:tc>
        <w:tc>
          <w:tcPr>
            <w:tcW w:w="1674" w:type="dxa"/>
            <w:shd w:val="clear" w:color="auto" w:fill="auto"/>
          </w:tcPr>
          <w:p w14:paraId="13DD8293" w14:textId="77777777" w:rsidR="00F04C8C" w:rsidRPr="00146473" w:rsidRDefault="00F04C8C" w:rsidP="00983D94">
            <w:pPr>
              <w:spacing w:before="40" w:after="40"/>
              <w:rPr>
                <w:rFonts w:cs="Arial"/>
                <w:color w:val="000000" w:themeColor="text1"/>
                <w:sz w:val="18"/>
              </w:rPr>
            </w:pPr>
          </w:p>
        </w:tc>
        <w:tc>
          <w:tcPr>
            <w:tcW w:w="6669" w:type="dxa"/>
            <w:shd w:val="clear" w:color="auto" w:fill="auto"/>
          </w:tcPr>
          <w:p w14:paraId="33E6F7F4" w14:textId="77777777" w:rsidR="00F04C8C" w:rsidRPr="00146473" w:rsidRDefault="00F04C8C" w:rsidP="00983D94">
            <w:pPr>
              <w:spacing w:before="40" w:after="40"/>
              <w:rPr>
                <w:rFonts w:cs="Arial"/>
                <w:color w:val="000000" w:themeColor="text1"/>
                <w:sz w:val="18"/>
              </w:rPr>
            </w:pPr>
          </w:p>
        </w:tc>
      </w:tr>
      <w:tr w:rsidR="00F04C8C" w:rsidRPr="00146473" w14:paraId="30509C79" w14:textId="77777777" w:rsidTr="00F04C8C">
        <w:tc>
          <w:tcPr>
            <w:tcW w:w="1102" w:type="dxa"/>
            <w:shd w:val="clear" w:color="auto" w:fill="auto"/>
          </w:tcPr>
          <w:p w14:paraId="5B1AE40D" w14:textId="77777777" w:rsidR="00F04C8C" w:rsidRPr="00146473" w:rsidRDefault="00F04C8C" w:rsidP="00983D94">
            <w:pPr>
              <w:spacing w:before="40" w:after="40"/>
              <w:rPr>
                <w:rFonts w:cs="Arial"/>
                <w:color w:val="000000" w:themeColor="text1"/>
                <w:sz w:val="18"/>
              </w:rPr>
            </w:pPr>
          </w:p>
        </w:tc>
        <w:tc>
          <w:tcPr>
            <w:tcW w:w="1674" w:type="dxa"/>
            <w:shd w:val="clear" w:color="auto" w:fill="auto"/>
          </w:tcPr>
          <w:p w14:paraId="31ABA44F" w14:textId="77777777" w:rsidR="00F04C8C" w:rsidRPr="00146473" w:rsidRDefault="00F04C8C" w:rsidP="00983D94">
            <w:pPr>
              <w:spacing w:before="40" w:after="40"/>
              <w:rPr>
                <w:rFonts w:cs="Arial"/>
                <w:color w:val="000000" w:themeColor="text1"/>
                <w:sz w:val="18"/>
              </w:rPr>
            </w:pPr>
          </w:p>
        </w:tc>
        <w:tc>
          <w:tcPr>
            <w:tcW w:w="6669" w:type="dxa"/>
            <w:shd w:val="clear" w:color="auto" w:fill="auto"/>
          </w:tcPr>
          <w:p w14:paraId="20CB3F85" w14:textId="77777777" w:rsidR="00F04C8C" w:rsidRPr="00146473" w:rsidRDefault="00F04C8C" w:rsidP="00983D94">
            <w:pPr>
              <w:spacing w:before="40" w:after="40"/>
              <w:rPr>
                <w:rFonts w:cs="Arial"/>
                <w:color w:val="000000" w:themeColor="text1"/>
                <w:sz w:val="18"/>
              </w:rPr>
            </w:pPr>
          </w:p>
        </w:tc>
      </w:tr>
      <w:tr w:rsidR="00F04C8C" w:rsidRPr="00146473" w14:paraId="2CE83E08" w14:textId="77777777" w:rsidTr="00F04C8C">
        <w:tc>
          <w:tcPr>
            <w:tcW w:w="1102" w:type="dxa"/>
            <w:shd w:val="clear" w:color="auto" w:fill="auto"/>
          </w:tcPr>
          <w:p w14:paraId="1F8F888E" w14:textId="77777777" w:rsidR="00F04C8C" w:rsidRPr="00146473" w:rsidRDefault="00F04C8C" w:rsidP="00983D94">
            <w:pPr>
              <w:spacing w:before="40" w:after="40"/>
              <w:rPr>
                <w:rFonts w:cs="Arial"/>
                <w:color w:val="000000" w:themeColor="text1"/>
                <w:sz w:val="18"/>
              </w:rPr>
            </w:pPr>
          </w:p>
        </w:tc>
        <w:tc>
          <w:tcPr>
            <w:tcW w:w="1674" w:type="dxa"/>
            <w:shd w:val="clear" w:color="auto" w:fill="auto"/>
          </w:tcPr>
          <w:p w14:paraId="607664B5" w14:textId="77777777" w:rsidR="00F04C8C" w:rsidRPr="00146473" w:rsidRDefault="00F04C8C" w:rsidP="00983D94">
            <w:pPr>
              <w:spacing w:before="40" w:after="40"/>
              <w:rPr>
                <w:rFonts w:cs="Arial"/>
                <w:color w:val="000000" w:themeColor="text1"/>
                <w:sz w:val="18"/>
              </w:rPr>
            </w:pPr>
          </w:p>
        </w:tc>
        <w:tc>
          <w:tcPr>
            <w:tcW w:w="6669" w:type="dxa"/>
            <w:shd w:val="clear" w:color="auto" w:fill="auto"/>
          </w:tcPr>
          <w:p w14:paraId="39026BA4" w14:textId="77777777" w:rsidR="00F04C8C" w:rsidRPr="00146473" w:rsidRDefault="00F04C8C" w:rsidP="00983D94">
            <w:pPr>
              <w:spacing w:before="40" w:after="40"/>
              <w:rPr>
                <w:rFonts w:cs="Arial"/>
                <w:color w:val="000000" w:themeColor="text1"/>
                <w:sz w:val="18"/>
              </w:rPr>
            </w:pPr>
          </w:p>
        </w:tc>
      </w:tr>
      <w:bookmarkEnd w:id="0"/>
    </w:tbl>
    <w:p w14:paraId="64A08F5F" w14:textId="77777777" w:rsidR="00F04C8C" w:rsidRPr="00146473" w:rsidRDefault="00F04C8C" w:rsidP="00F04C8C">
      <w:pPr>
        <w:spacing w:after="120"/>
        <w:rPr>
          <w:rFonts w:cs="Arial"/>
          <w:b/>
        </w:rPr>
      </w:pPr>
    </w:p>
    <w:p w14:paraId="7EA920E0" w14:textId="77777777" w:rsidR="00F04C8C" w:rsidRPr="00146473" w:rsidRDefault="00F04C8C" w:rsidP="00F04C8C">
      <w:pPr>
        <w:spacing w:after="120"/>
        <w:rPr>
          <w:rFonts w:cs="Arial"/>
          <w:b/>
        </w:rPr>
      </w:pPr>
      <w:r w:rsidRPr="00146473">
        <w:rPr>
          <w:rFonts w:cs="Arial"/>
          <w:b/>
        </w:rPr>
        <w:t>Document Approvals</w:t>
      </w:r>
    </w:p>
    <w:tbl>
      <w:tblPr>
        <w:tblStyle w:val="TableGrid"/>
        <w:tblW w:w="0" w:type="auto"/>
        <w:tblInd w:w="-95" w:type="dxa"/>
        <w:tblLook w:val="04A0" w:firstRow="1" w:lastRow="0" w:firstColumn="1" w:lastColumn="0" w:noHBand="0" w:noVBand="1"/>
      </w:tblPr>
      <w:tblGrid>
        <w:gridCol w:w="2756"/>
        <w:gridCol w:w="2554"/>
        <w:gridCol w:w="2880"/>
        <w:gridCol w:w="1255"/>
      </w:tblGrid>
      <w:tr w:rsidR="00F04C8C" w:rsidRPr="00146473" w14:paraId="4551C5F3" w14:textId="77777777" w:rsidTr="00F04C8C">
        <w:tc>
          <w:tcPr>
            <w:tcW w:w="2756" w:type="dxa"/>
            <w:shd w:val="clear" w:color="auto" w:fill="auto"/>
          </w:tcPr>
          <w:p w14:paraId="395F2AC2" w14:textId="77777777" w:rsidR="00F04C8C" w:rsidRPr="00146473" w:rsidRDefault="00F04C8C" w:rsidP="00983D94">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12F83836" w14:textId="77777777" w:rsidR="00F04C8C" w:rsidRPr="00146473" w:rsidRDefault="00F04C8C" w:rsidP="00983D94">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57911A07" w14:textId="77777777" w:rsidR="00F04C8C" w:rsidRPr="00146473" w:rsidRDefault="00F04C8C" w:rsidP="00983D94">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74A05109" w14:textId="77777777" w:rsidR="00F04C8C" w:rsidRPr="00146473" w:rsidRDefault="00F04C8C" w:rsidP="00983D94">
            <w:pPr>
              <w:spacing w:before="40" w:after="40"/>
              <w:rPr>
                <w:rFonts w:cs="Arial"/>
                <w:b/>
                <w:color w:val="000000" w:themeColor="text1"/>
              </w:rPr>
            </w:pPr>
            <w:r w:rsidRPr="00146473">
              <w:rPr>
                <w:rFonts w:cs="Arial"/>
                <w:b/>
                <w:color w:val="000000" w:themeColor="text1"/>
              </w:rPr>
              <w:t>Date</w:t>
            </w:r>
          </w:p>
        </w:tc>
      </w:tr>
      <w:tr w:rsidR="00F04C8C" w:rsidRPr="00146473" w14:paraId="18D08E77" w14:textId="77777777" w:rsidTr="00F04C8C">
        <w:tc>
          <w:tcPr>
            <w:tcW w:w="2756" w:type="dxa"/>
            <w:shd w:val="clear" w:color="auto" w:fill="auto"/>
          </w:tcPr>
          <w:p w14:paraId="6D23C288" w14:textId="77777777" w:rsidR="00F04C8C" w:rsidRPr="00146473" w:rsidRDefault="00F04C8C" w:rsidP="00983D94">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0FEAD1A5" w14:textId="77777777" w:rsidR="00F04C8C" w:rsidRPr="00146473" w:rsidRDefault="00F04C8C" w:rsidP="00983D94">
            <w:pPr>
              <w:spacing w:before="40" w:after="40"/>
              <w:rPr>
                <w:rFonts w:cs="Arial"/>
                <w:color w:val="000000" w:themeColor="text1"/>
              </w:rPr>
            </w:pPr>
          </w:p>
        </w:tc>
        <w:tc>
          <w:tcPr>
            <w:tcW w:w="2880" w:type="dxa"/>
            <w:shd w:val="clear" w:color="auto" w:fill="auto"/>
          </w:tcPr>
          <w:p w14:paraId="3E7972B2" w14:textId="77777777" w:rsidR="00F04C8C" w:rsidRPr="00146473" w:rsidRDefault="00F04C8C" w:rsidP="00983D94">
            <w:pPr>
              <w:spacing w:before="40" w:after="40"/>
              <w:rPr>
                <w:rFonts w:cs="Arial"/>
                <w:color w:val="000000" w:themeColor="text1"/>
              </w:rPr>
            </w:pPr>
          </w:p>
        </w:tc>
        <w:tc>
          <w:tcPr>
            <w:tcW w:w="1255" w:type="dxa"/>
            <w:shd w:val="clear" w:color="auto" w:fill="auto"/>
          </w:tcPr>
          <w:p w14:paraId="5431E2A4" w14:textId="77777777" w:rsidR="00F04C8C" w:rsidRPr="00146473" w:rsidRDefault="00F04C8C" w:rsidP="00983D94">
            <w:pPr>
              <w:spacing w:before="40" w:after="40"/>
              <w:rPr>
                <w:rFonts w:cs="Arial"/>
                <w:color w:val="000000" w:themeColor="text1"/>
              </w:rPr>
            </w:pPr>
          </w:p>
        </w:tc>
      </w:tr>
      <w:tr w:rsidR="00F04C8C" w:rsidRPr="00146473" w14:paraId="45227845" w14:textId="77777777" w:rsidTr="00F04C8C">
        <w:tc>
          <w:tcPr>
            <w:tcW w:w="2756" w:type="dxa"/>
            <w:shd w:val="clear" w:color="auto" w:fill="auto"/>
          </w:tcPr>
          <w:p w14:paraId="13F61964" w14:textId="77777777" w:rsidR="00F04C8C" w:rsidRPr="00146473" w:rsidRDefault="00F04C8C"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6338C09B" w14:textId="77777777" w:rsidR="00F04C8C" w:rsidRPr="00146473" w:rsidRDefault="00F04C8C" w:rsidP="00983D94">
            <w:pPr>
              <w:spacing w:before="40" w:after="40"/>
              <w:rPr>
                <w:rFonts w:cs="Arial"/>
                <w:color w:val="000000" w:themeColor="text1"/>
              </w:rPr>
            </w:pPr>
          </w:p>
        </w:tc>
        <w:tc>
          <w:tcPr>
            <w:tcW w:w="2880" w:type="dxa"/>
            <w:shd w:val="clear" w:color="auto" w:fill="auto"/>
          </w:tcPr>
          <w:p w14:paraId="1341EBC1" w14:textId="77777777" w:rsidR="00F04C8C" w:rsidRPr="00146473" w:rsidRDefault="00F04C8C" w:rsidP="00983D94">
            <w:pPr>
              <w:spacing w:before="40" w:after="40"/>
              <w:rPr>
                <w:rFonts w:cs="Arial"/>
                <w:color w:val="000000" w:themeColor="text1"/>
              </w:rPr>
            </w:pPr>
          </w:p>
        </w:tc>
        <w:tc>
          <w:tcPr>
            <w:tcW w:w="1255" w:type="dxa"/>
            <w:shd w:val="clear" w:color="auto" w:fill="auto"/>
          </w:tcPr>
          <w:p w14:paraId="62FDFEBD" w14:textId="77777777" w:rsidR="00F04C8C" w:rsidRPr="00146473" w:rsidRDefault="00F04C8C" w:rsidP="00983D94">
            <w:pPr>
              <w:spacing w:before="40" w:after="40"/>
              <w:rPr>
                <w:rFonts w:cs="Arial"/>
                <w:color w:val="000000" w:themeColor="text1"/>
              </w:rPr>
            </w:pPr>
          </w:p>
        </w:tc>
      </w:tr>
      <w:tr w:rsidR="00F04C8C" w:rsidRPr="00146473" w14:paraId="4418154D" w14:textId="77777777" w:rsidTr="00F04C8C">
        <w:tc>
          <w:tcPr>
            <w:tcW w:w="2756" w:type="dxa"/>
            <w:shd w:val="clear" w:color="auto" w:fill="auto"/>
          </w:tcPr>
          <w:p w14:paraId="566CC036" w14:textId="77777777" w:rsidR="00F04C8C" w:rsidRPr="00146473" w:rsidRDefault="00F04C8C"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2516CCF5" w14:textId="77777777" w:rsidR="00F04C8C" w:rsidRPr="00146473" w:rsidRDefault="00F04C8C" w:rsidP="00983D94">
            <w:pPr>
              <w:spacing w:before="40" w:after="40"/>
              <w:rPr>
                <w:rFonts w:cs="Arial"/>
                <w:color w:val="000000" w:themeColor="text1"/>
              </w:rPr>
            </w:pPr>
          </w:p>
        </w:tc>
        <w:tc>
          <w:tcPr>
            <w:tcW w:w="2880" w:type="dxa"/>
            <w:shd w:val="clear" w:color="auto" w:fill="auto"/>
          </w:tcPr>
          <w:p w14:paraId="76C197B6" w14:textId="77777777" w:rsidR="00F04C8C" w:rsidRPr="00146473" w:rsidRDefault="00F04C8C" w:rsidP="00983D94">
            <w:pPr>
              <w:spacing w:before="40" w:after="40"/>
              <w:rPr>
                <w:rFonts w:cs="Arial"/>
                <w:color w:val="000000" w:themeColor="text1"/>
              </w:rPr>
            </w:pPr>
          </w:p>
        </w:tc>
        <w:tc>
          <w:tcPr>
            <w:tcW w:w="1255" w:type="dxa"/>
            <w:shd w:val="clear" w:color="auto" w:fill="auto"/>
          </w:tcPr>
          <w:p w14:paraId="7BE6109B" w14:textId="77777777" w:rsidR="00F04C8C" w:rsidRPr="00146473" w:rsidRDefault="00F04C8C" w:rsidP="00983D94">
            <w:pPr>
              <w:spacing w:before="40" w:after="40"/>
              <w:rPr>
                <w:rFonts w:cs="Arial"/>
                <w:color w:val="000000" w:themeColor="text1"/>
              </w:rPr>
            </w:pPr>
          </w:p>
        </w:tc>
      </w:tr>
      <w:tr w:rsidR="00F04C8C" w:rsidRPr="00146473" w14:paraId="141611D5" w14:textId="77777777" w:rsidTr="00F04C8C">
        <w:tc>
          <w:tcPr>
            <w:tcW w:w="2756" w:type="dxa"/>
            <w:shd w:val="clear" w:color="auto" w:fill="auto"/>
          </w:tcPr>
          <w:p w14:paraId="6AF602B6" w14:textId="77777777" w:rsidR="00F04C8C" w:rsidRPr="00146473" w:rsidRDefault="00F04C8C"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7AD2F4DA" w14:textId="77777777" w:rsidR="00F04C8C" w:rsidRPr="00146473" w:rsidRDefault="00F04C8C" w:rsidP="00983D94">
            <w:pPr>
              <w:spacing w:before="40" w:after="40"/>
              <w:rPr>
                <w:rFonts w:cs="Arial"/>
                <w:color w:val="000000" w:themeColor="text1"/>
              </w:rPr>
            </w:pPr>
          </w:p>
        </w:tc>
        <w:tc>
          <w:tcPr>
            <w:tcW w:w="2880" w:type="dxa"/>
            <w:shd w:val="clear" w:color="auto" w:fill="auto"/>
          </w:tcPr>
          <w:p w14:paraId="0A084F67" w14:textId="77777777" w:rsidR="00F04C8C" w:rsidRPr="00146473" w:rsidRDefault="00F04C8C" w:rsidP="00983D94">
            <w:pPr>
              <w:spacing w:before="40" w:after="40"/>
              <w:rPr>
                <w:rFonts w:cs="Arial"/>
                <w:color w:val="000000" w:themeColor="text1"/>
              </w:rPr>
            </w:pPr>
          </w:p>
        </w:tc>
        <w:tc>
          <w:tcPr>
            <w:tcW w:w="1255" w:type="dxa"/>
            <w:shd w:val="clear" w:color="auto" w:fill="auto"/>
          </w:tcPr>
          <w:p w14:paraId="7BDACDCC" w14:textId="77777777" w:rsidR="00F04C8C" w:rsidRPr="00146473" w:rsidRDefault="00F04C8C" w:rsidP="00983D94">
            <w:pPr>
              <w:spacing w:before="40" w:after="40"/>
              <w:rPr>
                <w:rFonts w:cs="Arial"/>
                <w:color w:val="000000" w:themeColor="text1"/>
              </w:rPr>
            </w:pPr>
          </w:p>
        </w:tc>
      </w:tr>
      <w:tr w:rsidR="00F04C8C" w:rsidRPr="00146473" w14:paraId="4E7599AB" w14:textId="77777777" w:rsidTr="00F04C8C">
        <w:tc>
          <w:tcPr>
            <w:tcW w:w="2756" w:type="dxa"/>
            <w:shd w:val="clear" w:color="auto" w:fill="auto"/>
          </w:tcPr>
          <w:p w14:paraId="2DB6E2A2" w14:textId="77777777" w:rsidR="00F04C8C" w:rsidRPr="00146473" w:rsidRDefault="00F04C8C" w:rsidP="00983D94">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5C213AEA" w14:textId="77777777" w:rsidR="00F04C8C" w:rsidRPr="00146473" w:rsidRDefault="00F04C8C" w:rsidP="00983D94">
            <w:pPr>
              <w:spacing w:before="40" w:after="40"/>
              <w:rPr>
                <w:rFonts w:cs="Arial"/>
                <w:color w:val="000000" w:themeColor="text1"/>
              </w:rPr>
            </w:pPr>
          </w:p>
        </w:tc>
        <w:tc>
          <w:tcPr>
            <w:tcW w:w="2880" w:type="dxa"/>
            <w:shd w:val="clear" w:color="auto" w:fill="auto"/>
          </w:tcPr>
          <w:p w14:paraId="01DE0997" w14:textId="77777777" w:rsidR="00F04C8C" w:rsidRPr="00146473" w:rsidRDefault="00F04C8C" w:rsidP="00983D94">
            <w:pPr>
              <w:spacing w:before="40" w:after="40"/>
              <w:rPr>
                <w:rFonts w:cs="Arial"/>
                <w:color w:val="000000" w:themeColor="text1"/>
              </w:rPr>
            </w:pPr>
          </w:p>
        </w:tc>
        <w:tc>
          <w:tcPr>
            <w:tcW w:w="1255" w:type="dxa"/>
            <w:shd w:val="clear" w:color="auto" w:fill="auto"/>
          </w:tcPr>
          <w:p w14:paraId="3E228C85" w14:textId="77777777" w:rsidR="00F04C8C" w:rsidRPr="00146473" w:rsidRDefault="00F04C8C" w:rsidP="00983D94">
            <w:pPr>
              <w:spacing w:before="40" w:after="40"/>
              <w:rPr>
                <w:rFonts w:cs="Arial"/>
                <w:color w:val="000000" w:themeColor="text1"/>
              </w:rPr>
            </w:pPr>
          </w:p>
        </w:tc>
      </w:tr>
    </w:tbl>
    <w:p w14:paraId="10950D51" w14:textId="77777777" w:rsidR="00F04C8C" w:rsidRPr="00146473" w:rsidRDefault="00F04C8C" w:rsidP="00F04C8C">
      <w:pPr>
        <w:rPr>
          <w:rFonts w:cs="Arial"/>
        </w:rPr>
      </w:pPr>
    </w:p>
    <w:p w14:paraId="412C87E2" w14:textId="77777777" w:rsidR="00F04C8C" w:rsidRPr="00146473" w:rsidRDefault="00F04C8C" w:rsidP="00F04C8C">
      <w:pPr>
        <w:rPr>
          <w:rFonts w:cs="Arial"/>
        </w:rPr>
        <w:sectPr w:rsidR="00F04C8C" w:rsidRPr="00146473" w:rsidSect="00C32F5C">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28047CCD" w14:textId="77777777" w:rsidR="00576E23" w:rsidRDefault="00C67798" w:rsidP="00927598">
      <w:pPr>
        <w:pStyle w:val="GuidelineNormal"/>
        <w:rPr>
          <w:noProof/>
        </w:rPr>
      </w:pPr>
      <w:r w:rsidRPr="00146473">
        <w:rPr>
          <w:rFonts w:ascii="Arial" w:hAnsi="Arial"/>
          <w:i/>
        </w:rPr>
        <w:t>[Update this Table of Contents after completing the remainder of this document.]</w:t>
      </w:r>
      <w:r w:rsidR="00927598">
        <w:rPr>
          <w:noProof/>
          <w:sz w:val="24"/>
          <w:szCs w:val="24"/>
        </w:rPr>
        <w:fldChar w:fldCharType="begin"/>
      </w:r>
      <w:r w:rsidR="00927598">
        <w:rPr>
          <w:noProof/>
          <w:sz w:val="24"/>
          <w:szCs w:val="24"/>
        </w:rPr>
        <w:instrText xml:space="preserve"> TOC \o "1-3" \h \z \u </w:instrText>
      </w:r>
      <w:r w:rsidR="00927598">
        <w:rPr>
          <w:noProof/>
          <w:sz w:val="24"/>
          <w:szCs w:val="24"/>
        </w:rPr>
        <w:fldChar w:fldCharType="separate"/>
      </w:r>
    </w:p>
    <w:p w14:paraId="4F349864" w14:textId="19CC1668" w:rsidR="00576E23" w:rsidRDefault="00A44D3E">
      <w:pPr>
        <w:pStyle w:val="TOC1"/>
        <w:rPr>
          <w:rFonts w:asciiTheme="minorHAnsi" w:eastAsiaTheme="minorEastAsia" w:hAnsiTheme="minorHAnsi" w:cstheme="minorBidi"/>
          <w:b w:val="0"/>
          <w:sz w:val="22"/>
          <w:szCs w:val="22"/>
        </w:rPr>
      </w:pPr>
      <w:hyperlink w:anchor="_Toc55303032" w:history="1">
        <w:r w:rsidR="00576E23" w:rsidRPr="00883945">
          <w:rPr>
            <w:rStyle w:val="Hyperlink"/>
          </w:rPr>
          <w:t>Project Overview</w:t>
        </w:r>
        <w:r w:rsidR="00576E23">
          <w:rPr>
            <w:webHidden/>
          </w:rPr>
          <w:tab/>
        </w:r>
        <w:r w:rsidR="00576E23">
          <w:rPr>
            <w:webHidden/>
          </w:rPr>
          <w:fldChar w:fldCharType="begin"/>
        </w:r>
        <w:r w:rsidR="00576E23">
          <w:rPr>
            <w:webHidden/>
          </w:rPr>
          <w:instrText xml:space="preserve"> PAGEREF _Toc55303032 \h </w:instrText>
        </w:r>
        <w:r w:rsidR="00576E23">
          <w:rPr>
            <w:webHidden/>
          </w:rPr>
        </w:r>
        <w:r w:rsidR="00576E23">
          <w:rPr>
            <w:webHidden/>
          </w:rPr>
          <w:fldChar w:fldCharType="separate"/>
        </w:r>
        <w:r w:rsidR="00F04C8C">
          <w:rPr>
            <w:webHidden/>
          </w:rPr>
          <w:t>1</w:t>
        </w:r>
        <w:r w:rsidR="00576E23">
          <w:rPr>
            <w:webHidden/>
          </w:rPr>
          <w:fldChar w:fldCharType="end"/>
        </w:r>
      </w:hyperlink>
    </w:p>
    <w:p w14:paraId="2FC71EF4" w14:textId="77794D6F" w:rsidR="00576E23" w:rsidRDefault="00A44D3E">
      <w:pPr>
        <w:pStyle w:val="TOC2"/>
        <w:tabs>
          <w:tab w:val="right" w:leader="dot" w:pos="9350"/>
        </w:tabs>
        <w:rPr>
          <w:rFonts w:asciiTheme="minorHAnsi" w:eastAsiaTheme="minorEastAsia" w:hAnsiTheme="minorHAnsi"/>
          <w:noProof/>
        </w:rPr>
      </w:pPr>
      <w:hyperlink w:anchor="_Toc55303033" w:history="1">
        <w:r w:rsidR="00576E23" w:rsidRPr="00883945">
          <w:rPr>
            <w:rStyle w:val="Hyperlink"/>
            <w:noProof/>
          </w:rPr>
          <w:t>Description</w:t>
        </w:r>
        <w:r w:rsidR="00576E23">
          <w:rPr>
            <w:noProof/>
            <w:webHidden/>
          </w:rPr>
          <w:tab/>
        </w:r>
        <w:r w:rsidR="00576E23">
          <w:rPr>
            <w:noProof/>
            <w:webHidden/>
          </w:rPr>
          <w:fldChar w:fldCharType="begin"/>
        </w:r>
        <w:r w:rsidR="00576E23">
          <w:rPr>
            <w:noProof/>
            <w:webHidden/>
          </w:rPr>
          <w:instrText xml:space="preserve"> PAGEREF _Toc55303033 \h </w:instrText>
        </w:r>
        <w:r w:rsidR="00576E23">
          <w:rPr>
            <w:noProof/>
            <w:webHidden/>
          </w:rPr>
        </w:r>
        <w:r w:rsidR="00576E23">
          <w:rPr>
            <w:noProof/>
            <w:webHidden/>
          </w:rPr>
          <w:fldChar w:fldCharType="separate"/>
        </w:r>
        <w:r w:rsidR="00F04C8C">
          <w:rPr>
            <w:noProof/>
            <w:webHidden/>
          </w:rPr>
          <w:t>1</w:t>
        </w:r>
        <w:r w:rsidR="00576E23">
          <w:rPr>
            <w:noProof/>
            <w:webHidden/>
          </w:rPr>
          <w:fldChar w:fldCharType="end"/>
        </w:r>
      </w:hyperlink>
    </w:p>
    <w:p w14:paraId="04FB3C54" w14:textId="4A759670" w:rsidR="00576E23" w:rsidRDefault="00A44D3E">
      <w:pPr>
        <w:pStyle w:val="TOC2"/>
        <w:tabs>
          <w:tab w:val="right" w:leader="dot" w:pos="9350"/>
        </w:tabs>
        <w:rPr>
          <w:rFonts w:asciiTheme="minorHAnsi" w:eastAsiaTheme="minorEastAsia" w:hAnsiTheme="minorHAnsi"/>
          <w:noProof/>
        </w:rPr>
      </w:pPr>
      <w:hyperlink w:anchor="_Toc55303034" w:history="1">
        <w:r w:rsidR="00576E23" w:rsidRPr="00883945">
          <w:rPr>
            <w:rStyle w:val="Hyperlink"/>
            <w:noProof/>
          </w:rPr>
          <w:t>Business Problem/Opportunity</w:t>
        </w:r>
        <w:r w:rsidR="00576E23">
          <w:rPr>
            <w:noProof/>
            <w:webHidden/>
          </w:rPr>
          <w:tab/>
        </w:r>
        <w:r w:rsidR="00576E23">
          <w:rPr>
            <w:noProof/>
            <w:webHidden/>
          </w:rPr>
          <w:fldChar w:fldCharType="begin"/>
        </w:r>
        <w:r w:rsidR="00576E23">
          <w:rPr>
            <w:noProof/>
            <w:webHidden/>
          </w:rPr>
          <w:instrText xml:space="preserve"> PAGEREF _Toc55303034 \h </w:instrText>
        </w:r>
        <w:r w:rsidR="00576E23">
          <w:rPr>
            <w:noProof/>
            <w:webHidden/>
          </w:rPr>
        </w:r>
        <w:r w:rsidR="00576E23">
          <w:rPr>
            <w:noProof/>
            <w:webHidden/>
          </w:rPr>
          <w:fldChar w:fldCharType="separate"/>
        </w:r>
        <w:r w:rsidR="00F04C8C">
          <w:rPr>
            <w:noProof/>
            <w:webHidden/>
          </w:rPr>
          <w:t>1</w:t>
        </w:r>
        <w:r w:rsidR="00576E23">
          <w:rPr>
            <w:noProof/>
            <w:webHidden/>
          </w:rPr>
          <w:fldChar w:fldCharType="end"/>
        </w:r>
      </w:hyperlink>
    </w:p>
    <w:p w14:paraId="35461325" w14:textId="6E49935C" w:rsidR="00576E23" w:rsidRDefault="00A44D3E">
      <w:pPr>
        <w:pStyle w:val="TOC2"/>
        <w:tabs>
          <w:tab w:val="right" w:leader="dot" w:pos="9350"/>
        </w:tabs>
        <w:rPr>
          <w:rFonts w:asciiTheme="minorHAnsi" w:eastAsiaTheme="minorEastAsia" w:hAnsiTheme="minorHAnsi"/>
          <w:noProof/>
        </w:rPr>
      </w:pPr>
      <w:hyperlink w:anchor="_Toc55303035" w:history="1">
        <w:r w:rsidR="00576E23" w:rsidRPr="00883945">
          <w:rPr>
            <w:rStyle w:val="Hyperlink"/>
            <w:noProof/>
          </w:rPr>
          <w:t>Vision</w:t>
        </w:r>
        <w:r w:rsidR="00576E23">
          <w:rPr>
            <w:noProof/>
            <w:webHidden/>
          </w:rPr>
          <w:tab/>
        </w:r>
        <w:r w:rsidR="00576E23">
          <w:rPr>
            <w:noProof/>
            <w:webHidden/>
          </w:rPr>
          <w:fldChar w:fldCharType="begin"/>
        </w:r>
        <w:r w:rsidR="00576E23">
          <w:rPr>
            <w:noProof/>
            <w:webHidden/>
          </w:rPr>
          <w:instrText xml:space="preserve"> PAGEREF _Toc55303035 \h </w:instrText>
        </w:r>
        <w:r w:rsidR="00576E23">
          <w:rPr>
            <w:noProof/>
            <w:webHidden/>
          </w:rPr>
        </w:r>
        <w:r w:rsidR="00576E23">
          <w:rPr>
            <w:noProof/>
            <w:webHidden/>
          </w:rPr>
          <w:fldChar w:fldCharType="separate"/>
        </w:r>
        <w:r w:rsidR="00F04C8C">
          <w:rPr>
            <w:noProof/>
            <w:webHidden/>
          </w:rPr>
          <w:t>1</w:t>
        </w:r>
        <w:r w:rsidR="00576E23">
          <w:rPr>
            <w:noProof/>
            <w:webHidden/>
          </w:rPr>
          <w:fldChar w:fldCharType="end"/>
        </w:r>
      </w:hyperlink>
    </w:p>
    <w:p w14:paraId="5C5947DC" w14:textId="775A64F4" w:rsidR="00576E23" w:rsidRDefault="00A44D3E">
      <w:pPr>
        <w:pStyle w:val="TOC2"/>
        <w:tabs>
          <w:tab w:val="right" w:leader="dot" w:pos="9350"/>
        </w:tabs>
        <w:rPr>
          <w:rFonts w:asciiTheme="minorHAnsi" w:eastAsiaTheme="minorEastAsia" w:hAnsiTheme="minorHAnsi"/>
          <w:noProof/>
        </w:rPr>
      </w:pPr>
      <w:hyperlink w:anchor="_Toc55303036" w:history="1">
        <w:r w:rsidR="00576E23" w:rsidRPr="00883945">
          <w:rPr>
            <w:rStyle w:val="Hyperlink"/>
            <w:noProof/>
          </w:rPr>
          <w:t>Goals and Objectives</w:t>
        </w:r>
        <w:r w:rsidR="00576E23">
          <w:rPr>
            <w:noProof/>
            <w:webHidden/>
          </w:rPr>
          <w:tab/>
        </w:r>
        <w:r w:rsidR="00576E23">
          <w:rPr>
            <w:noProof/>
            <w:webHidden/>
          </w:rPr>
          <w:fldChar w:fldCharType="begin"/>
        </w:r>
        <w:r w:rsidR="00576E23">
          <w:rPr>
            <w:noProof/>
            <w:webHidden/>
          </w:rPr>
          <w:instrText xml:space="preserve"> PAGEREF _Toc55303036 \h </w:instrText>
        </w:r>
        <w:r w:rsidR="00576E23">
          <w:rPr>
            <w:noProof/>
            <w:webHidden/>
          </w:rPr>
        </w:r>
        <w:r w:rsidR="00576E23">
          <w:rPr>
            <w:noProof/>
            <w:webHidden/>
          </w:rPr>
          <w:fldChar w:fldCharType="separate"/>
        </w:r>
        <w:r w:rsidR="00F04C8C">
          <w:rPr>
            <w:noProof/>
            <w:webHidden/>
          </w:rPr>
          <w:t>1</w:t>
        </w:r>
        <w:r w:rsidR="00576E23">
          <w:rPr>
            <w:noProof/>
            <w:webHidden/>
          </w:rPr>
          <w:fldChar w:fldCharType="end"/>
        </w:r>
      </w:hyperlink>
    </w:p>
    <w:p w14:paraId="68269F75" w14:textId="3B2C618C" w:rsidR="00576E23" w:rsidRDefault="00A44D3E">
      <w:pPr>
        <w:pStyle w:val="TOC1"/>
        <w:rPr>
          <w:rFonts w:asciiTheme="minorHAnsi" w:eastAsiaTheme="minorEastAsia" w:hAnsiTheme="minorHAnsi" w:cstheme="minorBidi"/>
          <w:b w:val="0"/>
          <w:sz w:val="22"/>
          <w:szCs w:val="22"/>
        </w:rPr>
      </w:pPr>
      <w:hyperlink w:anchor="_Toc55303037" w:history="1">
        <w:r w:rsidR="00576E23" w:rsidRPr="00883945">
          <w:rPr>
            <w:rStyle w:val="Hyperlink"/>
          </w:rPr>
          <w:t>Project Description and Scope</w:t>
        </w:r>
        <w:r w:rsidR="00576E23">
          <w:rPr>
            <w:webHidden/>
          </w:rPr>
          <w:tab/>
        </w:r>
        <w:r w:rsidR="00576E23">
          <w:rPr>
            <w:webHidden/>
          </w:rPr>
          <w:fldChar w:fldCharType="begin"/>
        </w:r>
        <w:r w:rsidR="00576E23">
          <w:rPr>
            <w:webHidden/>
          </w:rPr>
          <w:instrText xml:space="preserve"> PAGEREF _Toc55303037 \h </w:instrText>
        </w:r>
        <w:r w:rsidR="00576E23">
          <w:rPr>
            <w:webHidden/>
          </w:rPr>
        </w:r>
        <w:r w:rsidR="00576E23">
          <w:rPr>
            <w:webHidden/>
          </w:rPr>
          <w:fldChar w:fldCharType="separate"/>
        </w:r>
        <w:r w:rsidR="00F04C8C">
          <w:rPr>
            <w:webHidden/>
          </w:rPr>
          <w:t>1</w:t>
        </w:r>
        <w:r w:rsidR="00576E23">
          <w:rPr>
            <w:webHidden/>
          </w:rPr>
          <w:fldChar w:fldCharType="end"/>
        </w:r>
      </w:hyperlink>
    </w:p>
    <w:p w14:paraId="2CC031DC" w14:textId="3E822078" w:rsidR="00576E23" w:rsidRDefault="00A44D3E">
      <w:pPr>
        <w:pStyle w:val="TOC2"/>
        <w:tabs>
          <w:tab w:val="right" w:leader="dot" w:pos="9350"/>
        </w:tabs>
        <w:rPr>
          <w:rFonts w:asciiTheme="minorHAnsi" w:eastAsiaTheme="minorEastAsia" w:hAnsiTheme="minorHAnsi"/>
          <w:noProof/>
        </w:rPr>
      </w:pPr>
      <w:hyperlink w:anchor="_Toc55303038" w:history="1">
        <w:r w:rsidR="00576E23" w:rsidRPr="00883945">
          <w:rPr>
            <w:rStyle w:val="Hyperlink"/>
            <w:noProof/>
          </w:rPr>
          <w:t>In Scope</w:t>
        </w:r>
        <w:r w:rsidR="00576E23">
          <w:rPr>
            <w:noProof/>
            <w:webHidden/>
          </w:rPr>
          <w:tab/>
        </w:r>
        <w:r w:rsidR="00576E23">
          <w:rPr>
            <w:noProof/>
            <w:webHidden/>
          </w:rPr>
          <w:fldChar w:fldCharType="begin"/>
        </w:r>
        <w:r w:rsidR="00576E23">
          <w:rPr>
            <w:noProof/>
            <w:webHidden/>
          </w:rPr>
          <w:instrText xml:space="preserve"> PAGEREF _Toc55303038 \h </w:instrText>
        </w:r>
        <w:r w:rsidR="00576E23">
          <w:rPr>
            <w:noProof/>
            <w:webHidden/>
          </w:rPr>
        </w:r>
        <w:r w:rsidR="00576E23">
          <w:rPr>
            <w:noProof/>
            <w:webHidden/>
          </w:rPr>
          <w:fldChar w:fldCharType="separate"/>
        </w:r>
        <w:r w:rsidR="00F04C8C">
          <w:rPr>
            <w:noProof/>
            <w:webHidden/>
          </w:rPr>
          <w:t>1</w:t>
        </w:r>
        <w:r w:rsidR="00576E23">
          <w:rPr>
            <w:noProof/>
            <w:webHidden/>
          </w:rPr>
          <w:fldChar w:fldCharType="end"/>
        </w:r>
      </w:hyperlink>
    </w:p>
    <w:p w14:paraId="64457D0B" w14:textId="423E924A" w:rsidR="00576E23" w:rsidRDefault="00A44D3E">
      <w:pPr>
        <w:pStyle w:val="TOC2"/>
        <w:tabs>
          <w:tab w:val="right" w:leader="dot" w:pos="9350"/>
        </w:tabs>
        <w:rPr>
          <w:rFonts w:asciiTheme="minorHAnsi" w:eastAsiaTheme="minorEastAsia" w:hAnsiTheme="minorHAnsi"/>
          <w:noProof/>
        </w:rPr>
      </w:pPr>
      <w:hyperlink w:anchor="_Toc55303039" w:history="1">
        <w:r w:rsidR="00576E23" w:rsidRPr="00883945">
          <w:rPr>
            <w:rStyle w:val="Hyperlink"/>
            <w:noProof/>
          </w:rPr>
          <w:t>Out of Scope</w:t>
        </w:r>
        <w:r w:rsidR="00576E23">
          <w:rPr>
            <w:noProof/>
            <w:webHidden/>
          </w:rPr>
          <w:tab/>
        </w:r>
        <w:r w:rsidR="00576E23">
          <w:rPr>
            <w:noProof/>
            <w:webHidden/>
          </w:rPr>
          <w:fldChar w:fldCharType="begin"/>
        </w:r>
        <w:r w:rsidR="00576E23">
          <w:rPr>
            <w:noProof/>
            <w:webHidden/>
          </w:rPr>
          <w:instrText xml:space="preserve"> PAGEREF _Toc55303039 \h </w:instrText>
        </w:r>
        <w:r w:rsidR="00576E23">
          <w:rPr>
            <w:noProof/>
            <w:webHidden/>
          </w:rPr>
        </w:r>
        <w:r w:rsidR="00576E23">
          <w:rPr>
            <w:noProof/>
            <w:webHidden/>
          </w:rPr>
          <w:fldChar w:fldCharType="separate"/>
        </w:r>
        <w:r w:rsidR="00F04C8C">
          <w:rPr>
            <w:noProof/>
            <w:webHidden/>
          </w:rPr>
          <w:t>2</w:t>
        </w:r>
        <w:r w:rsidR="00576E23">
          <w:rPr>
            <w:noProof/>
            <w:webHidden/>
          </w:rPr>
          <w:fldChar w:fldCharType="end"/>
        </w:r>
      </w:hyperlink>
    </w:p>
    <w:p w14:paraId="58DAEAB5" w14:textId="4B37FF6A" w:rsidR="00576E23" w:rsidRDefault="00A44D3E">
      <w:pPr>
        <w:pStyle w:val="TOC1"/>
        <w:rPr>
          <w:rFonts w:asciiTheme="minorHAnsi" w:eastAsiaTheme="minorEastAsia" w:hAnsiTheme="minorHAnsi" w:cstheme="minorBidi"/>
          <w:b w:val="0"/>
          <w:sz w:val="22"/>
          <w:szCs w:val="22"/>
        </w:rPr>
      </w:pPr>
      <w:hyperlink w:anchor="_Toc55303040" w:history="1">
        <w:r w:rsidR="00576E23" w:rsidRPr="00883945">
          <w:rPr>
            <w:rStyle w:val="Hyperlink"/>
          </w:rPr>
          <w:t>Key Milestones and Deliverables</w:t>
        </w:r>
        <w:r w:rsidR="00576E23">
          <w:rPr>
            <w:webHidden/>
          </w:rPr>
          <w:tab/>
        </w:r>
        <w:r w:rsidR="00576E23">
          <w:rPr>
            <w:webHidden/>
          </w:rPr>
          <w:fldChar w:fldCharType="begin"/>
        </w:r>
        <w:r w:rsidR="00576E23">
          <w:rPr>
            <w:webHidden/>
          </w:rPr>
          <w:instrText xml:space="preserve"> PAGEREF _Toc55303040 \h </w:instrText>
        </w:r>
        <w:r w:rsidR="00576E23">
          <w:rPr>
            <w:webHidden/>
          </w:rPr>
        </w:r>
        <w:r w:rsidR="00576E23">
          <w:rPr>
            <w:webHidden/>
          </w:rPr>
          <w:fldChar w:fldCharType="separate"/>
        </w:r>
        <w:r w:rsidR="00F04C8C">
          <w:rPr>
            <w:webHidden/>
          </w:rPr>
          <w:t>2</w:t>
        </w:r>
        <w:r w:rsidR="00576E23">
          <w:rPr>
            <w:webHidden/>
          </w:rPr>
          <w:fldChar w:fldCharType="end"/>
        </w:r>
      </w:hyperlink>
    </w:p>
    <w:p w14:paraId="616B082E" w14:textId="177E451F" w:rsidR="00576E23" w:rsidRDefault="00A44D3E">
      <w:pPr>
        <w:pStyle w:val="TOC1"/>
        <w:rPr>
          <w:rFonts w:asciiTheme="minorHAnsi" w:eastAsiaTheme="minorEastAsia" w:hAnsiTheme="minorHAnsi" w:cstheme="minorBidi"/>
          <w:b w:val="0"/>
          <w:sz w:val="22"/>
          <w:szCs w:val="22"/>
        </w:rPr>
      </w:pPr>
      <w:hyperlink w:anchor="_Toc55303041" w:history="1">
        <w:r w:rsidR="00576E23" w:rsidRPr="00883945">
          <w:rPr>
            <w:rStyle w:val="Hyperlink"/>
          </w:rPr>
          <w:t>Project Organization</w:t>
        </w:r>
        <w:r w:rsidR="00576E23">
          <w:rPr>
            <w:webHidden/>
          </w:rPr>
          <w:tab/>
        </w:r>
        <w:r w:rsidR="00576E23">
          <w:rPr>
            <w:webHidden/>
          </w:rPr>
          <w:fldChar w:fldCharType="begin"/>
        </w:r>
        <w:r w:rsidR="00576E23">
          <w:rPr>
            <w:webHidden/>
          </w:rPr>
          <w:instrText xml:space="preserve"> PAGEREF _Toc55303041 \h </w:instrText>
        </w:r>
        <w:r w:rsidR="00576E23">
          <w:rPr>
            <w:webHidden/>
          </w:rPr>
        </w:r>
        <w:r w:rsidR="00576E23">
          <w:rPr>
            <w:webHidden/>
          </w:rPr>
          <w:fldChar w:fldCharType="separate"/>
        </w:r>
        <w:r w:rsidR="00F04C8C">
          <w:rPr>
            <w:webHidden/>
          </w:rPr>
          <w:t>2</w:t>
        </w:r>
        <w:r w:rsidR="00576E23">
          <w:rPr>
            <w:webHidden/>
          </w:rPr>
          <w:fldChar w:fldCharType="end"/>
        </w:r>
      </w:hyperlink>
    </w:p>
    <w:p w14:paraId="6225B229" w14:textId="728CF604" w:rsidR="00576E23" w:rsidRDefault="00A44D3E">
      <w:pPr>
        <w:pStyle w:val="TOC2"/>
        <w:tabs>
          <w:tab w:val="right" w:leader="dot" w:pos="9350"/>
        </w:tabs>
        <w:rPr>
          <w:rFonts w:asciiTheme="minorHAnsi" w:eastAsiaTheme="minorEastAsia" w:hAnsiTheme="minorHAnsi"/>
          <w:noProof/>
        </w:rPr>
      </w:pPr>
      <w:hyperlink w:anchor="_Toc55303042" w:history="1">
        <w:r w:rsidR="00576E23" w:rsidRPr="00883945">
          <w:rPr>
            <w:rStyle w:val="Hyperlink"/>
            <w:noProof/>
          </w:rPr>
          <w:t>Project Sponsor</w:t>
        </w:r>
        <w:r w:rsidR="00576E23">
          <w:rPr>
            <w:noProof/>
            <w:webHidden/>
          </w:rPr>
          <w:tab/>
        </w:r>
        <w:r w:rsidR="00576E23">
          <w:rPr>
            <w:noProof/>
            <w:webHidden/>
          </w:rPr>
          <w:fldChar w:fldCharType="begin"/>
        </w:r>
        <w:r w:rsidR="00576E23">
          <w:rPr>
            <w:noProof/>
            <w:webHidden/>
          </w:rPr>
          <w:instrText xml:space="preserve"> PAGEREF _Toc55303042 \h </w:instrText>
        </w:r>
        <w:r w:rsidR="00576E23">
          <w:rPr>
            <w:noProof/>
            <w:webHidden/>
          </w:rPr>
        </w:r>
        <w:r w:rsidR="00576E23">
          <w:rPr>
            <w:noProof/>
            <w:webHidden/>
          </w:rPr>
          <w:fldChar w:fldCharType="separate"/>
        </w:r>
        <w:r w:rsidR="00F04C8C">
          <w:rPr>
            <w:noProof/>
            <w:webHidden/>
          </w:rPr>
          <w:t>3</w:t>
        </w:r>
        <w:r w:rsidR="00576E23">
          <w:rPr>
            <w:noProof/>
            <w:webHidden/>
          </w:rPr>
          <w:fldChar w:fldCharType="end"/>
        </w:r>
      </w:hyperlink>
    </w:p>
    <w:p w14:paraId="5B30CCD9" w14:textId="469D307D" w:rsidR="00576E23" w:rsidRDefault="00A44D3E">
      <w:pPr>
        <w:pStyle w:val="TOC2"/>
        <w:tabs>
          <w:tab w:val="right" w:leader="dot" w:pos="9350"/>
        </w:tabs>
        <w:rPr>
          <w:rFonts w:asciiTheme="minorHAnsi" w:eastAsiaTheme="minorEastAsia" w:hAnsiTheme="minorHAnsi"/>
          <w:noProof/>
        </w:rPr>
      </w:pPr>
      <w:hyperlink w:anchor="_Toc55303043" w:history="1">
        <w:r w:rsidR="00576E23" w:rsidRPr="00883945">
          <w:rPr>
            <w:rStyle w:val="Hyperlink"/>
            <w:noProof/>
          </w:rPr>
          <w:t>Project Steering Committee</w:t>
        </w:r>
        <w:r w:rsidR="00576E23">
          <w:rPr>
            <w:noProof/>
            <w:webHidden/>
          </w:rPr>
          <w:tab/>
        </w:r>
        <w:r w:rsidR="00576E23">
          <w:rPr>
            <w:noProof/>
            <w:webHidden/>
          </w:rPr>
          <w:fldChar w:fldCharType="begin"/>
        </w:r>
        <w:r w:rsidR="00576E23">
          <w:rPr>
            <w:noProof/>
            <w:webHidden/>
          </w:rPr>
          <w:instrText xml:space="preserve"> PAGEREF _Toc55303043 \h </w:instrText>
        </w:r>
        <w:r w:rsidR="00576E23">
          <w:rPr>
            <w:noProof/>
            <w:webHidden/>
          </w:rPr>
        </w:r>
        <w:r w:rsidR="00576E23">
          <w:rPr>
            <w:noProof/>
            <w:webHidden/>
          </w:rPr>
          <w:fldChar w:fldCharType="separate"/>
        </w:r>
        <w:r w:rsidR="00F04C8C">
          <w:rPr>
            <w:noProof/>
            <w:webHidden/>
          </w:rPr>
          <w:t>3</w:t>
        </w:r>
        <w:r w:rsidR="00576E23">
          <w:rPr>
            <w:noProof/>
            <w:webHidden/>
          </w:rPr>
          <w:fldChar w:fldCharType="end"/>
        </w:r>
      </w:hyperlink>
    </w:p>
    <w:p w14:paraId="7A2F87A1" w14:textId="0F4A9ECD" w:rsidR="00576E23" w:rsidRDefault="00A44D3E">
      <w:pPr>
        <w:pStyle w:val="TOC2"/>
        <w:tabs>
          <w:tab w:val="right" w:leader="dot" w:pos="9350"/>
        </w:tabs>
        <w:rPr>
          <w:rFonts w:asciiTheme="minorHAnsi" w:eastAsiaTheme="minorEastAsia" w:hAnsiTheme="minorHAnsi"/>
          <w:noProof/>
        </w:rPr>
      </w:pPr>
      <w:hyperlink w:anchor="_Toc55303044" w:history="1">
        <w:r w:rsidR="00576E23" w:rsidRPr="00883945">
          <w:rPr>
            <w:rStyle w:val="Hyperlink"/>
            <w:noProof/>
          </w:rPr>
          <w:t>Project Manager</w:t>
        </w:r>
        <w:r w:rsidR="00576E23">
          <w:rPr>
            <w:noProof/>
            <w:webHidden/>
          </w:rPr>
          <w:tab/>
        </w:r>
        <w:r w:rsidR="00576E23">
          <w:rPr>
            <w:noProof/>
            <w:webHidden/>
          </w:rPr>
          <w:fldChar w:fldCharType="begin"/>
        </w:r>
        <w:r w:rsidR="00576E23">
          <w:rPr>
            <w:noProof/>
            <w:webHidden/>
          </w:rPr>
          <w:instrText xml:space="preserve"> PAGEREF _Toc55303044 \h </w:instrText>
        </w:r>
        <w:r w:rsidR="00576E23">
          <w:rPr>
            <w:noProof/>
            <w:webHidden/>
          </w:rPr>
        </w:r>
        <w:r w:rsidR="00576E23">
          <w:rPr>
            <w:noProof/>
            <w:webHidden/>
          </w:rPr>
          <w:fldChar w:fldCharType="separate"/>
        </w:r>
        <w:r w:rsidR="00F04C8C">
          <w:rPr>
            <w:noProof/>
            <w:webHidden/>
          </w:rPr>
          <w:t>4</w:t>
        </w:r>
        <w:r w:rsidR="00576E23">
          <w:rPr>
            <w:noProof/>
            <w:webHidden/>
          </w:rPr>
          <w:fldChar w:fldCharType="end"/>
        </w:r>
      </w:hyperlink>
    </w:p>
    <w:p w14:paraId="0C7333C9" w14:textId="6E83495A" w:rsidR="00576E23" w:rsidRDefault="00A44D3E">
      <w:pPr>
        <w:pStyle w:val="TOC2"/>
        <w:tabs>
          <w:tab w:val="right" w:leader="dot" w:pos="9350"/>
        </w:tabs>
        <w:rPr>
          <w:rFonts w:asciiTheme="minorHAnsi" w:eastAsiaTheme="minorEastAsia" w:hAnsiTheme="minorHAnsi"/>
          <w:noProof/>
        </w:rPr>
      </w:pPr>
      <w:hyperlink w:anchor="_Toc55303045" w:history="1">
        <w:r w:rsidR="00576E23" w:rsidRPr="00883945">
          <w:rPr>
            <w:rStyle w:val="Hyperlink"/>
            <w:noProof/>
          </w:rPr>
          <w:t>Key Customers</w:t>
        </w:r>
        <w:r w:rsidR="00576E23">
          <w:rPr>
            <w:noProof/>
            <w:webHidden/>
          </w:rPr>
          <w:tab/>
        </w:r>
        <w:r w:rsidR="00576E23">
          <w:rPr>
            <w:noProof/>
            <w:webHidden/>
          </w:rPr>
          <w:fldChar w:fldCharType="begin"/>
        </w:r>
        <w:r w:rsidR="00576E23">
          <w:rPr>
            <w:noProof/>
            <w:webHidden/>
          </w:rPr>
          <w:instrText xml:space="preserve"> PAGEREF _Toc55303045 \h </w:instrText>
        </w:r>
        <w:r w:rsidR="00576E23">
          <w:rPr>
            <w:noProof/>
            <w:webHidden/>
          </w:rPr>
        </w:r>
        <w:r w:rsidR="00576E23">
          <w:rPr>
            <w:noProof/>
            <w:webHidden/>
          </w:rPr>
          <w:fldChar w:fldCharType="separate"/>
        </w:r>
        <w:r w:rsidR="00F04C8C">
          <w:rPr>
            <w:noProof/>
            <w:webHidden/>
          </w:rPr>
          <w:t>5</w:t>
        </w:r>
        <w:r w:rsidR="00576E23">
          <w:rPr>
            <w:noProof/>
            <w:webHidden/>
          </w:rPr>
          <w:fldChar w:fldCharType="end"/>
        </w:r>
      </w:hyperlink>
    </w:p>
    <w:p w14:paraId="3A966915" w14:textId="79E32FD5" w:rsidR="00576E23" w:rsidRDefault="00A44D3E">
      <w:pPr>
        <w:pStyle w:val="TOC2"/>
        <w:tabs>
          <w:tab w:val="right" w:leader="dot" w:pos="9350"/>
        </w:tabs>
        <w:rPr>
          <w:rFonts w:asciiTheme="minorHAnsi" w:eastAsiaTheme="minorEastAsia" w:hAnsiTheme="minorHAnsi"/>
          <w:noProof/>
        </w:rPr>
      </w:pPr>
      <w:hyperlink w:anchor="_Toc55303046" w:history="1">
        <w:r w:rsidR="00576E23" w:rsidRPr="00883945">
          <w:rPr>
            <w:rStyle w:val="Hyperlink"/>
            <w:noProof/>
          </w:rPr>
          <w:t>Other Stakeholders</w:t>
        </w:r>
        <w:r w:rsidR="00576E23">
          <w:rPr>
            <w:noProof/>
            <w:webHidden/>
          </w:rPr>
          <w:tab/>
        </w:r>
        <w:r w:rsidR="00576E23">
          <w:rPr>
            <w:noProof/>
            <w:webHidden/>
          </w:rPr>
          <w:fldChar w:fldCharType="begin"/>
        </w:r>
        <w:r w:rsidR="00576E23">
          <w:rPr>
            <w:noProof/>
            <w:webHidden/>
          </w:rPr>
          <w:instrText xml:space="preserve"> PAGEREF _Toc55303046 \h </w:instrText>
        </w:r>
        <w:r w:rsidR="00576E23">
          <w:rPr>
            <w:noProof/>
            <w:webHidden/>
          </w:rPr>
        </w:r>
        <w:r w:rsidR="00576E23">
          <w:rPr>
            <w:noProof/>
            <w:webHidden/>
          </w:rPr>
          <w:fldChar w:fldCharType="separate"/>
        </w:r>
        <w:r w:rsidR="00F04C8C">
          <w:rPr>
            <w:noProof/>
            <w:webHidden/>
          </w:rPr>
          <w:t>6</w:t>
        </w:r>
        <w:r w:rsidR="00576E23">
          <w:rPr>
            <w:noProof/>
            <w:webHidden/>
          </w:rPr>
          <w:fldChar w:fldCharType="end"/>
        </w:r>
      </w:hyperlink>
    </w:p>
    <w:p w14:paraId="374A13E9" w14:textId="384D08A2" w:rsidR="00576E23" w:rsidRDefault="00A44D3E">
      <w:pPr>
        <w:pStyle w:val="TOC1"/>
        <w:rPr>
          <w:rFonts w:asciiTheme="minorHAnsi" w:eastAsiaTheme="minorEastAsia" w:hAnsiTheme="minorHAnsi" w:cstheme="minorBidi"/>
          <w:b w:val="0"/>
          <w:sz w:val="22"/>
          <w:szCs w:val="22"/>
        </w:rPr>
      </w:pPr>
      <w:hyperlink w:anchor="_Toc55303047" w:history="1">
        <w:r w:rsidR="00576E23" w:rsidRPr="00883945">
          <w:rPr>
            <w:rStyle w:val="Hyperlink"/>
          </w:rPr>
          <w:t>Project Considerations</w:t>
        </w:r>
        <w:r w:rsidR="00576E23">
          <w:rPr>
            <w:webHidden/>
          </w:rPr>
          <w:tab/>
        </w:r>
        <w:r w:rsidR="00576E23">
          <w:rPr>
            <w:webHidden/>
          </w:rPr>
          <w:fldChar w:fldCharType="begin"/>
        </w:r>
        <w:r w:rsidR="00576E23">
          <w:rPr>
            <w:webHidden/>
          </w:rPr>
          <w:instrText xml:space="preserve"> PAGEREF _Toc55303047 \h </w:instrText>
        </w:r>
        <w:r w:rsidR="00576E23">
          <w:rPr>
            <w:webHidden/>
          </w:rPr>
        </w:r>
        <w:r w:rsidR="00576E23">
          <w:rPr>
            <w:webHidden/>
          </w:rPr>
          <w:fldChar w:fldCharType="separate"/>
        </w:r>
        <w:r w:rsidR="00F04C8C">
          <w:rPr>
            <w:webHidden/>
          </w:rPr>
          <w:t>6</w:t>
        </w:r>
        <w:r w:rsidR="00576E23">
          <w:rPr>
            <w:webHidden/>
          </w:rPr>
          <w:fldChar w:fldCharType="end"/>
        </w:r>
      </w:hyperlink>
    </w:p>
    <w:p w14:paraId="2FEA9DD9" w14:textId="6D86577D" w:rsidR="00576E23" w:rsidRDefault="00A44D3E">
      <w:pPr>
        <w:pStyle w:val="TOC2"/>
        <w:tabs>
          <w:tab w:val="right" w:leader="dot" w:pos="9350"/>
        </w:tabs>
        <w:rPr>
          <w:rFonts w:asciiTheme="minorHAnsi" w:eastAsiaTheme="minorEastAsia" w:hAnsiTheme="minorHAnsi"/>
          <w:noProof/>
        </w:rPr>
      </w:pPr>
      <w:hyperlink w:anchor="_Toc55303048" w:history="1">
        <w:r w:rsidR="00576E23" w:rsidRPr="00883945">
          <w:rPr>
            <w:rStyle w:val="Hyperlink"/>
            <w:noProof/>
          </w:rPr>
          <w:t>Assumptions</w:t>
        </w:r>
        <w:r w:rsidR="00576E23">
          <w:rPr>
            <w:noProof/>
            <w:webHidden/>
          </w:rPr>
          <w:tab/>
        </w:r>
        <w:r w:rsidR="00576E23">
          <w:rPr>
            <w:noProof/>
            <w:webHidden/>
          </w:rPr>
          <w:fldChar w:fldCharType="begin"/>
        </w:r>
        <w:r w:rsidR="00576E23">
          <w:rPr>
            <w:noProof/>
            <w:webHidden/>
          </w:rPr>
          <w:instrText xml:space="preserve"> PAGEREF _Toc55303048 \h </w:instrText>
        </w:r>
        <w:r w:rsidR="00576E23">
          <w:rPr>
            <w:noProof/>
            <w:webHidden/>
          </w:rPr>
        </w:r>
        <w:r w:rsidR="00576E23">
          <w:rPr>
            <w:noProof/>
            <w:webHidden/>
          </w:rPr>
          <w:fldChar w:fldCharType="separate"/>
        </w:r>
        <w:r w:rsidR="00F04C8C">
          <w:rPr>
            <w:noProof/>
            <w:webHidden/>
          </w:rPr>
          <w:t>6</w:t>
        </w:r>
        <w:r w:rsidR="00576E23">
          <w:rPr>
            <w:noProof/>
            <w:webHidden/>
          </w:rPr>
          <w:fldChar w:fldCharType="end"/>
        </w:r>
      </w:hyperlink>
    </w:p>
    <w:p w14:paraId="56B65D41" w14:textId="0A564600" w:rsidR="00576E23" w:rsidRDefault="00A44D3E">
      <w:pPr>
        <w:pStyle w:val="TOC2"/>
        <w:tabs>
          <w:tab w:val="right" w:leader="dot" w:pos="9350"/>
        </w:tabs>
        <w:rPr>
          <w:rFonts w:asciiTheme="minorHAnsi" w:eastAsiaTheme="minorEastAsia" w:hAnsiTheme="minorHAnsi"/>
          <w:noProof/>
        </w:rPr>
      </w:pPr>
      <w:hyperlink w:anchor="_Toc55303049" w:history="1">
        <w:r w:rsidR="00576E23" w:rsidRPr="00883945">
          <w:rPr>
            <w:rStyle w:val="Hyperlink"/>
            <w:noProof/>
          </w:rPr>
          <w:t>Risks</w:t>
        </w:r>
        <w:r w:rsidR="00576E23">
          <w:rPr>
            <w:noProof/>
            <w:webHidden/>
          </w:rPr>
          <w:tab/>
        </w:r>
        <w:r w:rsidR="00576E23">
          <w:rPr>
            <w:noProof/>
            <w:webHidden/>
          </w:rPr>
          <w:fldChar w:fldCharType="begin"/>
        </w:r>
        <w:r w:rsidR="00576E23">
          <w:rPr>
            <w:noProof/>
            <w:webHidden/>
          </w:rPr>
          <w:instrText xml:space="preserve"> PAGEREF _Toc55303049 \h </w:instrText>
        </w:r>
        <w:r w:rsidR="00576E23">
          <w:rPr>
            <w:noProof/>
            <w:webHidden/>
          </w:rPr>
        </w:r>
        <w:r w:rsidR="00576E23">
          <w:rPr>
            <w:noProof/>
            <w:webHidden/>
          </w:rPr>
          <w:fldChar w:fldCharType="separate"/>
        </w:r>
        <w:r w:rsidR="00F04C8C">
          <w:rPr>
            <w:noProof/>
            <w:webHidden/>
          </w:rPr>
          <w:t>6</w:t>
        </w:r>
        <w:r w:rsidR="00576E23">
          <w:rPr>
            <w:noProof/>
            <w:webHidden/>
          </w:rPr>
          <w:fldChar w:fldCharType="end"/>
        </w:r>
      </w:hyperlink>
    </w:p>
    <w:p w14:paraId="2D247522" w14:textId="13749633" w:rsidR="00576E23" w:rsidRDefault="00A44D3E">
      <w:pPr>
        <w:pStyle w:val="TOC2"/>
        <w:tabs>
          <w:tab w:val="right" w:leader="dot" w:pos="9350"/>
        </w:tabs>
        <w:rPr>
          <w:rFonts w:asciiTheme="minorHAnsi" w:eastAsiaTheme="minorEastAsia" w:hAnsiTheme="minorHAnsi"/>
          <w:noProof/>
        </w:rPr>
      </w:pPr>
      <w:hyperlink w:anchor="_Toc55303050" w:history="1">
        <w:r w:rsidR="00576E23" w:rsidRPr="00883945">
          <w:rPr>
            <w:rStyle w:val="Hyperlink"/>
            <w:noProof/>
          </w:rPr>
          <w:t>Dependencies</w:t>
        </w:r>
        <w:r w:rsidR="00576E23">
          <w:rPr>
            <w:noProof/>
            <w:webHidden/>
          </w:rPr>
          <w:tab/>
        </w:r>
        <w:r w:rsidR="00576E23">
          <w:rPr>
            <w:noProof/>
            <w:webHidden/>
          </w:rPr>
          <w:fldChar w:fldCharType="begin"/>
        </w:r>
        <w:r w:rsidR="00576E23">
          <w:rPr>
            <w:noProof/>
            <w:webHidden/>
          </w:rPr>
          <w:instrText xml:space="preserve"> PAGEREF _Toc55303050 \h </w:instrText>
        </w:r>
        <w:r w:rsidR="00576E23">
          <w:rPr>
            <w:noProof/>
            <w:webHidden/>
          </w:rPr>
        </w:r>
        <w:r w:rsidR="00576E23">
          <w:rPr>
            <w:noProof/>
            <w:webHidden/>
          </w:rPr>
          <w:fldChar w:fldCharType="separate"/>
        </w:r>
        <w:r w:rsidR="00F04C8C">
          <w:rPr>
            <w:noProof/>
            <w:webHidden/>
          </w:rPr>
          <w:t>7</w:t>
        </w:r>
        <w:r w:rsidR="00576E23">
          <w:rPr>
            <w:noProof/>
            <w:webHidden/>
          </w:rPr>
          <w:fldChar w:fldCharType="end"/>
        </w:r>
      </w:hyperlink>
    </w:p>
    <w:p w14:paraId="6AAE701E" w14:textId="501D9C59" w:rsidR="00576E23" w:rsidRDefault="00A44D3E">
      <w:pPr>
        <w:pStyle w:val="TOC2"/>
        <w:tabs>
          <w:tab w:val="right" w:leader="dot" w:pos="9350"/>
        </w:tabs>
        <w:rPr>
          <w:rFonts w:asciiTheme="minorHAnsi" w:eastAsiaTheme="minorEastAsia" w:hAnsiTheme="minorHAnsi"/>
          <w:noProof/>
        </w:rPr>
      </w:pPr>
      <w:hyperlink w:anchor="_Toc55303051" w:history="1">
        <w:r w:rsidR="00576E23" w:rsidRPr="00883945">
          <w:rPr>
            <w:rStyle w:val="Hyperlink"/>
            <w:noProof/>
          </w:rPr>
          <w:t>Constraints</w:t>
        </w:r>
        <w:r w:rsidR="00576E23">
          <w:rPr>
            <w:noProof/>
            <w:webHidden/>
          </w:rPr>
          <w:tab/>
        </w:r>
        <w:r w:rsidR="00576E23">
          <w:rPr>
            <w:noProof/>
            <w:webHidden/>
          </w:rPr>
          <w:fldChar w:fldCharType="begin"/>
        </w:r>
        <w:r w:rsidR="00576E23">
          <w:rPr>
            <w:noProof/>
            <w:webHidden/>
          </w:rPr>
          <w:instrText xml:space="preserve"> PAGEREF _Toc55303051 \h </w:instrText>
        </w:r>
        <w:r w:rsidR="00576E23">
          <w:rPr>
            <w:noProof/>
            <w:webHidden/>
          </w:rPr>
        </w:r>
        <w:r w:rsidR="00576E23">
          <w:rPr>
            <w:noProof/>
            <w:webHidden/>
          </w:rPr>
          <w:fldChar w:fldCharType="separate"/>
        </w:r>
        <w:r w:rsidR="00F04C8C">
          <w:rPr>
            <w:noProof/>
            <w:webHidden/>
          </w:rPr>
          <w:t>7</w:t>
        </w:r>
        <w:r w:rsidR="00576E23">
          <w:rPr>
            <w:noProof/>
            <w:webHidden/>
          </w:rPr>
          <w:fldChar w:fldCharType="end"/>
        </w:r>
      </w:hyperlink>
    </w:p>
    <w:p w14:paraId="10EE519A" w14:textId="3E09FFE6" w:rsidR="00910303" w:rsidRDefault="00927598" w:rsidP="00927598">
      <w:pPr>
        <w:pStyle w:val="GuidelineNormal"/>
      </w:pPr>
      <w:r>
        <w:rPr>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32B88B84" w:rsidR="00B53485" w:rsidRPr="00B53485" w:rsidRDefault="00B53485" w:rsidP="0074116D">
      <w:pPr>
        <w:pStyle w:val="Header"/>
      </w:pPr>
      <w:r w:rsidRPr="00B53485">
        <w:lastRenderedPageBreak/>
        <w:t>Template Guide</w:t>
      </w:r>
      <w:r w:rsidR="00DA31FB">
        <w:t xml:space="preserve"> </w:t>
      </w:r>
    </w:p>
    <w:p w14:paraId="0DA0C04F" w14:textId="0F5172E5" w:rsidR="00B53485" w:rsidRDefault="00DA31FB" w:rsidP="00B53485">
      <w:pPr>
        <w:pStyle w:val="GuidelineNormal"/>
        <w:rPr>
          <w:b/>
        </w:rPr>
      </w:pPr>
      <w:r w:rsidRPr="00146473">
        <w:rPr>
          <w:rFonts w:ascii="Arial" w:hAnsi="Arial"/>
          <w:i/>
        </w:rPr>
        <w:t>[</w:t>
      </w:r>
      <w:r>
        <w:rPr>
          <w:rFonts w:ascii="Arial" w:hAnsi="Arial"/>
          <w:i/>
        </w:rPr>
        <w:t>Delete this section</w:t>
      </w:r>
      <w:r w:rsidRPr="00146473">
        <w:rPr>
          <w:rFonts w:ascii="Arial" w:hAnsi="Arial"/>
          <w:i/>
        </w:rPr>
        <w:t xml:space="preserve"> after completing the remainder of this document.]</w:t>
      </w:r>
    </w:p>
    <w:p w14:paraId="7516C5EB" w14:textId="030905A4" w:rsidR="00B53485" w:rsidRPr="00B53485" w:rsidRDefault="00F22CA1" w:rsidP="00B53485">
      <w:pPr>
        <w:pStyle w:val="GuidelineNormal"/>
        <w:rPr>
          <w:rFonts w:ascii="Arial" w:hAnsi="Arial"/>
          <w:b/>
        </w:rPr>
      </w:pPr>
      <w:r>
        <w:rPr>
          <w:rFonts w:ascii="Arial" w:hAnsi="Arial"/>
          <w:b/>
        </w:rPr>
        <w:t>What is a project c</w:t>
      </w:r>
      <w:r w:rsidR="00B53485" w:rsidRPr="00B53485">
        <w:rPr>
          <w:rFonts w:ascii="Arial" w:hAnsi="Arial"/>
          <w:b/>
        </w:rPr>
        <w:t>harter?</w:t>
      </w:r>
    </w:p>
    <w:p w14:paraId="05B3B16D" w14:textId="5F7A8A44" w:rsidR="00B53485" w:rsidRPr="00B53485" w:rsidRDefault="00F22CA1" w:rsidP="00B53485">
      <w:pPr>
        <w:pStyle w:val="GuidelineNormal"/>
        <w:keepNext/>
        <w:keepLines/>
        <w:rPr>
          <w:rFonts w:ascii="Arial" w:hAnsi="Arial"/>
        </w:rPr>
      </w:pPr>
      <w:r>
        <w:rPr>
          <w:rFonts w:ascii="Arial" w:hAnsi="Arial"/>
        </w:rPr>
        <w:t>The project c</w:t>
      </w:r>
      <w:r w:rsidR="00B53485" w:rsidRPr="00B53485">
        <w:rPr>
          <w:rFonts w:ascii="Arial" w:hAnsi="Arial"/>
        </w:rPr>
        <w:t>harter outlines the purpose of the project, clarifies scope, and documents critical assumptions, risks, dependencies, and constrai</w:t>
      </w:r>
      <w:r>
        <w:rPr>
          <w:rFonts w:ascii="Arial" w:hAnsi="Arial"/>
        </w:rPr>
        <w:t>nts. It is completed after the business c</w:t>
      </w:r>
      <w:r w:rsidR="00B53485" w:rsidRPr="00B53485">
        <w:rPr>
          <w:rFonts w:ascii="Arial" w:hAnsi="Arial"/>
        </w:rPr>
        <w:t>ase has been approved and the project has been fun</w:t>
      </w:r>
      <w:r>
        <w:rPr>
          <w:rFonts w:ascii="Arial" w:hAnsi="Arial"/>
        </w:rPr>
        <w:t>ded. Following approval of the project c</w:t>
      </w:r>
      <w:r w:rsidR="00B53485" w:rsidRPr="00B53485">
        <w:rPr>
          <w:rFonts w:ascii="Arial" w:hAnsi="Arial"/>
        </w:rPr>
        <w:t xml:space="preserve">harter is the formal appointment of the project implementation team. </w:t>
      </w:r>
    </w:p>
    <w:p w14:paraId="59AA492F" w14:textId="526DB36C" w:rsidR="00B53485" w:rsidRPr="00B53485" w:rsidRDefault="00B53485" w:rsidP="00B53485">
      <w:pPr>
        <w:pStyle w:val="GuidelineNormal"/>
        <w:spacing w:before="240"/>
        <w:rPr>
          <w:rFonts w:ascii="Arial" w:hAnsi="Arial"/>
          <w:b/>
        </w:rPr>
      </w:pPr>
      <w:r w:rsidRPr="00B53485">
        <w:rPr>
          <w:rFonts w:ascii="Arial" w:hAnsi="Arial"/>
          <w:b/>
        </w:rPr>
        <w:t xml:space="preserve">Why </w:t>
      </w:r>
      <w:r w:rsidR="00F22CA1">
        <w:rPr>
          <w:rFonts w:ascii="Arial" w:hAnsi="Arial"/>
          <w:b/>
        </w:rPr>
        <w:t>create a project c</w:t>
      </w:r>
      <w:r w:rsidRPr="00B53485">
        <w:rPr>
          <w:rFonts w:ascii="Arial" w:hAnsi="Arial"/>
          <w:b/>
        </w:rPr>
        <w:t>harter?</w:t>
      </w:r>
    </w:p>
    <w:p w14:paraId="74C67ED1" w14:textId="491EA30B" w:rsidR="00B53485" w:rsidRPr="00B53485" w:rsidRDefault="00B53485" w:rsidP="00B53485">
      <w:pPr>
        <w:pStyle w:val="GuidelineNormal"/>
        <w:keepNext/>
        <w:keepLines/>
        <w:rPr>
          <w:rFonts w:ascii="Arial" w:hAnsi="Arial"/>
        </w:rPr>
      </w:pPr>
      <w:r w:rsidRPr="00B53485">
        <w:rPr>
          <w:rFonts w:ascii="Arial" w:hAnsi="Arial"/>
        </w:rPr>
        <w:t xml:space="preserve">The </w:t>
      </w:r>
      <w:r w:rsidR="00F22CA1">
        <w:rPr>
          <w:rFonts w:ascii="Arial" w:hAnsi="Arial"/>
        </w:rPr>
        <w:t>project c</w:t>
      </w:r>
      <w:r w:rsidRPr="00B53485">
        <w:rPr>
          <w:rFonts w:ascii="Arial" w:hAnsi="Arial"/>
        </w:rPr>
        <w:t xml:space="preserve">harter </w:t>
      </w:r>
      <w:r w:rsidR="00F22CA1">
        <w:rPr>
          <w:rFonts w:ascii="Arial" w:hAnsi="Arial"/>
        </w:rPr>
        <w:t xml:space="preserve">formally </w:t>
      </w:r>
      <w:r w:rsidRPr="00B53485">
        <w:rPr>
          <w:rFonts w:ascii="Arial" w:hAnsi="Arial"/>
        </w:rPr>
        <w:t xml:space="preserve">documents the </w:t>
      </w:r>
      <w:r w:rsidR="00F22CA1">
        <w:rPr>
          <w:rFonts w:ascii="Arial" w:hAnsi="Arial"/>
        </w:rPr>
        <w:t xml:space="preserve">scope, schedule and budget, clarifies key roles and responsibilities, </w:t>
      </w:r>
      <w:r w:rsidRPr="00B53485">
        <w:rPr>
          <w:rFonts w:ascii="Arial" w:hAnsi="Arial"/>
        </w:rPr>
        <w:t xml:space="preserve">and </w:t>
      </w:r>
      <w:r w:rsidR="00F22CA1">
        <w:rPr>
          <w:rFonts w:ascii="Arial" w:hAnsi="Arial"/>
        </w:rPr>
        <w:t>a</w:t>
      </w:r>
      <w:r w:rsidRPr="00B53485">
        <w:rPr>
          <w:rFonts w:ascii="Arial" w:hAnsi="Arial"/>
        </w:rPr>
        <w:t xml:space="preserve">uthorizes the project manager to begin work. </w:t>
      </w:r>
    </w:p>
    <w:p w14:paraId="7DFC0398" w14:textId="74BEA535" w:rsidR="00B53485" w:rsidRPr="00B53485" w:rsidRDefault="00F22CA1" w:rsidP="00B53485">
      <w:pPr>
        <w:pStyle w:val="GuidelineNormal"/>
        <w:spacing w:before="240"/>
        <w:rPr>
          <w:rFonts w:ascii="Arial" w:hAnsi="Arial"/>
          <w:b/>
        </w:rPr>
      </w:pPr>
      <w:r>
        <w:rPr>
          <w:rFonts w:ascii="Arial" w:hAnsi="Arial"/>
          <w:b/>
        </w:rPr>
        <w:t>How to use this t</w:t>
      </w:r>
      <w:r w:rsidR="00B53485" w:rsidRPr="00B53485">
        <w:rPr>
          <w:rFonts w:ascii="Arial" w:hAnsi="Arial"/>
          <w:b/>
        </w:rPr>
        <w:t>emplate</w:t>
      </w:r>
    </w:p>
    <w:p w14:paraId="7CD865AF" w14:textId="7CF95462" w:rsidR="00B53485" w:rsidRPr="00B53485" w:rsidRDefault="00B53485" w:rsidP="00B53485">
      <w:pPr>
        <w:pStyle w:val="GuidelineNormal"/>
        <w:keepNext/>
        <w:keepLines/>
        <w:rPr>
          <w:rFonts w:ascii="Arial" w:hAnsi="Arial"/>
        </w:rPr>
      </w:pPr>
      <w:r w:rsidRPr="00B53485">
        <w:rPr>
          <w:rFonts w:ascii="Arial" w:hAnsi="Arial"/>
        </w:rPr>
        <w:t xml:space="preserve">This template provides a guide for project managers to develop a charter for new </w:t>
      </w:r>
      <w:r w:rsidR="00540907">
        <w:rPr>
          <w:rFonts w:ascii="Arial" w:hAnsi="Arial"/>
        </w:rPr>
        <w:t xml:space="preserve">technology and/or </w:t>
      </w:r>
      <w:r>
        <w:rPr>
          <w:rFonts w:ascii="Arial" w:hAnsi="Arial"/>
        </w:rPr>
        <w:t>business system</w:t>
      </w:r>
      <w:r w:rsidRPr="00B53485">
        <w:rPr>
          <w:rFonts w:ascii="Arial" w:hAnsi="Arial"/>
        </w:rPr>
        <w:t xml:space="preserve"> projects. Additional sections may be added</w:t>
      </w:r>
      <w:r w:rsidR="000945E3">
        <w:rPr>
          <w:rFonts w:ascii="Arial" w:hAnsi="Arial"/>
        </w:rPr>
        <w:t xml:space="preserve"> or removed</w:t>
      </w:r>
      <w:r w:rsidRPr="00B53485">
        <w:rPr>
          <w:rFonts w:ascii="Arial" w:hAnsi="Arial"/>
        </w:rPr>
        <w:t xml:space="preserve"> according to the specific business circumstance and need. </w:t>
      </w:r>
      <w:r w:rsidR="00540907">
        <w:rPr>
          <w:rFonts w:ascii="Arial" w:hAnsi="Arial"/>
        </w:rPr>
        <w:t>Sample</w:t>
      </w:r>
      <w:r w:rsidRPr="00B53485">
        <w:rPr>
          <w:rFonts w:ascii="Arial" w:hAnsi="Arial"/>
        </w:rPr>
        <w:t xml:space="preserve"> tables and charts have been included to provide </w:t>
      </w:r>
      <w:r w:rsidR="00540907">
        <w:rPr>
          <w:rFonts w:ascii="Arial" w:hAnsi="Arial"/>
        </w:rPr>
        <w:t>tips</w:t>
      </w:r>
      <w:r w:rsidRPr="00B53485">
        <w:rPr>
          <w:rFonts w:ascii="Arial" w:hAnsi="Arial"/>
        </w:rPr>
        <w:t xml:space="preserve"> on how to complete each section. </w:t>
      </w:r>
    </w:p>
    <w:p w14:paraId="14C1EE73" w14:textId="77777777" w:rsidR="00B53485" w:rsidRPr="00B4190D" w:rsidRDefault="00B53485" w:rsidP="00B53485">
      <w:pPr>
        <w:rPr>
          <w:rFonts w:cs="Arial"/>
          <w:i/>
        </w:rPr>
      </w:pPr>
      <w:r w:rsidRPr="00B4190D">
        <w:rPr>
          <w:rFonts w:cs="Arial"/>
          <w:i/>
        </w:rPr>
        <w:t xml:space="preserve">Italicized instructions are included </w:t>
      </w:r>
      <w:r>
        <w:rPr>
          <w:rFonts w:cs="Arial"/>
          <w:i/>
        </w:rPr>
        <w:t>throughout this template</w:t>
      </w:r>
      <w:r w:rsidRPr="00B4190D">
        <w:rPr>
          <w:rFonts w:cs="Arial"/>
          <w:i/>
        </w:rPr>
        <w:t xml:space="preserve"> </w:t>
      </w:r>
      <w:r>
        <w:rPr>
          <w:rFonts w:cs="Arial"/>
          <w:i/>
        </w:rPr>
        <w:t xml:space="preserve">to </w:t>
      </w:r>
      <w:r w:rsidRPr="00B4190D">
        <w:rPr>
          <w:rFonts w:cs="Arial"/>
          <w:i/>
        </w:rPr>
        <w:t xml:space="preserve">explain the purpose of and how to complete each section of </w:t>
      </w:r>
      <w:r>
        <w:rPr>
          <w:rFonts w:cs="Arial"/>
          <w:i/>
        </w:rPr>
        <w:t>the Project Charter</w:t>
      </w:r>
      <w:r w:rsidRPr="00B4190D">
        <w:rPr>
          <w:rFonts w:cs="Arial"/>
          <w:i/>
        </w:rPr>
        <w:t>.</w:t>
      </w:r>
      <w:r>
        <w:rPr>
          <w:rFonts w:cs="Arial"/>
          <w:i/>
        </w:rPr>
        <w:t xml:space="preserve"> </w:t>
      </w:r>
      <w:r w:rsidRPr="00E92B62">
        <w:rPr>
          <w:rFonts w:cs="Arial"/>
          <w:b/>
          <w:i/>
        </w:rPr>
        <w:t>These should be deleted from the final document.</w:t>
      </w:r>
      <w:r>
        <w:rPr>
          <w:rFonts w:cs="Arial"/>
          <w:b/>
          <w:i/>
        </w:rPr>
        <w:t xml:space="preserve"> </w:t>
      </w:r>
    </w:p>
    <w:p w14:paraId="73C9546D" w14:textId="77777777" w:rsidR="00C67798" w:rsidRPr="00146473" w:rsidRDefault="00C67798" w:rsidP="00C67798">
      <w:pPr>
        <w:pStyle w:val="GuidelineNormal"/>
        <w:rPr>
          <w:rFonts w:ascii="Arial" w:hAnsi="Arial"/>
        </w:rPr>
        <w:sectPr w:rsidR="00C67798" w:rsidRPr="00146473" w:rsidSect="003626C3">
          <w:headerReference w:type="default"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docGrid w:linePitch="360"/>
        </w:sectPr>
      </w:pPr>
    </w:p>
    <w:p w14:paraId="3872E836" w14:textId="496D3125" w:rsidR="00C67798" w:rsidRPr="00146473" w:rsidRDefault="00C67798" w:rsidP="0074116D">
      <w:pPr>
        <w:pStyle w:val="Heading1"/>
      </w:pPr>
      <w:bookmarkStart w:id="1" w:name="_Toc496257186"/>
      <w:bookmarkStart w:id="2" w:name="_Toc40459949"/>
      <w:bookmarkStart w:id="3" w:name="_Toc55303032"/>
      <w:r w:rsidRPr="00146473">
        <w:lastRenderedPageBreak/>
        <w:t>P</w:t>
      </w:r>
      <w:bookmarkEnd w:id="1"/>
      <w:bookmarkEnd w:id="2"/>
      <w:r w:rsidR="00F51D28">
        <w:t>roject Overview</w:t>
      </w:r>
      <w:bookmarkEnd w:id="3"/>
    </w:p>
    <w:p w14:paraId="2B433BEE" w14:textId="07A52A97" w:rsidR="00C67798" w:rsidRPr="00146473" w:rsidRDefault="00C67798" w:rsidP="00C67798">
      <w:pPr>
        <w:pStyle w:val="GuidelineNormal"/>
        <w:rPr>
          <w:rFonts w:ascii="Arial" w:hAnsi="Arial"/>
          <w:i/>
        </w:rPr>
      </w:pPr>
      <w:r w:rsidRPr="00146473">
        <w:rPr>
          <w:rFonts w:ascii="Arial" w:hAnsi="Arial"/>
          <w:i/>
        </w:rPr>
        <w:t>[This section summarizes the business case for th</w:t>
      </w:r>
      <w:r w:rsidR="00540907">
        <w:rPr>
          <w:rFonts w:ascii="Arial" w:hAnsi="Arial"/>
          <w:i/>
        </w:rPr>
        <w:t>e</w:t>
      </w:r>
      <w:r w:rsidRPr="00146473">
        <w:rPr>
          <w:rFonts w:ascii="Arial" w:hAnsi="Arial"/>
          <w:i/>
        </w:rPr>
        <w:t xml:space="preserve"> project.</w:t>
      </w:r>
      <w:r w:rsidR="00146473">
        <w:rPr>
          <w:rFonts w:ascii="Arial" w:hAnsi="Arial"/>
          <w:i/>
        </w:rPr>
        <w:t xml:space="preserve"> It provides a brief background</w:t>
      </w:r>
      <w:r w:rsidRPr="00146473">
        <w:rPr>
          <w:rFonts w:ascii="Arial" w:hAnsi="Arial"/>
          <w:i/>
        </w:rPr>
        <w:t xml:space="preserve"> </w:t>
      </w:r>
      <w:r w:rsidR="00146473">
        <w:rPr>
          <w:rFonts w:ascii="Arial" w:hAnsi="Arial"/>
          <w:i/>
        </w:rPr>
        <w:t>as well as</w:t>
      </w:r>
      <w:r w:rsidRPr="00146473">
        <w:rPr>
          <w:rFonts w:ascii="Arial" w:hAnsi="Arial"/>
          <w:i/>
        </w:rPr>
        <w:t xml:space="preserve"> </w:t>
      </w:r>
      <w:r w:rsidR="00540907">
        <w:rPr>
          <w:rFonts w:ascii="Arial" w:hAnsi="Arial"/>
          <w:i/>
        </w:rPr>
        <w:t xml:space="preserve">states the </w:t>
      </w:r>
      <w:r w:rsidR="00146473">
        <w:rPr>
          <w:rFonts w:ascii="Arial" w:hAnsi="Arial"/>
          <w:i/>
        </w:rPr>
        <w:t>vision, desired outcomes, and specific goals</w:t>
      </w:r>
      <w:r w:rsidR="00540907">
        <w:rPr>
          <w:rFonts w:ascii="Arial" w:hAnsi="Arial"/>
          <w:i/>
        </w:rPr>
        <w:t xml:space="preserve"> and objectives</w:t>
      </w:r>
      <w:r w:rsidR="00146473">
        <w:rPr>
          <w:rFonts w:ascii="Arial" w:hAnsi="Arial"/>
          <w:i/>
        </w:rPr>
        <w:t xml:space="preserve"> for the project</w:t>
      </w:r>
      <w:r w:rsidRPr="00146473">
        <w:rPr>
          <w:rFonts w:ascii="Arial" w:hAnsi="Arial"/>
          <w:i/>
        </w:rPr>
        <w:t xml:space="preserve">. In most cases, this information can be </w:t>
      </w:r>
      <w:r w:rsidR="00540907">
        <w:rPr>
          <w:rFonts w:ascii="Arial" w:hAnsi="Arial"/>
          <w:i/>
        </w:rPr>
        <w:t>copied</w:t>
      </w:r>
      <w:r w:rsidRPr="00146473">
        <w:rPr>
          <w:rFonts w:ascii="Arial" w:hAnsi="Arial"/>
          <w:i/>
        </w:rPr>
        <w:t xml:space="preserve"> or updated from the approved </w:t>
      </w:r>
      <w:r w:rsidR="00146473">
        <w:rPr>
          <w:rFonts w:ascii="Arial" w:hAnsi="Arial"/>
          <w:i/>
        </w:rPr>
        <w:t>b</w:t>
      </w:r>
      <w:r w:rsidRPr="00146473">
        <w:rPr>
          <w:rFonts w:ascii="Arial" w:hAnsi="Arial"/>
          <w:i/>
        </w:rPr>
        <w:t xml:space="preserve">usiness </w:t>
      </w:r>
      <w:r w:rsidR="00146473">
        <w:rPr>
          <w:rFonts w:ascii="Arial" w:hAnsi="Arial"/>
          <w:i/>
        </w:rPr>
        <w:t>c</w:t>
      </w:r>
      <w:r w:rsidRPr="00146473">
        <w:rPr>
          <w:rFonts w:ascii="Arial" w:hAnsi="Arial"/>
          <w:i/>
        </w:rPr>
        <w:t>ase document.]</w:t>
      </w:r>
    </w:p>
    <w:p w14:paraId="1B7CC804" w14:textId="77777777" w:rsidR="00F51D28" w:rsidRPr="00F04C8C" w:rsidRDefault="00F51D28" w:rsidP="00F04C8C">
      <w:pPr>
        <w:pStyle w:val="Heading2"/>
      </w:pPr>
      <w:bookmarkStart w:id="4" w:name="_Toc496257191"/>
      <w:bookmarkStart w:id="5" w:name="_Toc40459954"/>
      <w:bookmarkStart w:id="6" w:name="_Toc55303033"/>
      <w:bookmarkStart w:id="7" w:name="_Toc496257187"/>
      <w:bookmarkStart w:id="8" w:name="_Toc40459950"/>
      <w:r w:rsidRPr="00F04C8C">
        <w:t>Description</w:t>
      </w:r>
      <w:bookmarkEnd w:id="4"/>
      <w:bookmarkEnd w:id="5"/>
      <w:bookmarkEnd w:id="6"/>
    </w:p>
    <w:p w14:paraId="1D11FEF9" w14:textId="74F4BA73" w:rsidR="00F51D28" w:rsidRDefault="00F51D28" w:rsidP="00F51D28">
      <w:pPr>
        <w:pStyle w:val="GuidelineNormal"/>
        <w:rPr>
          <w:rFonts w:ascii="Arial" w:hAnsi="Arial"/>
          <w:i/>
        </w:rPr>
      </w:pPr>
      <w:r w:rsidRPr="00146473">
        <w:rPr>
          <w:rFonts w:ascii="Arial" w:hAnsi="Arial"/>
          <w:i/>
        </w:rPr>
        <w:t xml:space="preserve">[Provide a brief description of </w:t>
      </w:r>
      <w:r>
        <w:rPr>
          <w:rFonts w:ascii="Arial" w:hAnsi="Arial"/>
          <w:i/>
        </w:rPr>
        <w:t xml:space="preserve">how </w:t>
      </w:r>
      <w:r w:rsidRPr="00146473">
        <w:rPr>
          <w:rFonts w:ascii="Arial" w:hAnsi="Arial"/>
          <w:i/>
        </w:rPr>
        <w:t>the project</w:t>
      </w:r>
      <w:r>
        <w:rPr>
          <w:rFonts w:ascii="Arial" w:hAnsi="Arial"/>
          <w:i/>
        </w:rPr>
        <w:t xml:space="preserve"> will accomplish the goals and objectives</w:t>
      </w:r>
      <w:r w:rsidRPr="00146473">
        <w:rPr>
          <w:rFonts w:ascii="Arial" w:hAnsi="Arial"/>
          <w:i/>
        </w:rPr>
        <w:t>.]</w:t>
      </w:r>
    </w:p>
    <w:p w14:paraId="6BA1CB0E" w14:textId="77777777" w:rsidR="00F04C8C" w:rsidRPr="00146473" w:rsidRDefault="00F04C8C" w:rsidP="00F51D28">
      <w:pPr>
        <w:pStyle w:val="GuidelineNormal"/>
        <w:rPr>
          <w:rFonts w:ascii="Arial" w:hAnsi="Arial"/>
          <w:i/>
        </w:rPr>
      </w:pPr>
    </w:p>
    <w:p w14:paraId="4D5EEAE8" w14:textId="77777777" w:rsidR="00C67798" w:rsidRPr="00146473" w:rsidRDefault="00C67798" w:rsidP="00F04C8C">
      <w:pPr>
        <w:pStyle w:val="Heading2"/>
      </w:pPr>
      <w:bookmarkStart w:id="9" w:name="_Toc55303034"/>
      <w:r w:rsidRPr="00146473">
        <w:t>Business Problem/Opportunity</w:t>
      </w:r>
      <w:bookmarkEnd w:id="7"/>
      <w:bookmarkEnd w:id="8"/>
      <w:bookmarkEnd w:id="9"/>
    </w:p>
    <w:p w14:paraId="4D66B121" w14:textId="49F3101E" w:rsidR="00C67798" w:rsidRDefault="00C67798" w:rsidP="00C67798">
      <w:pPr>
        <w:pStyle w:val="GuidelineNormal"/>
        <w:rPr>
          <w:rFonts w:ascii="Arial" w:hAnsi="Arial"/>
          <w:i/>
        </w:rPr>
      </w:pPr>
      <w:r w:rsidRPr="00146473">
        <w:rPr>
          <w:rFonts w:ascii="Arial" w:hAnsi="Arial"/>
          <w:i/>
        </w:rPr>
        <w:t>[Provide a clear and concise description of the problem, business need, or opportunity to which this project responds. Include relevant history or background information.]</w:t>
      </w:r>
    </w:p>
    <w:p w14:paraId="0CBE193B" w14:textId="77777777" w:rsidR="00F04C8C" w:rsidRPr="00146473" w:rsidRDefault="00F04C8C" w:rsidP="00C67798">
      <w:pPr>
        <w:pStyle w:val="GuidelineNormal"/>
        <w:rPr>
          <w:rFonts w:ascii="Arial" w:hAnsi="Arial"/>
        </w:rPr>
      </w:pPr>
    </w:p>
    <w:p w14:paraId="77A61993" w14:textId="77777777" w:rsidR="00C67798" w:rsidRPr="00146473" w:rsidRDefault="00C67798" w:rsidP="00F04C8C">
      <w:pPr>
        <w:pStyle w:val="Heading2"/>
      </w:pPr>
      <w:bookmarkStart w:id="10" w:name="_Toc496257188"/>
      <w:bookmarkStart w:id="11" w:name="_Toc40459951"/>
      <w:bookmarkStart w:id="12" w:name="_Toc55303035"/>
      <w:r w:rsidRPr="00146473">
        <w:t>Vision</w:t>
      </w:r>
      <w:bookmarkEnd w:id="10"/>
      <w:bookmarkEnd w:id="11"/>
      <w:bookmarkEnd w:id="12"/>
    </w:p>
    <w:p w14:paraId="3A300D65" w14:textId="6AC9D577" w:rsidR="00C67798" w:rsidRDefault="00540907" w:rsidP="00C67798">
      <w:pPr>
        <w:pStyle w:val="GuidelineNormal"/>
        <w:rPr>
          <w:rFonts w:ascii="Arial" w:hAnsi="Arial"/>
          <w:i/>
        </w:rPr>
      </w:pPr>
      <w:r>
        <w:rPr>
          <w:rFonts w:ascii="Arial" w:hAnsi="Arial"/>
          <w:i/>
        </w:rPr>
        <w:t>[Describe the desired end-</w:t>
      </w:r>
      <w:r w:rsidR="00C67798" w:rsidRPr="00146473">
        <w:rPr>
          <w:rFonts w:ascii="Arial" w:hAnsi="Arial"/>
          <w:i/>
        </w:rPr>
        <w:t xml:space="preserve">state. How will things be different when this problem is solved, </w:t>
      </w:r>
      <w:r>
        <w:rPr>
          <w:rFonts w:ascii="Arial" w:hAnsi="Arial"/>
          <w:i/>
        </w:rPr>
        <w:t xml:space="preserve">the </w:t>
      </w:r>
      <w:r w:rsidR="00C67798" w:rsidRPr="00146473">
        <w:rPr>
          <w:rFonts w:ascii="Arial" w:hAnsi="Arial"/>
          <w:i/>
        </w:rPr>
        <w:t xml:space="preserve">business need </w:t>
      </w:r>
      <w:r>
        <w:rPr>
          <w:rFonts w:ascii="Arial" w:hAnsi="Arial"/>
          <w:i/>
        </w:rPr>
        <w:t xml:space="preserve">is </w:t>
      </w:r>
      <w:r w:rsidR="00C67798" w:rsidRPr="00146473">
        <w:rPr>
          <w:rFonts w:ascii="Arial" w:hAnsi="Arial"/>
          <w:i/>
        </w:rPr>
        <w:t xml:space="preserve">addressed, or </w:t>
      </w:r>
      <w:r>
        <w:rPr>
          <w:rFonts w:ascii="Arial" w:hAnsi="Arial"/>
          <w:i/>
        </w:rPr>
        <w:t xml:space="preserve">the </w:t>
      </w:r>
      <w:r w:rsidR="00C67798" w:rsidRPr="00146473">
        <w:rPr>
          <w:rFonts w:ascii="Arial" w:hAnsi="Arial"/>
          <w:i/>
        </w:rPr>
        <w:t xml:space="preserve">opportunity </w:t>
      </w:r>
      <w:r>
        <w:rPr>
          <w:rFonts w:ascii="Arial" w:hAnsi="Arial"/>
          <w:i/>
        </w:rPr>
        <w:t>is seized</w:t>
      </w:r>
      <w:r w:rsidR="00C67798" w:rsidRPr="00146473">
        <w:rPr>
          <w:rFonts w:ascii="Arial" w:hAnsi="Arial"/>
          <w:i/>
        </w:rPr>
        <w:t>?]</w:t>
      </w:r>
    </w:p>
    <w:p w14:paraId="5C0F365B" w14:textId="77777777" w:rsidR="00F04C8C" w:rsidRPr="00146473" w:rsidRDefault="00F04C8C" w:rsidP="00C67798">
      <w:pPr>
        <w:pStyle w:val="GuidelineNormal"/>
        <w:rPr>
          <w:rFonts w:ascii="Arial" w:hAnsi="Arial"/>
          <w:i/>
        </w:rPr>
      </w:pPr>
    </w:p>
    <w:p w14:paraId="778879C4" w14:textId="0C7EA28F" w:rsidR="00C67798" w:rsidRPr="00795248" w:rsidRDefault="00C67798" w:rsidP="00F04C8C">
      <w:pPr>
        <w:pStyle w:val="Heading2"/>
      </w:pPr>
      <w:bookmarkStart w:id="13" w:name="_Toc496257189"/>
      <w:bookmarkStart w:id="14" w:name="_Toc40459952"/>
      <w:bookmarkStart w:id="15" w:name="_Toc55303036"/>
      <w:r w:rsidRPr="00795248">
        <w:t>Goals and Objectives</w:t>
      </w:r>
      <w:bookmarkEnd w:id="13"/>
      <w:bookmarkEnd w:id="14"/>
      <w:bookmarkEnd w:id="15"/>
    </w:p>
    <w:p w14:paraId="49B44977" w14:textId="1E91FEDF" w:rsidR="00C67798" w:rsidRPr="00146473" w:rsidRDefault="00C67798" w:rsidP="00146473">
      <w:pPr>
        <w:pStyle w:val="GuidelineNormal"/>
        <w:rPr>
          <w:rFonts w:ascii="Arial" w:hAnsi="Arial"/>
          <w:i/>
        </w:rPr>
      </w:pPr>
      <w:r w:rsidRPr="00146473">
        <w:rPr>
          <w:rFonts w:ascii="Arial" w:hAnsi="Arial"/>
          <w:i/>
        </w:rPr>
        <w:t>[List the specific goals and objectives of the project. What will be accomplished and how will we accomplish it? Align project goals with broader business strategy, goals, or initiatives wherever possible. These goals create the foundation against which benefits of the project will be measured.</w:t>
      </w:r>
      <w:r w:rsidR="00174B6D">
        <w:rPr>
          <w:rFonts w:ascii="Arial" w:hAnsi="Arial"/>
          <w:i/>
        </w:rPr>
        <w:t xml:space="preserve"> Define goals that are </w:t>
      </w:r>
      <w:r w:rsidR="00540907">
        <w:rPr>
          <w:rFonts w:ascii="Arial" w:hAnsi="Arial"/>
          <w:i/>
        </w:rPr>
        <w:t>s</w:t>
      </w:r>
      <w:r w:rsidR="00174B6D" w:rsidRPr="00174B6D">
        <w:rPr>
          <w:rFonts w:ascii="Arial" w:hAnsi="Arial"/>
          <w:i/>
        </w:rPr>
        <w:t>pecific, measurable, attainable, realistic,</w:t>
      </w:r>
      <w:r w:rsidR="00540907">
        <w:rPr>
          <w:rFonts w:ascii="Arial" w:hAnsi="Arial"/>
          <w:i/>
        </w:rPr>
        <w:t xml:space="preserve"> and</w:t>
      </w:r>
      <w:r w:rsidR="00174B6D" w:rsidRPr="00174B6D">
        <w:rPr>
          <w:rFonts w:ascii="Arial" w:hAnsi="Arial"/>
          <w:i/>
        </w:rPr>
        <w:t xml:space="preserve"> </w:t>
      </w:r>
      <w:r w:rsidR="00F04C8C" w:rsidRPr="00174B6D">
        <w:rPr>
          <w:rFonts w:ascii="Arial" w:hAnsi="Arial"/>
          <w:i/>
        </w:rPr>
        <w:t>time bound</w:t>
      </w:r>
      <w:r w:rsidR="00174B6D">
        <w:rPr>
          <w:rFonts w:ascii="Arial" w:hAnsi="Arial"/>
        </w:rPr>
        <w:t>.</w:t>
      </w:r>
      <w:r w:rsidRPr="00146473">
        <w:rPr>
          <w:rFonts w:ascii="Arial" w:hAnsi="Arial"/>
          <w:i/>
        </w:rPr>
        <w:t>]</w:t>
      </w:r>
    </w:p>
    <w:p w14:paraId="24733E69" w14:textId="4E6D85E9" w:rsidR="00C67798" w:rsidRPr="00146473" w:rsidRDefault="00C67798" w:rsidP="00C67798">
      <w:pPr>
        <w:pStyle w:val="GuidelineNormal"/>
        <w:keepNext/>
        <w:keepLines/>
        <w:rPr>
          <w:rFonts w:ascii="Arial" w:hAnsi="Arial"/>
        </w:rPr>
      </w:pPr>
      <w:r w:rsidRPr="00FE3A3F">
        <w:rPr>
          <w:rFonts w:ascii="Arial" w:hAnsi="Arial"/>
        </w:rPr>
        <w:t xml:space="preserve">The goals </w:t>
      </w:r>
      <w:r w:rsidR="00047B3B" w:rsidRPr="00FE3A3F">
        <w:rPr>
          <w:rFonts w:ascii="Arial" w:hAnsi="Arial"/>
        </w:rPr>
        <w:t xml:space="preserve">and/or measurable benefits </w:t>
      </w:r>
      <w:r w:rsidRPr="00FE3A3F">
        <w:rPr>
          <w:rFonts w:ascii="Arial" w:hAnsi="Arial"/>
        </w:rPr>
        <w:t>for this project include:</w:t>
      </w:r>
    </w:p>
    <w:p w14:paraId="742E165C" w14:textId="77777777" w:rsidR="00C67798" w:rsidRPr="00146473" w:rsidRDefault="00C67798" w:rsidP="00C67798">
      <w:pPr>
        <w:pStyle w:val="GuidelineNormal"/>
        <w:numPr>
          <w:ilvl w:val="0"/>
          <w:numId w:val="2"/>
        </w:numPr>
        <w:rPr>
          <w:rFonts w:ascii="Arial" w:hAnsi="Arial"/>
        </w:rPr>
      </w:pPr>
    </w:p>
    <w:p w14:paraId="271CCDEC" w14:textId="77777777" w:rsidR="00C67798" w:rsidRPr="00146473" w:rsidRDefault="00C67798" w:rsidP="00C67798">
      <w:pPr>
        <w:pStyle w:val="GuidelineNormal"/>
        <w:numPr>
          <w:ilvl w:val="0"/>
          <w:numId w:val="2"/>
        </w:numPr>
        <w:rPr>
          <w:rFonts w:ascii="Arial" w:hAnsi="Arial"/>
        </w:rPr>
      </w:pPr>
    </w:p>
    <w:p w14:paraId="17148C03" w14:textId="77777777" w:rsidR="00C67798" w:rsidRPr="00146473" w:rsidRDefault="00C67798" w:rsidP="00C67798">
      <w:pPr>
        <w:pStyle w:val="GuidelineNormal"/>
        <w:numPr>
          <w:ilvl w:val="0"/>
          <w:numId w:val="2"/>
        </w:numPr>
        <w:rPr>
          <w:rFonts w:ascii="Arial" w:hAnsi="Arial"/>
        </w:rPr>
      </w:pPr>
    </w:p>
    <w:p w14:paraId="0A4C0830" w14:textId="77777777" w:rsidR="00C67798" w:rsidRPr="00146473" w:rsidRDefault="00C67798" w:rsidP="0074116D">
      <w:pPr>
        <w:pStyle w:val="Heading1"/>
      </w:pPr>
      <w:bookmarkStart w:id="16" w:name="_Toc496257190"/>
      <w:bookmarkStart w:id="17" w:name="_Toc40459953"/>
      <w:bookmarkStart w:id="18" w:name="_Toc55303037"/>
      <w:r w:rsidRPr="00146473">
        <w:t>Project Description and Scope</w:t>
      </w:r>
      <w:bookmarkEnd w:id="16"/>
      <w:bookmarkEnd w:id="17"/>
      <w:bookmarkEnd w:id="18"/>
    </w:p>
    <w:p w14:paraId="21E2DCA6" w14:textId="77777777" w:rsidR="00C67798" w:rsidRPr="00146473" w:rsidRDefault="00C67798" w:rsidP="00C67798">
      <w:pPr>
        <w:pStyle w:val="GuidelineNormal"/>
        <w:rPr>
          <w:rFonts w:ascii="Arial" w:hAnsi="Arial"/>
          <w:i/>
        </w:rPr>
      </w:pPr>
      <w:r w:rsidRPr="00146473">
        <w:rPr>
          <w:rFonts w:ascii="Arial" w:hAnsi="Arial"/>
          <w:i/>
        </w:rPr>
        <w:t>[This section briefly describes and defines the boundaries for the project. This section should be as detailed as necessary, as any significant deviations from documented scope will be assessed and approved through a formal scope change process.]</w:t>
      </w:r>
    </w:p>
    <w:p w14:paraId="4129D6C0" w14:textId="77777777" w:rsidR="00C67798" w:rsidRPr="00146473" w:rsidRDefault="00C67798" w:rsidP="00F04C8C">
      <w:pPr>
        <w:pStyle w:val="Heading2"/>
      </w:pPr>
      <w:bookmarkStart w:id="19" w:name="_Toc496257192"/>
      <w:bookmarkStart w:id="20" w:name="_Toc40459955"/>
      <w:bookmarkStart w:id="21" w:name="_Toc55303038"/>
      <w:r w:rsidRPr="00146473">
        <w:t>In Scope</w:t>
      </w:r>
      <w:bookmarkEnd w:id="19"/>
      <w:bookmarkEnd w:id="20"/>
      <w:bookmarkEnd w:id="21"/>
    </w:p>
    <w:p w14:paraId="7D206B39" w14:textId="04D015AE" w:rsidR="00C67798" w:rsidRPr="00146473" w:rsidRDefault="00C67798" w:rsidP="31754380">
      <w:pPr>
        <w:pStyle w:val="GuidelineNormal"/>
        <w:rPr>
          <w:rFonts w:ascii="Arial" w:hAnsi="Arial"/>
          <w:i/>
          <w:iCs/>
        </w:rPr>
      </w:pPr>
      <w:r w:rsidRPr="31754380">
        <w:rPr>
          <w:rFonts w:ascii="Arial" w:hAnsi="Arial"/>
          <w:i/>
          <w:iCs/>
        </w:rPr>
        <w:t>[Define the boundaries of the project effort. Consider: 1) business processes that will change; 2) organizational areas that will be affected; 3) policies that will be impacted; 4) systems that will be implemented, enhanced, replaced, or retired; 5) technical infrastructure that will be implemented, upgraded, replaced, or retired</w:t>
      </w:r>
      <w:r w:rsidR="00F378FE" w:rsidRPr="31754380">
        <w:rPr>
          <w:rFonts w:ascii="Arial" w:hAnsi="Arial"/>
          <w:i/>
          <w:iCs/>
        </w:rPr>
        <w:t xml:space="preserve">; </w:t>
      </w:r>
      <w:r w:rsidR="30151BC2" w:rsidRPr="31754380">
        <w:rPr>
          <w:rFonts w:ascii="Arial" w:hAnsi="Arial"/>
          <w:i/>
          <w:iCs/>
        </w:rPr>
        <w:t xml:space="preserve">and </w:t>
      </w:r>
      <w:r w:rsidR="00F378FE" w:rsidRPr="31754380">
        <w:rPr>
          <w:rFonts w:ascii="Arial" w:hAnsi="Arial"/>
          <w:i/>
          <w:iCs/>
        </w:rPr>
        <w:t>6</w:t>
      </w:r>
      <w:r w:rsidR="4683BF24" w:rsidRPr="31754380">
        <w:rPr>
          <w:rFonts w:ascii="Arial" w:hAnsi="Arial"/>
          <w:i/>
          <w:iCs/>
        </w:rPr>
        <w:t>)</w:t>
      </w:r>
      <w:r w:rsidR="00F378FE" w:rsidRPr="31754380">
        <w:rPr>
          <w:rFonts w:ascii="Arial" w:hAnsi="Arial"/>
          <w:i/>
          <w:iCs/>
        </w:rPr>
        <w:t xml:space="preserve"> High level business requirements that need to be </w:t>
      </w:r>
      <w:r w:rsidR="00F04C8C" w:rsidRPr="31754380">
        <w:rPr>
          <w:rFonts w:ascii="Arial" w:hAnsi="Arial"/>
          <w:i/>
          <w:iCs/>
        </w:rPr>
        <w:t>satisfied</w:t>
      </w:r>
      <w:r w:rsidR="00F378FE" w:rsidRPr="31754380">
        <w:rPr>
          <w:rFonts w:ascii="Arial" w:hAnsi="Arial"/>
          <w:i/>
          <w:iCs/>
        </w:rPr>
        <w:t>.)</w:t>
      </w:r>
      <w:r w:rsidRPr="31754380">
        <w:rPr>
          <w:rFonts w:ascii="Arial" w:hAnsi="Arial"/>
          <w:i/>
          <w:iCs/>
        </w:rPr>
        <w:t>]</w:t>
      </w:r>
    </w:p>
    <w:p w14:paraId="5FBE63FD" w14:textId="77777777" w:rsidR="00C67798" w:rsidRPr="00146473" w:rsidRDefault="00C67798" w:rsidP="00C67798">
      <w:pPr>
        <w:pStyle w:val="GuidelineNormal"/>
        <w:keepNext/>
        <w:keepLines/>
        <w:rPr>
          <w:rFonts w:ascii="Arial" w:hAnsi="Arial"/>
        </w:rPr>
      </w:pPr>
      <w:r w:rsidRPr="00146473">
        <w:rPr>
          <w:rFonts w:ascii="Arial" w:hAnsi="Arial"/>
        </w:rPr>
        <w:lastRenderedPageBreak/>
        <w:t>The scope of this project includes:</w:t>
      </w:r>
    </w:p>
    <w:p w14:paraId="260ECB89" w14:textId="77777777" w:rsidR="00C67798" w:rsidRPr="00146473" w:rsidRDefault="00C67798" w:rsidP="00C67798">
      <w:pPr>
        <w:pStyle w:val="GuidelineNormal"/>
        <w:numPr>
          <w:ilvl w:val="0"/>
          <w:numId w:val="2"/>
        </w:numPr>
        <w:rPr>
          <w:rFonts w:ascii="Arial" w:hAnsi="Arial"/>
        </w:rPr>
      </w:pPr>
    </w:p>
    <w:p w14:paraId="20A30C75" w14:textId="77777777" w:rsidR="00C67798" w:rsidRPr="00146473" w:rsidRDefault="00C67798" w:rsidP="00C67798">
      <w:pPr>
        <w:pStyle w:val="GuidelineNormal"/>
        <w:numPr>
          <w:ilvl w:val="0"/>
          <w:numId w:val="2"/>
        </w:numPr>
        <w:rPr>
          <w:rFonts w:ascii="Arial" w:hAnsi="Arial"/>
        </w:rPr>
      </w:pPr>
    </w:p>
    <w:p w14:paraId="2A219522" w14:textId="77777777" w:rsidR="00C67798" w:rsidRPr="00146473" w:rsidRDefault="00C67798" w:rsidP="00C67798">
      <w:pPr>
        <w:pStyle w:val="GuidelineNormal"/>
        <w:numPr>
          <w:ilvl w:val="0"/>
          <w:numId w:val="2"/>
        </w:numPr>
        <w:rPr>
          <w:rFonts w:ascii="Arial" w:hAnsi="Arial"/>
        </w:rPr>
      </w:pPr>
    </w:p>
    <w:p w14:paraId="65630EC5" w14:textId="77777777" w:rsidR="00C67798" w:rsidRPr="00146473" w:rsidRDefault="00C67798" w:rsidP="00F04C8C">
      <w:pPr>
        <w:pStyle w:val="Heading2"/>
      </w:pPr>
      <w:bookmarkStart w:id="22" w:name="_Toc496257193"/>
      <w:bookmarkStart w:id="23" w:name="_Toc40459956"/>
      <w:bookmarkStart w:id="24" w:name="_Toc55303039"/>
      <w:r w:rsidRPr="00146473">
        <w:t>Out of Scope</w:t>
      </w:r>
      <w:bookmarkEnd w:id="22"/>
      <w:bookmarkEnd w:id="23"/>
      <w:bookmarkEnd w:id="24"/>
    </w:p>
    <w:p w14:paraId="243A781B" w14:textId="03C6348D" w:rsidR="00C67798" w:rsidRPr="00146473" w:rsidRDefault="00C67798" w:rsidP="00C67798">
      <w:pPr>
        <w:pStyle w:val="GuidelineNormal"/>
        <w:rPr>
          <w:rFonts w:ascii="Arial" w:hAnsi="Arial"/>
          <w:i/>
        </w:rPr>
      </w:pPr>
      <w:r w:rsidRPr="00146473">
        <w:rPr>
          <w:rFonts w:ascii="Arial" w:hAnsi="Arial"/>
          <w:i/>
        </w:rPr>
        <w:t xml:space="preserve">[Clearly identify the related business processes, organizational areas, policies, systems, and technical infrastructure that </w:t>
      </w:r>
      <w:r w:rsidR="00540907">
        <w:rPr>
          <w:rFonts w:ascii="Arial" w:hAnsi="Arial"/>
          <w:i/>
        </w:rPr>
        <w:t>land</w:t>
      </w:r>
      <w:r w:rsidRPr="00146473">
        <w:rPr>
          <w:rFonts w:ascii="Arial" w:hAnsi="Arial"/>
          <w:i/>
        </w:rPr>
        <w:t xml:space="preserve"> outside the scope of project efforts.]</w:t>
      </w:r>
    </w:p>
    <w:p w14:paraId="721E63CB" w14:textId="77777777" w:rsidR="00C67798" w:rsidRPr="00146473" w:rsidRDefault="00C67798" w:rsidP="00C67798">
      <w:pPr>
        <w:pStyle w:val="GuidelineNormal"/>
        <w:keepNext/>
        <w:keepLines/>
        <w:rPr>
          <w:rFonts w:ascii="Arial" w:hAnsi="Arial"/>
        </w:rPr>
      </w:pPr>
      <w:r w:rsidRPr="00146473">
        <w:rPr>
          <w:rFonts w:ascii="Arial" w:hAnsi="Arial"/>
        </w:rPr>
        <w:t>The scope of this project DOES NOT include:</w:t>
      </w:r>
    </w:p>
    <w:p w14:paraId="12E76799" w14:textId="77777777" w:rsidR="00C67798" w:rsidRPr="00146473" w:rsidRDefault="00C67798" w:rsidP="00C67798">
      <w:pPr>
        <w:pStyle w:val="GuidelineNormal"/>
        <w:numPr>
          <w:ilvl w:val="0"/>
          <w:numId w:val="2"/>
        </w:numPr>
        <w:rPr>
          <w:rFonts w:ascii="Arial" w:hAnsi="Arial"/>
        </w:rPr>
      </w:pPr>
    </w:p>
    <w:p w14:paraId="527E0E01" w14:textId="77777777" w:rsidR="00C67798" w:rsidRPr="00146473" w:rsidRDefault="00C67798" w:rsidP="00C67798">
      <w:pPr>
        <w:pStyle w:val="GuidelineNormal"/>
        <w:numPr>
          <w:ilvl w:val="0"/>
          <w:numId w:val="2"/>
        </w:numPr>
        <w:rPr>
          <w:rFonts w:ascii="Arial" w:hAnsi="Arial"/>
        </w:rPr>
      </w:pPr>
    </w:p>
    <w:p w14:paraId="48EC29C2" w14:textId="77777777" w:rsidR="00C67798" w:rsidRPr="00146473" w:rsidRDefault="00C67798" w:rsidP="00C67798">
      <w:pPr>
        <w:pStyle w:val="GuidelineNormal"/>
        <w:numPr>
          <w:ilvl w:val="0"/>
          <w:numId w:val="2"/>
        </w:numPr>
        <w:rPr>
          <w:rFonts w:ascii="Arial" w:hAnsi="Arial"/>
        </w:rPr>
      </w:pPr>
    </w:p>
    <w:p w14:paraId="6337B90F" w14:textId="19BB25CA" w:rsidR="00B53485" w:rsidRPr="00146473" w:rsidRDefault="00B53485" w:rsidP="0074116D">
      <w:pPr>
        <w:pStyle w:val="Heading1"/>
      </w:pPr>
      <w:bookmarkStart w:id="25" w:name="_Toc496257194"/>
      <w:bookmarkStart w:id="26" w:name="_Toc40459957"/>
      <w:bookmarkStart w:id="27" w:name="_Toc55303040"/>
      <w:r>
        <w:t>Key Milestones and Deliverables</w:t>
      </w:r>
      <w:bookmarkEnd w:id="25"/>
      <w:bookmarkEnd w:id="26"/>
      <w:bookmarkEnd w:id="27"/>
    </w:p>
    <w:p w14:paraId="6BC36CA2" w14:textId="073779D9" w:rsidR="00B53485" w:rsidRPr="00146473" w:rsidRDefault="00B53485" w:rsidP="00B53485">
      <w:pPr>
        <w:pStyle w:val="GuidelineNormal"/>
        <w:rPr>
          <w:rFonts w:ascii="Arial" w:hAnsi="Arial"/>
          <w:i/>
        </w:rPr>
      </w:pPr>
      <w:r w:rsidRPr="00146473">
        <w:rPr>
          <w:rFonts w:ascii="Arial" w:hAnsi="Arial"/>
          <w:i/>
        </w:rPr>
        <w:t xml:space="preserve">[This section </w:t>
      </w:r>
      <w:r>
        <w:rPr>
          <w:rFonts w:ascii="Arial" w:hAnsi="Arial"/>
          <w:i/>
        </w:rPr>
        <w:t xml:space="preserve">identifies the key deliverables and </w:t>
      </w:r>
      <w:r w:rsidR="00174B6D">
        <w:rPr>
          <w:rFonts w:ascii="Arial" w:hAnsi="Arial"/>
          <w:i/>
        </w:rPr>
        <w:t>high-level</w:t>
      </w:r>
      <w:r>
        <w:rPr>
          <w:rFonts w:ascii="Arial" w:hAnsi="Arial"/>
          <w:i/>
        </w:rPr>
        <w:t xml:space="preserve"> milestones for the project</w:t>
      </w:r>
      <w:r w:rsidRPr="00146473">
        <w:rPr>
          <w:rFonts w:ascii="Arial" w:hAnsi="Arial"/>
          <w:i/>
        </w:rPr>
        <w:t>.]</w:t>
      </w:r>
    </w:p>
    <w:p w14:paraId="54FE315B" w14:textId="17C0D000" w:rsidR="00F04C8C" w:rsidRDefault="00B53485" w:rsidP="00B53485">
      <w:pPr>
        <w:pStyle w:val="GuidelineNormal"/>
        <w:keepNext/>
        <w:keepLines/>
        <w:rPr>
          <w:rFonts w:ascii="Arial" w:hAnsi="Arial"/>
        </w:rPr>
      </w:pPr>
      <w:r w:rsidRPr="00146473">
        <w:rPr>
          <w:rFonts w:ascii="Arial" w:hAnsi="Arial"/>
        </w:rPr>
        <w:t xml:space="preserve">The following table identifies the </w:t>
      </w:r>
      <w:r>
        <w:rPr>
          <w:rFonts w:ascii="Arial" w:hAnsi="Arial"/>
        </w:rPr>
        <w:t xml:space="preserve">key milestones and deliverables for the project. A detailed work plan and schedule will be </w:t>
      </w:r>
      <w:r w:rsidR="00540907">
        <w:rPr>
          <w:rFonts w:ascii="Arial" w:hAnsi="Arial"/>
        </w:rPr>
        <w:t>developed as part of the project p</w:t>
      </w:r>
      <w:r>
        <w:rPr>
          <w:rFonts w:ascii="Arial" w:hAnsi="Arial"/>
        </w:rPr>
        <w:t>lanning phase</w:t>
      </w:r>
      <w:r w:rsidRPr="00146473">
        <w:rPr>
          <w:rFonts w:ascii="Arial" w:hAnsi="Arial"/>
        </w:rPr>
        <w:t>.</w:t>
      </w:r>
    </w:p>
    <w:p w14:paraId="2072F41F" w14:textId="435917AE" w:rsidR="00B53485" w:rsidRPr="00146473" w:rsidRDefault="00B53485" w:rsidP="00B53485">
      <w:pPr>
        <w:pStyle w:val="GuidelineNormal"/>
        <w:keepNext/>
        <w:keepLines/>
        <w:jc w:val="center"/>
        <w:rPr>
          <w:rFonts w:ascii="Arial" w:hAnsi="Arial"/>
          <w:b/>
          <w:sz w:val="18"/>
          <w:szCs w:val="18"/>
        </w:rPr>
      </w:pPr>
      <w:r>
        <w:rPr>
          <w:rFonts w:ascii="Arial" w:hAnsi="Arial"/>
          <w:b/>
          <w:sz w:val="18"/>
          <w:szCs w:val="18"/>
        </w:rPr>
        <w:t>Key Milestones and Deliverables</w:t>
      </w:r>
    </w:p>
    <w:tbl>
      <w:tblPr>
        <w:tblStyle w:val="TableGrid"/>
        <w:tblW w:w="9247" w:type="dxa"/>
        <w:tblInd w:w="108" w:type="dxa"/>
        <w:tblLook w:val="04A0" w:firstRow="1" w:lastRow="0" w:firstColumn="1" w:lastColumn="0" w:noHBand="0" w:noVBand="1"/>
      </w:tblPr>
      <w:tblGrid>
        <w:gridCol w:w="6547"/>
        <w:gridCol w:w="2700"/>
      </w:tblGrid>
      <w:tr w:rsidR="0074116D" w:rsidRPr="00F04C8C" w14:paraId="4D7B9446" w14:textId="77777777" w:rsidTr="007401E3">
        <w:tc>
          <w:tcPr>
            <w:tcW w:w="6547" w:type="dxa"/>
            <w:shd w:val="clear" w:color="auto" w:fill="000000" w:themeFill="text1"/>
          </w:tcPr>
          <w:p w14:paraId="750C05F3" w14:textId="02FFEFF3" w:rsidR="00B53485" w:rsidRPr="007401E3" w:rsidRDefault="00B53485" w:rsidP="008A09C4">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Milestone/Deliverable</w:t>
            </w:r>
          </w:p>
        </w:tc>
        <w:tc>
          <w:tcPr>
            <w:tcW w:w="2700" w:type="dxa"/>
            <w:shd w:val="clear" w:color="auto" w:fill="000000" w:themeFill="text1"/>
          </w:tcPr>
          <w:p w14:paraId="694D406C" w14:textId="562A6646" w:rsidR="00B53485" w:rsidRPr="007401E3" w:rsidRDefault="00F04C8C" w:rsidP="008A09C4">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Target</w:t>
            </w:r>
            <w:r w:rsidR="00B53485" w:rsidRPr="007401E3">
              <w:rPr>
                <w:rFonts w:ascii="Arial" w:hAnsi="Arial"/>
                <w:b/>
                <w:color w:val="FFFFFF" w:themeColor="background1"/>
                <w:szCs w:val="20"/>
              </w:rPr>
              <w:t xml:space="preserve"> Completion Date</w:t>
            </w:r>
          </w:p>
        </w:tc>
      </w:tr>
      <w:tr w:rsidR="00B53485" w:rsidRPr="00F04C8C" w14:paraId="7792E05B" w14:textId="77777777" w:rsidTr="00F04C8C">
        <w:tc>
          <w:tcPr>
            <w:tcW w:w="6547" w:type="dxa"/>
          </w:tcPr>
          <w:p w14:paraId="18F431AD" w14:textId="772B47B4" w:rsidR="00B53485" w:rsidRPr="00F04C8C" w:rsidRDefault="00B53485" w:rsidP="008A09C4">
            <w:pPr>
              <w:spacing w:before="40" w:after="40"/>
              <w:rPr>
                <w:rFonts w:cs="Arial"/>
                <w:color w:val="000000" w:themeColor="text1"/>
              </w:rPr>
            </w:pPr>
          </w:p>
        </w:tc>
        <w:tc>
          <w:tcPr>
            <w:tcW w:w="2700" w:type="dxa"/>
          </w:tcPr>
          <w:p w14:paraId="6B227111" w14:textId="77777777" w:rsidR="00B53485" w:rsidRPr="00F04C8C" w:rsidRDefault="00B53485" w:rsidP="008A09C4">
            <w:pPr>
              <w:spacing w:before="40" w:after="40"/>
              <w:rPr>
                <w:rFonts w:cs="Arial"/>
              </w:rPr>
            </w:pPr>
          </w:p>
        </w:tc>
      </w:tr>
      <w:tr w:rsidR="00B53485" w:rsidRPr="00F04C8C" w14:paraId="2F3BBFB8" w14:textId="77777777" w:rsidTr="00F04C8C">
        <w:tc>
          <w:tcPr>
            <w:tcW w:w="6547" w:type="dxa"/>
          </w:tcPr>
          <w:p w14:paraId="58B604E8" w14:textId="526AA99E" w:rsidR="00B53485" w:rsidRPr="00F04C8C" w:rsidRDefault="00B53485" w:rsidP="008A09C4">
            <w:pPr>
              <w:spacing w:before="40" w:after="40"/>
              <w:rPr>
                <w:rFonts w:cs="Arial"/>
                <w:color w:val="000000" w:themeColor="text1"/>
              </w:rPr>
            </w:pPr>
          </w:p>
        </w:tc>
        <w:tc>
          <w:tcPr>
            <w:tcW w:w="2700" w:type="dxa"/>
          </w:tcPr>
          <w:p w14:paraId="59E7303D" w14:textId="77777777" w:rsidR="00B53485" w:rsidRPr="00F04C8C" w:rsidRDefault="00B53485" w:rsidP="008A09C4">
            <w:pPr>
              <w:spacing w:before="40" w:after="40"/>
              <w:rPr>
                <w:rFonts w:cs="Arial"/>
              </w:rPr>
            </w:pPr>
          </w:p>
        </w:tc>
      </w:tr>
      <w:tr w:rsidR="00B53485" w:rsidRPr="00F04C8C" w14:paraId="3F4F2CA6" w14:textId="77777777" w:rsidTr="00F04C8C">
        <w:tc>
          <w:tcPr>
            <w:tcW w:w="6547" w:type="dxa"/>
          </w:tcPr>
          <w:p w14:paraId="2236C558" w14:textId="60F9FB85" w:rsidR="00B53485" w:rsidRPr="00F04C8C" w:rsidRDefault="00B53485" w:rsidP="008A09C4">
            <w:pPr>
              <w:spacing w:before="40" w:after="40"/>
              <w:rPr>
                <w:rFonts w:cs="Arial"/>
                <w:color w:val="000000" w:themeColor="text1"/>
              </w:rPr>
            </w:pPr>
          </w:p>
        </w:tc>
        <w:tc>
          <w:tcPr>
            <w:tcW w:w="2700" w:type="dxa"/>
          </w:tcPr>
          <w:p w14:paraId="2A3D9018" w14:textId="77777777" w:rsidR="00B53485" w:rsidRPr="00F04C8C" w:rsidRDefault="00B53485" w:rsidP="008A09C4">
            <w:pPr>
              <w:spacing w:before="40" w:after="40"/>
              <w:rPr>
                <w:rFonts w:cs="Arial"/>
              </w:rPr>
            </w:pPr>
          </w:p>
        </w:tc>
      </w:tr>
      <w:tr w:rsidR="00B53485" w:rsidRPr="00F04C8C" w14:paraId="471B42E3" w14:textId="77777777" w:rsidTr="00F04C8C">
        <w:tc>
          <w:tcPr>
            <w:tcW w:w="6547" w:type="dxa"/>
          </w:tcPr>
          <w:p w14:paraId="5B70AD00" w14:textId="71331772" w:rsidR="00B53485" w:rsidRPr="00F04C8C" w:rsidRDefault="00B53485" w:rsidP="008A09C4">
            <w:pPr>
              <w:spacing w:before="40" w:after="40"/>
              <w:rPr>
                <w:rFonts w:cs="Arial"/>
                <w:color w:val="000000" w:themeColor="text1"/>
              </w:rPr>
            </w:pPr>
          </w:p>
        </w:tc>
        <w:tc>
          <w:tcPr>
            <w:tcW w:w="2700" w:type="dxa"/>
          </w:tcPr>
          <w:p w14:paraId="0CA9CAE5" w14:textId="77777777" w:rsidR="00B53485" w:rsidRPr="00F04C8C" w:rsidRDefault="00B53485" w:rsidP="008A09C4">
            <w:pPr>
              <w:spacing w:before="40" w:after="40"/>
              <w:rPr>
                <w:rFonts w:cs="Arial"/>
              </w:rPr>
            </w:pPr>
          </w:p>
        </w:tc>
      </w:tr>
      <w:tr w:rsidR="00B53485" w:rsidRPr="00F04C8C" w14:paraId="5C85A21C" w14:textId="77777777" w:rsidTr="00F04C8C">
        <w:tc>
          <w:tcPr>
            <w:tcW w:w="6547" w:type="dxa"/>
          </w:tcPr>
          <w:p w14:paraId="7BE1DEBF" w14:textId="50177377" w:rsidR="00B53485" w:rsidRPr="00F04C8C" w:rsidRDefault="00B53485" w:rsidP="008A09C4">
            <w:pPr>
              <w:spacing w:before="40" w:after="40"/>
              <w:rPr>
                <w:rFonts w:cs="Arial"/>
                <w:color w:val="000000" w:themeColor="text1"/>
              </w:rPr>
            </w:pPr>
          </w:p>
        </w:tc>
        <w:tc>
          <w:tcPr>
            <w:tcW w:w="2700" w:type="dxa"/>
          </w:tcPr>
          <w:p w14:paraId="232B2EE3" w14:textId="77777777" w:rsidR="00B53485" w:rsidRPr="00F04C8C" w:rsidRDefault="00B53485" w:rsidP="008A09C4">
            <w:pPr>
              <w:spacing w:before="40" w:after="40"/>
              <w:rPr>
                <w:rFonts w:cs="Arial"/>
              </w:rPr>
            </w:pPr>
          </w:p>
        </w:tc>
      </w:tr>
    </w:tbl>
    <w:p w14:paraId="5A25A268" w14:textId="77777777" w:rsidR="00B53485" w:rsidRPr="00146473" w:rsidRDefault="00B53485" w:rsidP="00B53485">
      <w:pPr>
        <w:pStyle w:val="GuidelineNormal"/>
        <w:keepNext/>
        <w:keepLines/>
        <w:rPr>
          <w:rFonts w:ascii="Arial" w:hAnsi="Arial"/>
        </w:rPr>
      </w:pPr>
    </w:p>
    <w:p w14:paraId="270AD8CF" w14:textId="77777777" w:rsidR="00C67798" w:rsidRPr="00146473" w:rsidRDefault="00C67798" w:rsidP="0074116D">
      <w:pPr>
        <w:pStyle w:val="Heading1"/>
      </w:pPr>
      <w:bookmarkStart w:id="28" w:name="_Toc496257195"/>
      <w:bookmarkStart w:id="29" w:name="_Toc40459958"/>
      <w:bookmarkStart w:id="30" w:name="_Toc55303041"/>
      <w:r w:rsidRPr="00146473">
        <w:t>Project Organization</w:t>
      </w:r>
      <w:bookmarkEnd w:id="28"/>
      <w:bookmarkEnd w:id="29"/>
      <w:bookmarkEnd w:id="30"/>
    </w:p>
    <w:p w14:paraId="662C552A" w14:textId="77777777" w:rsidR="00C67798" w:rsidRPr="00146473" w:rsidRDefault="00C67798" w:rsidP="00C67798">
      <w:pPr>
        <w:pStyle w:val="GuidelineNormal"/>
        <w:rPr>
          <w:rFonts w:ascii="Arial" w:hAnsi="Arial"/>
          <w:i/>
        </w:rPr>
      </w:pPr>
      <w:r w:rsidRPr="00146473">
        <w:rPr>
          <w:rFonts w:ascii="Arial" w:hAnsi="Arial"/>
          <w:i/>
        </w:rPr>
        <w:t>[This section outlines the governance structure for the project and roles and responsibilities of key team members. It also identifies other influential stakeholders.]</w:t>
      </w:r>
    </w:p>
    <w:p w14:paraId="4DCC0F8A" w14:textId="0617587F" w:rsidR="00C67798" w:rsidRPr="00146473" w:rsidRDefault="00C67798" w:rsidP="00C67798">
      <w:pPr>
        <w:pStyle w:val="GuidelineNormal"/>
        <w:keepNext/>
        <w:keepLines/>
        <w:rPr>
          <w:rFonts w:ascii="Arial" w:hAnsi="Arial"/>
        </w:rPr>
      </w:pPr>
      <w:r w:rsidRPr="31754380">
        <w:rPr>
          <w:rFonts w:ascii="Arial" w:hAnsi="Arial"/>
        </w:rPr>
        <w:t>The following table identifies the governance structure for the project. Their respective project roles and responsibilities are detailed below. Other implementation team members, such</w:t>
      </w:r>
      <w:r w:rsidR="40A15AE2" w:rsidRPr="31754380">
        <w:rPr>
          <w:rFonts w:ascii="Arial" w:hAnsi="Arial"/>
        </w:rPr>
        <w:t xml:space="preserve"> as</w:t>
      </w:r>
      <w:r w:rsidRPr="31754380">
        <w:rPr>
          <w:rFonts w:ascii="Arial" w:hAnsi="Arial"/>
        </w:rPr>
        <w:t xml:space="preserve"> functional and technical subject matter experts (SMEs) will be identified in the Project Management Plan.</w:t>
      </w:r>
    </w:p>
    <w:p w14:paraId="287CEE76" w14:textId="77777777" w:rsidR="00C67798" w:rsidRPr="00146473" w:rsidRDefault="00C67798" w:rsidP="00C67798">
      <w:pPr>
        <w:pStyle w:val="GuidelineNormal"/>
        <w:keepNext/>
        <w:keepLines/>
        <w:jc w:val="center"/>
        <w:rPr>
          <w:rFonts w:ascii="Arial" w:hAnsi="Arial"/>
          <w:b/>
          <w:sz w:val="18"/>
          <w:szCs w:val="18"/>
        </w:rPr>
      </w:pPr>
      <w:r w:rsidRPr="00146473">
        <w:rPr>
          <w:rFonts w:ascii="Arial" w:hAnsi="Arial"/>
          <w:b/>
          <w:sz w:val="18"/>
          <w:szCs w:val="18"/>
        </w:rPr>
        <w:t>Project Governance Structure</w:t>
      </w:r>
    </w:p>
    <w:tbl>
      <w:tblPr>
        <w:tblStyle w:val="TableGrid"/>
        <w:tblW w:w="0" w:type="auto"/>
        <w:tblInd w:w="108" w:type="dxa"/>
        <w:tblLook w:val="04A0" w:firstRow="1" w:lastRow="0" w:firstColumn="1" w:lastColumn="0" w:noHBand="0" w:noVBand="1"/>
      </w:tblPr>
      <w:tblGrid>
        <w:gridCol w:w="2317"/>
        <w:gridCol w:w="2160"/>
        <w:gridCol w:w="2070"/>
        <w:gridCol w:w="2695"/>
      </w:tblGrid>
      <w:tr w:rsidR="0074116D" w:rsidRPr="00F04C8C" w14:paraId="34E78426" w14:textId="77777777" w:rsidTr="007401E3">
        <w:tc>
          <w:tcPr>
            <w:tcW w:w="2317" w:type="dxa"/>
            <w:shd w:val="clear" w:color="auto" w:fill="000000" w:themeFill="text1"/>
          </w:tcPr>
          <w:p w14:paraId="5BD4E9BA"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Role</w:t>
            </w:r>
          </w:p>
        </w:tc>
        <w:tc>
          <w:tcPr>
            <w:tcW w:w="2160" w:type="dxa"/>
            <w:shd w:val="clear" w:color="auto" w:fill="000000" w:themeFill="text1"/>
          </w:tcPr>
          <w:p w14:paraId="12175BA4"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Name</w:t>
            </w:r>
          </w:p>
        </w:tc>
        <w:tc>
          <w:tcPr>
            <w:tcW w:w="2070" w:type="dxa"/>
            <w:shd w:val="clear" w:color="auto" w:fill="000000" w:themeFill="text1"/>
          </w:tcPr>
          <w:p w14:paraId="2523589A"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Title</w:t>
            </w:r>
          </w:p>
        </w:tc>
        <w:tc>
          <w:tcPr>
            <w:tcW w:w="2695" w:type="dxa"/>
            <w:shd w:val="clear" w:color="auto" w:fill="000000" w:themeFill="text1"/>
          </w:tcPr>
          <w:p w14:paraId="580AE45C" w14:textId="5C8D895A" w:rsidR="00C67798" w:rsidRPr="007401E3" w:rsidRDefault="0079524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Business Unit</w:t>
            </w:r>
          </w:p>
        </w:tc>
      </w:tr>
      <w:tr w:rsidR="00C67798" w:rsidRPr="00F04C8C" w14:paraId="0A7985F2" w14:textId="77777777" w:rsidTr="00F04C8C">
        <w:tc>
          <w:tcPr>
            <w:tcW w:w="2317" w:type="dxa"/>
          </w:tcPr>
          <w:p w14:paraId="30C580C5" w14:textId="77777777" w:rsidR="00C67798" w:rsidRPr="00F04C8C" w:rsidRDefault="00C67798" w:rsidP="00CC6CF7">
            <w:pPr>
              <w:spacing w:before="40" w:after="40"/>
              <w:rPr>
                <w:rFonts w:cs="Arial"/>
                <w:color w:val="000000" w:themeColor="text1"/>
              </w:rPr>
            </w:pPr>
            <w:r w:rsidRPr="00F04C8C">
              <w:rPr>
                <w:rFonts w:cs="Arial"/>
                <w:color w:val="000000" w:themeColor="text1"/>
              </w:rPr>
              <w:t>Project Sponsor</w:t>
            </w:r>
          </w:p>
        </w:tc>
        <w:tc>
          <w:tcPr>
            <w:tcW w:w="2160" w:type="dxa"/>
          </w:tcPr>
          <w:p w14:paraId="23E9CCAD" w14:textId="77777777" w:rsidR="00C67798" w:rsidRPr="00F04C8C" w:rsidRDefault="00C67798" w:rsidP="00CC6CF7">
            <w:pPr>
              <w:spacing w:before="40" w:after="40"/>
              <w:rPr>
                <w:rFonts w:cs="Arial"/>
              </w:rPr>
            </w:pPr>
          </w:p>
        </w:tc>
        <w:tc>
          <w:tcPr>
            <w:tcW w:w="2070" w:type="dxa"/>
          </w:tcPr>
          <w:p w14:paraId="5B5DCAC9" w14:textId="77777777" w:rsidR="00C67798" w:rsidRPr="00F04C8C" w:rsidRDefault="00C67798" w:rsidP="00CC6CF7">
            <w:pPr>
              <w:spacing w:before="40" w:after="40"/>
              <w:rPr>
                <w:rFonts w:cs="Arial"/>
              </w:rPr>
            </w:pPr>
          </w:p>
        </w:tc>
        <w:tc>
          <w:tcPr>
            <w:tcW w:w="2695" w:type="dxa"/>
          </w:tcPr>
          <w:p w14:paraId="383954DD" w14:textId="77777777" w:rsidR="00C67798" w:rsidRPr="00F04C8C" w:rsidRDefault="00C67798" w:rsidP="00CC6CF7">
            <w:pPr>
              <w:spacing w:before="40" w:after="40"/>
              <w:rPr>
                <w:rFonts w:cs="Arial"/>
              </w:rPr>
            </w:pPr>
          </w:p>
        </w:tc>
      </w:tr>
      <w:tr w:rsidR="00C67798" w:rsidRPr="00F04C8C" w14:paraId="2C5CA595" w14:textId="77777777" w:rsidTr="00F04C8C">
        <w:tc>
          <w:tcPr>
            <w:tcW w:w="2317" w:type="dxa"/>
          </w:tcPr>
          <w:p w14:paraId="5ECE3B58" w14:textId="77777777" w:rsidR="00C67798" w:rsidRPr="00F04C8C" w:rsidRDefault="00C67798" w:rsidP="00CC6CF7">
            <w:pPr>
              <w:spacing w:before="40" w:after="40"/>
              <w:rPr>
                <w:rFonts w:cs="Arial"/>
                <w:color w:val="000000" w:themeColor="text1"/>
              </w:rPr>
            </w:pPr>
            <w:r w:rsidRPr="00F04C8C">
              <w:rPr>
                <w:rFonts w:cs="Arial"/>
                <w:color w:val="000000" w:themeColor="text1"/>
              </w:rPr>
              <w:t>Committee Member</w:t>
            </w:r>
          </w:p>
        </w:tc>
        <w:tc>
          <w:tcPr>
            <w:tcW w:w="2160" w:type="dxa"/>
          </w:tcPr>
          <w:p w14:paraId="28C78CBE" w14:textId="77777777" w:rsidR="00C67798" w:rsidRPr="00F04C8C" w:rsidRDefault="00C67798" w:rsidP="00CC6CF7">
            <w:pPr>
              <w:spacing w:before="40" w:after="40"/>
              <w:rPr>
                <w:rFonts w:cs="Arial"/>
              </w:rPr>
            </w:pPr>
          </w:p>
        </w:tc>
        <w:tc>
          <w:tcPr>
            <w:tcW w:w="2070" w:type="dxa"/>
          </w:tcPr>
          <w:p w14:paraId="0A6F0C79" w14:textId="77777777" w:rsidR="00C67798" w:rsidRPr="00F04C8C" w:rsidRDefault="00C67798" w:rsidP="00CC6CF7">
            <w:pPr>
              <w:spacing w:before="40" w:after="40"/>
              <w:rPr>
                <w:rFonts w:cs="Arial"/>
              </w:rPr>
            </w:pPr>
          </w:p>
        </w:tc>
        <w:tc>
          <w:tcPr>
            <w:tcW w:w="2695" w:type="dxa"/>
          </w:tcPr>
          <w:p w14:paraId="613E4151" w14:textId="77777777" w:rsidR="00C67798" w:rsidRPr="00F04C8C" w:rsidRDefault="00C67798" w:rsidP="00CC6CF7">
            <w:pPr>
              <w:spacing w:before="40" w:after="40"/>
              <w:rPr>
                <w:rFonts w:cs="Arial"/>
              </w:rPr>
            </w:pPr>
          </w:p>
        </w:tc>
      </w:tr>
      <w:tr w:rsidR="00C67798" w:rsidRPr="00F04C8C" w14:paraId="42EA384B" w14:textId="77777777" w:rsidTr="00F04C8C">
        <w:tc>
          <w:tcPr>
            <w:tcW w:w="2317" w:type="dxa"/>
          </w:tcPr>
          <w:p w14:paraId="794900D8" w14:textId="77777777" w:rsidR="00C67798" w:rsidRPr="00F04C8C" w:rsidRDefault="00C67798" w:rsidP="00CC6CF7">
            <w:pPr>
              <w:spacing w:before="40" w:after="40"/>
              <w:rPr>
                <w:rFonts w:cs="Arial"/>
                <w:color w:val="000000" w:themeColor="text1"/>
              </w:rPr>
            </w:pPr>
            <w:r w:rsidRPr="00F04C8C">
              <w:rPr>
                <w:rFonts w:cs="Arial"/>
                <w:color w:val="000000" w:themeColor="text1"/>
              </w:rPr>
              <w:t>Committee Member</w:t>
            </w:r>
          </w:p>
        </w:tc>
        <w:tc>
          <w:tcPr>
            <w:tcW w:w="2160" w:type="dxa"/>
          </w:tcPr>
          <w:p w14:paraId="00B255C2" w14:textId="77777777" w:rsidR="00C67798" w:rsidRPr="00F04C8C" w:rsidRDefault="00C67798" w:rsidP="00CC6CF7">
            <w:pPr>
              <w:spacing w:before="40" w:after="40"/>
              <w:rPr>
                <w:rFonts w:cs="Arial"/>
              </w:rPr>
            </w:pPr>
          </w:p>
        </w:tc>
        <w:tc>
          <w:tcPr>
            <w:tcW w:w="2070" w:type="dxa"/>
          </w:tcPr>
          <w:p w14:paraId="5490AD8C" w14:textId="77777777" w:rsidR="00C67798" w:rsidRPr="00F04C8C" w:rsidRDefault="00C67798" w:rsidP="00CC6CF7">
            <w:pPr>
              <w:spacing w:before="40" w:after="40"/>
              <w:rPr>
                <w:rFonts w:cs="Arial"/>
              </w:rPr>
            </w:pPr>
          </w:p>
        </w:tc>
        <w:tc>
          <w:tcPr>
            <w:tcW w:w="2695" w:type="dxa"/>
          </w:tcPr>
          <w:p w14:paraId="4D5EA4EF" w14:textId="77777777" w:rsidR="00C67798" w:rsidRPr="00F04C8C" w:rsidRDefault="00C67798" w:rsidP="00CC6CF7">
            <w:pPr>
              <w:spacing w:before="40" w:after="40"/>
              <w:rPr>
                <w:rFonts w:cs="Arial"/>
              </w:rPr>
            </w:pPr>
          </w:p>
        </w:tc>
      </w:tr>
      <w:tr w:rsidR="00C67798" w:rsidRPr="00F04C8C" w14:paraId="5F15CF1D" w14:textId="77777777" w:rsidTr="00F04C8C">
        <w:tc>
          <w:tcPr>
            <w:tcW w:w="2317" w:type="dxa"/>
          </w:tcPr>
          <w:p w14:paraId="300B79B8" w14:textId="77777777" w:rsidR="00C67798" w:rsidRPr="00F04C8C" w:rsidRDefault="00C67798" w:rsidP="00CC6CF7">
            <w:pPr>
              <w:spacing w:before="40" w:after="40"/>
              <w:rPr>
                <w:rFonts w:cs="Arial"/>
                <w:color w:val="000000" w:themeColor="text1"/>
              </w:rPr>
            </w:pPr>
            <w:r w:rsidRPr="00F04C8C">
              <w:rPr>
                <w:rFonts w:cs="Arial"/>
                <w:color w:val="000000" w:themeColor="text1"/>
              </w:rPr>
              <w:t>Project Manager</w:t>
            </w:r>
          </w:p>
        </w:tc>
        <w:tc>
          <w:tcPr>
            <w:tcW w:w="2160" w:type="dxa"/>
          </w:tcPr>
          <w:p w14:paraId="43495CE3" w14:textId="77777777" w:rsidR="00C67798" w:rsidRPr="00F04C8C" w:rsidRDefault="00C67798" w:rsidP="00CC6CF7">
            <w:pPr>
              <w:spacing w:before="40" w:after="40"/>
              <w:rPr>
                <w:rFonts w:cs="Arial"/>
              </w:rPr>
            </w:pPr>
          </w:p>
        </w:tc>
        <w:tc>
          <w:tcPr>
            <w:tcW w:w="2070" w:type="dxa"/>
          </w:tcPr>
          <w:p w14:paraId="707D5085" w14:textId="77777777" w:rsidR="00C67798" w:rsidRPr="00F04C8C" w:rsidRDefault="00C67798" w:rsidP="00CC6CF7">
            <w:pPr>
              <w:spacing w:before="40" w:after="40"/>
              <w:rPr>
                <w:rFonts w:cs="Arial"/>
              </w:rPr>
            </w:pPr>
          </w:p>
        </w:tc>
        <w:tc>
          <w:tcPr>
            <w:tcW w:w="2695" w:type="dxa"/>
          </w:tcPr>
          <w:p w14:paraId="1286F947" w14:textId="77777777" w:rsidR="00C67798" w:rsidRPr="00F04C8C" w:rsidRDefault="00C67798" w:rsidP="00CC6CF7">
            <w:pPr>
              <w:spacing w:before="40" w:after="40"/>
              <w:rPr>
                <w:rFonts w:cs="Arial"/>
              </w:rPr>
            </w:pPr>
          </w:p>
        </w:tc>
      </w:tr>
    </w:tbl>
    <w:p w14:paraId="62B77FD2" w14:textId="77777777" w:rsidR="00C67798" w:rsidRPr="00146473" w:rsidRDefault="00C67798" w:rsidP="00F04C8C">
      <w:pPr>
        <w:pStyle w:val="Heading2"/>
      </w:pPr>
      <w:bookmarkStart w:id="31" w:name="_Toc496257196"/>
      <w:bookmarkStart w:id="32" w:name="_Toc40459959"/>
      <w:bookmarkStart w:id="33" w:name="_Toc55303042"/>
      <w:r w:rsidRPr="00146473">
        <w:lastRenderedPageBreak/>
        <w:t>Project Sponsor</w:t>
      </w:r>
      <w:bookmarkEnd w:id="31"/>
      <w:bookmarkEnd w:id="32"/>
      <w:bookmarkEnd w:id="33"/>
    </w:p>
    <w:p w14:paraId="34AF97E5" w14:textId="1D931794" w:rsidR="00C67798" w:rsidRPr="00146473" w:rsidRDefault="00C67798" w:rsidP="31754380">
      <w:pPr>
        <w:pStyle w:val="GuidelineNormal"/>
        <w:rPr>
          <w:rFonts w:ascii="Arial" w:hAnsi="Arial"/>
          <w:i/>
          <w:iCs/>
        </w:rPr>
      </w:pPr>
      <w:r w:rsidRPr="31754380">
        <w:rPr>
          <w:rFonts w:ascii="Arial" w:hAnsi="Arial"/>
          <w:i/>
          <w:iCs/>
        </w:rPr>
        <w:t xml:space="preserve">[Define the purpose and authority of this role. While a single sponsor is </w:t>
      </w:r>
      <w:r w:rsidR="00540907" w:rsidRPr="31754380">
        <w:rPr>
          <w:rFonts w:ascii="Arial" w:hAnsi="Arial"/>
          <w:i/>
          <w:iCs/>
        </w:rPr>
        <w:t xml:space="preserve">a </w:t>
      </w:r>
      <w:r w:rsidRPr="31754380">
        <w:rPr>
          <w:rFonts w:ascii="Arial" w:hAnsi="Arial"/>
          <w:i/>
          <w:iCs/>
        </w:rPr>
        <w:t xml:space="preserve">best practice </w:t>
      </w:r>
      <w:r w:rsidR="00540907" w:rsidRPr="31754380">
        <w:rPr>
          <w:rFonts w:ascii="Arial" w:hAnsi="Arial"/>
          <w:i/>
          <w:iCs/>
        </w:rPr>
        <w:t>to ensure</w:t>
      </w:r>
      <w:r w:rsidRPr="31754380">
        <w:rPr>
          <w:rFonts w:ascii="Arial" w:hAnsi="Arial"/>
          <w:i/>
          <w:iCs/>
        </w:rPr>
        <w:t xml:space="preserve"> accountability, </w:t>
      </w:r>
      <w:r w:rsidR="7ABF3A4F" w:rsidRPr="31754380">
        <w:rPr>
          <w:rFonts w:ascii="Arial" w:hAnsi="Arial"/>
          <w:i/>
          <w:iCs/>
        </w:rPr>
        <w:t xml:space="preserve">multiple or </w:t>
      </w:r>
      <w:r w:rsidRPr="31754380">
        <w:rPr>
          <w:rFonts w:ascii="Arial" w:hAnsi="Arial"/>
          <w:i/>
          <w:iCs/>
        </w:rPr>
        <w:t xml:space="preserve">co-project sponsors may be identified for selected projects based on business circumstances and need. </w:t>
      </w:r>
    </w:p>
    <w:p w14:paraId="4F6308A7" w14:textId="77777777" w:rsidR="00C67798" w:rsidRPr="00146473" w:rsidRDefault="00C67798" w:rsidP="00C67798">
      <w:pPr>
        <w:pStyle w:val="GuidelineNormal"/>
        <w:rPr>
          <w:rFonts w:ascii="Arial" w:hAnsi="Arial"/>
          <w:i/>
        </w:rPr>
      </w:pPr>
      <w:r w:rsidRPr="00146473">
        <w:rPr>
          <w:rFonts w:ascii="Arial" w:hAnsi="Arial"/>
          <w:i/>
        </w:rPr>
        <w:t>Summarize the project sponsor’s responsibilities. Add, modify, or delete the sample list of responsibilities as needed.]</w:t>
      </w:r>
    </w:p>
    <w:p w14:paraId="254FCE0E" w14:textId="3825717B" w:rsidR="00C67798" w:rsidRPr="00146473" w:rsidRDefault="00C67798" w:rsidP="00C67798">
      <w:pPr>
        <w:pStyle w:val="GuidelineNormal"/>
        <w:rPr>
          <w:rFonts w:ascii="Arial" w:hAnsi="Arial"/>
        </w:rPr>
      </w:pPr>
      <w:r w:rsidRPr="31754380">
        <w:rPr>
          <w:rFonts w:ascii="Arial" w:hAnsi="Arial"/>
        </w:rPr>
        <w:t xml:space="preserve">The project sponsor serves as the primary champion of this project. </w:t>
      </w:r>
      <w:r w:rsidR="11719EFC" w:rsidRPr="31754380">
        <w:rPr>
          <w:rFonts w:ascii="Arial" w:hAnsi="Arial"/>
        </w:rPr>
        <w:t xml:space="preserve">They </w:t>
      </w:r>
      <w:r w:rsidRPr="31754380">
        <w:rPr>
          <w:rFonts w:ascii="Arial" w:hAnsi="Arial"/>
        </w:rPr>
        <w:t xml:space="preserve">manage the initial project justification and overall benefits realization. </w:t>
      </w:r>
      <w:r w:rsidR="7FF44EAF" w:rsidRPr="31754380">
        <w:rPr>
          <w:rFonts w:ascii="Arial" w:hAnsi="Arial"/>
        </w:rPr>
        <w:t>They</w:t>
      </w:r>
      <w:r w:rsidRPr="31754380">
        <w:rPr>
          <w:rFonts w:ascii="Arial" w:hAnsi="Arial"/>
        </w:rPr>
        <w:t xml:space="preserve"> also ha</w:t>
      </w:r>
      <w:r w:rsidR="1AFF02B2" w:rsidRPr="31754380">
        <w:rPr>
          <w:rFonts w:ascii="Arial" w:hAnsi="Arial"/>
        </w:rPr>
        <w:t>ve</w:t>
      </w:r>
      <w:r w:rsidRPr="31754380">
        <w:rPr>
          <w:rFonts w:ascii="Arial" w:hAnsi="Arial"/>
        </w:rPr>
        <w:t xml:space="preserve"> final authority to approve changes to scope, schedule, and budget.</w:t>
      </w:r>
    </w:p>
    <w:p w14:paraId="01A0AB55" w14:textId="77777777" w:rsidR="00C67798" w:rsidRPr="00146473" w:rsidRDefault="00C67798" w:rsidP="00C67798">
      <w:pPr>
        <w:pStyle w:val="GuidelineNormal"/>
        <w:keepNext/>
        <w:keepLines/>
        <w:rPr>
          <w:rFonts w:ascii="Arial" w:hAnsi="Arial"/>
        </w:rPr>
      </w:pPr>
      <w:r w:rsidRPr="00146473">
        <w:rPr>
          <w:rFonts w:ascii="Arial" w:hAnsi="Arial"/>
        </w:rPr>
        <w:t>The following table identifies the responsibilities of the project sponsor during each phase of the project.</w:t>
      </w:r>
    </w:p>
    <w:p w14:paraId="0BD990DB" w14:textId="77777777" w:rsidR="00C67798" w:rsidRPr="00146473" w:rsidRDefault="00C67798" w:rsidP="00C67798">
      <w:pPr>
        <w:pStyle w:val="GuidelineNormal"/>
        <w:keepNext/>
        <w:keepLines/>
        <w:jc w:val="center"/>
        <w:rPr>
          <w:rFonts w:ascii="Arial" w:hAnsi="Arial"/>
          <w:b/>
          <w:sz w:val="18"/>
          <w:szCs w:val="18"/>
        </w:rPr>
      </w:pPr>
      <w:r w:rsidRPr="00146473">
        <w:rPr>
          <w:rFonts w:ascii="Arial" w:hAnsi="Arial"/>
          <w:b/>
          <w:sz w:val="18"/>
          <w:szCs w:val="18"/>
        </w:rPr>
        <w:t>Project Sponsor Responsibilities</w:t>
      </w:r>
    </w:p>
    <w:tbl>
      <w:tblPr>
        <w:tblStyle w:val="TableGrid"/>
        <w:tblW w:w="0" w:type="auto"/>
        <w:tblInd w:w="108" w:type="dxa"/>
        <w:tblLook w:val="04A0" w:firstRow="1" w:lastRow="0" w:firstColumn="1" w:lastColumn="0" w:noHBand="0" w:noVBand="1"/>
      </w:tblPr>
      <w:tblGrid>
        <w:gridCol w:w="1423"/>
        <w:gridCol w:w="7819"/>
      </w:tblGrid>
      <w:tr w:rsidR="00795248" w:rsidRPr="00F04C8C" w14:paraId="444F086C" w14:textId="77777777" w:rsidTr="31754380">
        <w:trPr>
          <w:cantSplit/>
        </w:trPr>
        <w:tc>
          <w:tcPr>
            <w:tcW w:w="1423" w:type="dxa"/>
            <w:shd w:val="clear" w:color="auto" w:fill="BFBFBF" w:themeFill="background1" w:themeFillShade="BF"/>
          </w:tcPr>
          <w:p w14:paraId="3496E525" w14:textId="77777777" w:rsidR="00795248" w:rsidRPr="00F04C8C" w:rsidRDefault="00795248" w:rsidP="00795248">
            <w:pPr>
              <w:pStyle w:val="GuidelineNormal"/>
              <w:rPr>
                <w:rFonts w:ascii="Arial" w:hAnsi="Arial"/>
                <w:b/>
                <w:szCs w:val="20"/>
              </w:rPr>
            </w:pPr>
            <w:r w:rsidRPr="00F04C8C">
              <w:rPr>
                <w:rFonts w:ascii="Arial" w:hAnsi="Arial"/>
                <w:b/>
                <w:szCs w:val="20"/>
              </w:rPr>
              <w:t>Initiate</w:t>
            </w:r>
          </w:p>
        </w:tc>
        <w:tc>
          <w:tcPr>
            <w:tcW w:w="7819" w:type="dxa"/>
          </w:tcPr>
          <w:p w14:paraId="5245D1B1" w14:textId="27AA6F65"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Approve the preparation of the business case and commit to the realization of benefits</w:t>
            </w:r>
            <w:r w:rsidR="229BC9FE" w:rsidRPr="31754380">
              <w:rPr>
                <w:rFonts w:cs="Arial"/>
              </w:rPr>
              <w:t>.</w:t>
            </w:r>
          </w:p>
          <w:p w14:paraId="5B8A44F9" w14:textId="7836EA43" w:rsidR="00795248" w:rsidRPr="00F04C8C" w:rsidRDefault="00795248" w:rsidP="31754380">
            <w:pPr>
              <w:pStyle w:val="ListParagraph"/>
              <w:numPr>
                <w:ilvl w:val="0"/>
                <w:numId w:val="3"/>
              </w:numPr>
              <w:spacing w:line="240" w:lineRule="auto"/>
              <w:ind w:left="252" w:hanging="270"/>
              <w:rPr>
                <w:rFonts w:cs="Arial"/>
              </w:rPr>
            </w:pPr>
            <w:r w:rsidRPr="31754380">
              <w:rPr>
                <w:rFonts w:cs="Arial"/>
              </w:rPr>
              <w:t>Secure project funding</w:t>
            </w:r>
            <w:r w:rsidR="7185379D" w:rsidRPr="31754380">
              <w:rPr>
                <w:rFonts w:cs="Arial"/>
              </w:rPr>
              <w:t>.</w:t>
            </w:r>
          </w:p>
          <w:p w14:paraId="6284DDD8" w14:textId="2B34E9E2" w:rsidR="00795248" w:rsidRPr="00F04C8C" w:rsidRDefault="00795248" w:rsidP="31754380">
            <w:pPr>
              <w:pStyle w:val="ListParagraph"/>
              <w:numPr>
                <w:ilvl w:val="0"/>
                <w:numId w:val="3"/>
              </w:numPr>
              <w:spacing w:line="240" w:lineRule="auto"/>
              <w:ind w:left="252" w:hanging="270"/>
              <w:rPr>
                <w:rFonts w:cs="Arial"/>
              </w:rPr>
            </w:pPr>
            <w:r w:rsidRPr="31754380">
              <w:rPr>
                <w:rFonts w:cs="Arial"/>
              </w:rPr>
              <w:t>Work with the project manager to identify steering committee members and other project stakeholders</w:t>
            </w:r>
            <w:r w:rsidR="61101F32" w:rsidRPr="31754380">
              <w:rPr>
                <w:rFonts w:cs="Arial"/>
              </w:rPr>
              <w:t>.</w:t>
            </w:r>
          </w:p>
          <w:p w14:paraId="1E3F9C0F" w14:textId="2F5CDE5F" w:rsidR="00795248" w:rsidRPr="00F04C8C" w:rsidRDefault="00795248" w:rsidP="31754380">
            <w:pPr>
              <w:pStyle w:val="ListParagraph"/>
              <w:numPr>
                <w:ilvl w:val="0"/>
                <w:numId w:val="3"/>
              </w:numPr>
              <w:spacing w:line="240" w:lineRule="auto"/>
              <w:ind w:left="252" w:hanging="270"/>
              <w:rPr>
                <w:rFonts w:cs="Arial"/>
              </w:rPr>
            </w:pPr>
            <w:r w:rsidRPr="31754380">
              <w:rPr>
                <w:rFonts w:cs="Arial"/>
              </w:rPr>
              <w:t>Work with the project manager to define scope and identify project assumptions, risks, dependencies, and constraints</w:t>
            </w:r>
            <w:r w:rsidR="7DFA9A62" w:rsidRPr="31754380">
              <w:rPr>
                <w:rFonts w:cs="Arial"/>
              </w:rPr>
              <w:t>.</w:t>
            </w:r>
          </w:p>
          <w:p w14:paraId="0952B735" w14:textId="1EEB03D8"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Approve (with the steering committee) the project charter</w:t>
            </w:r>
            <w:r w:rsidR="528935C1" w:rsidRPr="31754380">
              <w:rPr>
                <w:rFonts w:cs="Arial"/>
              </w:rPr>
              <w:t>.</w:t>
            </w:r>
          </w:p>
          <w:p w14:paraId="3433DA6B" w14:textId="1F9B823C" w:rsidR="00795248" w:rsidRPr="00F04C8C" w:rsidRDefault="00795248" w:rsidP="31754380">
            <w:pPr>
              <w:pStyle w:val="ListParagraph"/>
              <w:numPr>
                <w:ilvl w:val="0"/>
                <w:numId w:val="3"/>
              </w:numPr>
              <w:spacing w:line="240" w:lineRule="auto"/>
              <w:ind w:left="252" w:hanging="270"/>
              <w:rPr>
                <w:rFonts w:cs="Arial"/>
              </w:rPr>
            </w:pPr>
            <w:r w:rsidRPr="31754380">
              <w:rPr>
                <w:rFonts w:cs="Arial"/>
              </w:rPr>
              <w:t>Participate in the project kickoff</w:t>
            </w:r>
            <w:r w:rsidR="3BD7578F" w:rsidRPr="31754380">
              <w:rPr>
                <w:rFonts w:cs="Arial"/>
              </w:rPr>
              <w:t>.</w:t>
            </w:r>
          </w:p>
        </w:tc>
      </w:tr>
      <w:tr w:rsidR="00795248" w:rsidRPr="00F04C8C" w14:paraId="15F8ECEB" w14:textId="77777777" w:rsidTr="31754380">
        <w:trPr>
          <w:cantSplit/>
        </w:trPr>
        <w:tc>
          <w:tcPr>
            <w:tcW w:w="1423" w:type="dxa"/>
            <w:shd w:val="clear" w:color="auto" w:fill="BFBFBF" w:themeFill="background1" w:themeFillShade="BF"/>
          </w:tcPr>
          <w:p w14:paraId="2702F100" w14:textId="77777777" w:rsidR="00795248" w:rsidRPr="00F04C8C" w:rsidRDefault="00795248" w:rsidP="00795248">
            <w:pPr>
              <w:pStyle w:val="GuidelineNormal"/>
              <w:rPr>
                <w:rFonts w:ascii="Arial" w:hAnsi="Arial"/>
                <w:b/>
                <w:szCs w:val="20"/>
              </w:rPr>
            </w:pPr>
            <w:r w:rsidRPr="00F04C8C">
              <w:rPr>
                <w:rFonts w:ascii="Arial" w:hAnsi="Arial"/>
                <w:b/>
                <w:szCs w:val="20"/>
              </w:rPr>
              <w:t>Plan</w:t>
            </w:r>
          </w:p>
        </w:tc>
        <w:tc>
          <w:tcPr>
            <w:tcW w:w="7819" w:type="dxa"/>
          </w:tcPr>
          <w:p w14:paraId="56DFFFED" w14:textId="70854956"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Approve the benefits measurement plan</w:t>
            </w:r>
            <w:r w:rsidR="44785FD0" w:rsidRPr="31754380">
              <w:rPr>
                <w:rFonts w:cs="Arial"/>
              </w:rPr>
              <w:t>.</w:t>
            </w:r>
          </w:p>
          <w:p w14:paraId="6A69FCBD" w14:textId="3D2EED87"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Approve the project work plan and schedule</w:t>
            </w:r>
            <w:r w:rsidR="34D48005" w:rsidRPr="31754380">
              <w:rPr>
                <w:rFonts w:cs="Arial"/>
              </w:rPr>
              <w:t>.</w:t>
            </w:r>
          </w:p>
          <w:p w14:paraId="78EF78C4" w14:textId="301E7B1C" w:rsidR="00795248" w:rsidRPr="00F04C8C" w:rsidRDefault="00795248" w:rsidP="31754380">
            <w:pPr>
              <w:pStyle w:val="ListParagraph"/>
              <w:numPr>
                <w:ilvl w:val="0"/>
                <w:numId w:val="3"/>
              </w:numPr>
              <w:spacing w:line="240" w:lineRule="auto"/>
              <w:ind w:left="252" w:hanging="270"/>
              <w:rPr>
                <w:rFonts w:cs="Arial"/>
              </w:rPr>
            </w:pPr>
            <w:r w:rsidRPr="31754380">
              <w:rPr>
                <w:rFonts w:cs="Arial"/>
              </w:rPr>
              <w:t>Review and be familiar with the project management plan</w:t>
            </w:r>
            <w:r w:rsidR="2A6FCB9F" w:rsidRPr="31754380">
              <w:rPr>
                <w:rFonts w:cs="Arial"/>
              </w:rPr>
              <w:t>.</w:t>
            </w:r>
          </w:p>
        </w:tc>
      </w:tr>
      <w:tr w:rsidR="00795248" w:rsidRPr="00F04C8C" w14:paraId="7C3CDEAF" w14:textId="77777777" w:rsidTr="31754380">
        <w:trPr>
          <w:cantSplit/>
        </w:trPr>
        <w:tc>
          <w:tcPr>
            <w:tcW w:w="1423" w:type="dxa"/>
            <w:shd w:val="clear" w:color="auto" w:fill="BFBFBF" w:themeFill="background1" w:themeFillShade="BF"/>
          </w:tcPr>
          <w:p w14:paraId="09A5B4A3" w14:textId="77777777" w:rsidR="00795248" w:rsidRPr="00F04C8C" w:rsidRDefault="00795248" w:rsidP="00795248">
            <w:pPr>
              <w:pStyle w:val="GuidelineNormal"/>
              <w:rPr>
                <w:rFonts w:ascii="Arial" w:hAnsi="Arial"/>
                <w:b/>
                <w:szCs w:val="20"/>
              </w:rPr>
            </w:pPr>
            <w:r w:rsidRPr="00F04C8C">
              <w:rPr>
                <w:rFonts w:ascii="Arial" w:hAnsi="Arial"/>
                <w:b/>
                <w:szCs w:val="20"/>
              </w:rPr>
              <w:t>Execute</w:t>
            </w:r>
          </w:p>
        </w:tc>
        <w:tc>
          <w:tcPr>
            <w:tcW w:w="7819" w:type="dxa"/>
          </w:tcPr>
          <w:p w14:paraId="08193503" w14:textId="049E8379" w:rsidR="00795248" w:rsidRPr="00F04C8C" w:rsidRDefault="00795248" w:rsidP="31754380">
            <w:pPr>
              <w:pStyle w:val="ListParagraph"/>
              <w:numPr>
                <w:ilvl w:val="0"/>
                <w:numId w:val="3"/>
              </w:numPr>
              <w:spacing w:line="240" w:lineRule="auto"/>
              <w:ind w:left="252" w:hanging="270"/>
              <w:rPr>
                <w:rFonts w:cs="Arial"/>
              </w:rPr>
            </w:pPr>
            <w:r w:rsidRPr="31754380">
              <w:rPr>
                <w:rFonts w:cs="Arial"/>
              </w:rPr>
              <w:t>Provide guidance and direction to the steering committee and project manager</w:t>
            </w:r>
            <w:r w:rsidR="7DE4FE3C" w:rsidRPr="31754380">
              <w:rPr>
                <w:rFonts w:cs="Arial"/>
              </w:rPr>
              <w:t>.</w:t>
            </w:r>
          </w:p>
          <w:p w14:paraId="4A1365D8" w14:textId="443CAB9E" w:rsidR="00795248" w:rsidRPr="00F04C8C" w:rsidRDefault="00795248" w:rsidP="31754380">
            <w:pPr>
              <w:pStyle w:val="ListParagraph"/>
              <w:numPr>
                <w:ilvl w:val="0"/>
                <w:numId w:val="3"/>
              </w:numPr>
              <w:spacing w:line="240" w:lineRule="auto"/>
              <w:ind w:left="252" w:hanging="270"/>
              <w:rPr>
                <w:rFonts w:cs="Arial"/>
              </w:rPr>
            </w:pPr>
            <w:r w:rsidRPr="31754380">
              <w:rPr>
                <w:rFonts w:cs="Arial"/>
              </w:rPr>
              <w:t>Monitor risks and approve (with the steering committee) risk management strategies</w:t>
            </w:r>
            <w:r w:rsidR="73057B6B" w:rsidRPr="31754380">
              <w:rPr>
                <w:rFonts w:cs="Arial"/>
              </w:rPr>
              <w:t>.</w:t>
            </w:r>
          </w:p>
          <w:p w14:paraId="09EDA0C2" w14:textId="4AE0AA7A" w:rsidR="00795248" w:rsidRPr="00F04C8C" w:rsidRDefault="00795248" w:rsidP="31754380">
            <w:pPr>
              <w:pStyle w:val="ListParagraph"/>
              <w:numPr>
                <w:ilvl w:val="0"/>
                <w:numId w:val="3"/>
              </w:numPr>
              <w:spacing w:line="240" w:lineRule="auto"/>
              <w:ind w:left="252" w:hanging="270"/>
              <w:rPr>
                <w:rFonts w:cs="Arial"/>
              </w:rPr>
            </w:pPr>
            <w:r w:rsidRPr="31754380">
              <w:rPr>
                <w:rFonts w:cs="Arial"/>
              </w:rPr>
              <w:t>Resolve issues escalated by the steering committee</w:t>
            </w:r>
            <w:r w:rsidR="34862AAA" w:rsidRPr="31754380">
              <w:rPr>
                <w:rFonts w:cs="Arial"/>
              </w:rPr>
              <w:t>.</w:t>
            </w:r>
          </w:p>
        </w:tc>
      </w:tr>
      <w:tr w:rsidR="00795248" w:rsidRPr="00F04C8C" w14:paraId="2C7F6CF3" w14:textId="77777777" w:rsidTr="31754380">
        <w:trPr>
          <w:cantSplit/>
        </w:trPr>
        <w:tc>
          <w:tcPr>
            <w:tcW w:w="1423" w:type="dxa"/>
            <w:shd w:val="clear" w:color="auto" w:fill="BFBFBF" w:themeFill="background1" w:themeFillShade="BF"/>
          </w:tcPr>
          <w:p w14:paraId="4637CB5C" w14:textId="77777777" w:rsidR="00795248" w:rsidRPr="00F04C8C" w:rsidRDefault="00795248" w:rsidP="00795248">
            <w:pPr>
              <w:pStyle w:val="GuidelineNormal"/>
              <w:rPr>
                <w:rFonts w:ascii="Arial" w:hAnsi="Arial"/>
                <w:b/>
                <w:szCs w:val="20"/>
              </w:rPr>
            </w:pPr>
            <w:r w:rsidRPr="00F04C8C">
              <w:rPr>
                <w:rFonts w:ascii="Arial" w:hAnsi="Arial"/>
                <w:b/>
                <w:szCs w:val="20"/>
              </w:rPr>
              <w:t>Monitor/ Control</w:t>
            </w:r>
          </w:p>
        </w:tc>
        <w:tc>
          <w:tcPr>
            <w:tcW w:w="7819" w:type="dxa"/>
          </w:tcPr>
          <w:p w14:paraId="4E1F54C5" w14:textId="38C2F056" w:rsidR="00795248" w:rsidRPr="00F04C8C" w:rsidRDefault="00795248" w:rsidP="31754380">
            <w:pPr>
              <w:pStyle w:val="ListParagraph"/>
              <w:numPr>
                <w:ilvl w:val="0"/>
                <w:numId w:val="3"/>
              </w:numPr>
              <w:spacing w:line="240" w:lineRule="auto"/>
              <w:ind w:left="252" w:hanging="270"/>
              <w:rPr>
                <w:rFonts w:cs="Arial"/>
              </w:rPr>
            </w:pPr>
            <w:r w:rsidRPr="31754380">
              <w:rPr>
                <w:rFonts w:cs="Arial"/>
              </w:rPr>
              <w:t>Review project status as reported by the steering committee or project manager</w:t>
            </w:r>
            <w:r w:rsidR="6EF94CD5" w:rsidRPr="31754380">
              <w:rPr>
                <w:rFonts w:cs="Arial"/>
              </w:rPr>
              <w:t>.</w:t>
            </w:r>
          </w:p>
          <w:p w14:paraId="2303D998" w14:textId="7E83875A"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Ensure successful management of project scope, schedule, budget, and issues</w:t>
            </w:r>
            <w:r w:rsidR="7998FFD7" w:rsidRPr="31754380">
              <w:rPr>
                <w:rFonts w:cs="Arial"/>
              </w:rPr>
              <w:t>.</w:t>
            </w:r>
          </w:p>
          <w:p w14:paraId="00C54F4A" w14:textId="5E2E9410"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Approve or deny changes to scope, schedule, and budget recommended by the steering committee</w:t>
            </w:r>
            <w:r w:rsidR="1CB965BC" w:rsidRPr="31754380">
              <w:rPr>
                <w:rFonts w:cs="Arial"/>
              </w:rPr>
              <w:t>.</w:t>
            </w:r>
          </w:p>
        </w:tc>
      </w:tr>
      <w:tr w:rsidR="00C67798" w:rsidRPr="00F04C8C" w14:paraId="2CF9EB41" w14:textId="77777777" w:rsidTr="31754380">
        <w:trPr>
          <w:cantSplit/>
        </w:trPr>
        <w:tc>
          <w:tcPr>
            <w:tcW w:w="1423" w:type="dxa"/>
            <w:shd w:val="clear" w:color="auto" w:fill="BFBFBF" w:themeFill="background1" w:themeFillShade="BF"/>
          </w:tcPr>
          <w:p w14:paraId="2F83806B" w14:textId="77777777" w:rsidR="00C67798" w:rsidRPr="00F04C8C" w:rsidRDefault="00C67798" w:rsidP="00CC6CF7">
            <w:pPr>
              <w:pStyle w:val="GuidelineNormal"/>
              <w:rPr>
                <w:rFonts w:ascii="Arial" w:hAnsi="Arial"/>
                <w:b/>
                <w:szCs w:val="20"/>
              </w:rPr>
            </w:pPr>
            <w:r w:rsidRPr="00F04C8C">
              <w:rPr>
                <w:rFonts w:ascii="Arial" w:hAnsi="Arial"/>
                <w:b/>
                <w:szCs w:val="20"/>
              </w:rPr>
              <w:t>Close Out</w:t>
            </w:r>
          </w:p>
        </w:tc>
        <w:tc>
          <w:tcPr>
            <w:tcW w:w="7819" w:type="dxa"/>
          </w:tcPr>
          <w:p w14:paraId="62E25B8D" w14:textId="0D611B49" w:rsidR="00C67798" w:rsidRPr="00F04C8C" w:rsidRDefault="00C67798" w:rsidP="31754380">
            <w:pPr>
              <w:pStyle w:val="ListParagraph"/>
              <w:numPr>
                <w:ilvl w:val="0"/>
                <w:numId w:val="3"/>
              </w:numPr>
              <w:spacing w:line="240" w:lineRule="auto"/>
              <w:ind w:left="252" w:hanging="270"/>
              <w:rPr>
                <w:rFonts w:cs="Arial"/>
              </w:rPr>
            </w:pPr>
            <w:r w:rsidRPr="31754380">
              <w:rPr>
                <w:rFonts w:cs="Arial"/>
              </w:rPr>
              <w:t>Approve project close out</w:t>
            </w:r>
            <w:r w:rsidR="46EB7CE3" w:rsidRPr="31754380">
              <w:rPr>
                <w:rFonts w:cs="Arial"/>
              </w:rPr>
              <w:t>.</w:t>
            </w:r>
          </w:p>
          <w:p w14:paraId="20DF2E24" w14:textId="587D62EC" w:rsidR="00C67798" w:rsidRPr="00F04C8C" w:rsidRDefault="00C67798" w:rsidP="31754380">
            <w:pPr>
              <w:pStyle w:val="ListParagraph"/>
              <w:numPr>
                <w:ilvl w:val="0"/>
                <w:numId w:val="3"/>
              </w:numPr>
              <w:spacing w:line="240" w:lineRule="auto"/>
              <w:ind w:left="252" w:hanging="270"/>
              <w:rPr>
                <w:rFonts w:cs="Arial"/>
              </w:rPr>
            </w:pPr>
            <w:r w:rsidRPr="31754380">
              <w:rPr>
                <w:rFonts w:cs="Arial"/>
              </w:rPr>
              <w:t>Measure and report on benefits realization</w:t>
            </w:r>
            <w:r w:rsidR="38CB7EC5" w:rsidRPr="31754380">
              <w:rPr>
                <w:rFonts w:cs="Arial"/>
              </w:rPr>
              <w:t>.</w:t>
            </w:r>
          </w:p>
        </w:tc>
      </w:tr>
    </w:tbl>
    <w:p w14:paraId="317D1DC8" w14:textId="744A5EA5" w:rsidR="00C67798" w:rsidRPr="00146473" w:rsidRDefault="00C67798" w:rsidP="00F04C8C">
      <w:pPr>
        <w:pStyle w:val="Heading2"/>
      </w:pPr>
      <w:bookmarkStart w:id="34" w:name="_Toc496257197"/>
      <w:bookmarkStart w:id="35" w:name="_Toc40459960"/>
      <w:bookmarkStart w:id="36" w:name="_Toc55303043"/>
      <w:r w:rsidRPr="00146473">
        <w:t xml:space="preserve">Project </w:t>
      </w:r>
      <w:r w:rsidR="00795248">
        <w:t xml:space="preserve">Steering </w:t>
      </w:r>
      <w:r w:rsidRPr="00146473">
        <w:t>Committee</w:t>
      </w:r>
      <w:bookmarkEnd w:id="34"/>
      <w:bookmarkEnd w:id="35"/>
      <w:bookmarkEnd w:id="36"/>
    </w:p>
    <w:p w14:paraId="27EC4D09" w14:textId="77777777" w:rsidR="00C67798" w:rsidRPr="00146473" w:rsidRDefault="00C67798" w:rsidP="00C67798">
      <w:pPr>
        <w:pStyle w:val="GuidelineNormal"/>
        <w:rPr>
          <w:rFonts w:ascii="Arial" w:hAnsi="Arial"/>
          <w:i/>
        </w:rPr>
      </w:pPr>
      <w:r w:rsidRPr="00146473">
        <w:rPr>
          <w:rFonts w:ascii="Arial" w:hAnsi="Arial"/>
          <w:i/>
        </w:rPr>
        <w:t>[Define the purpose and authority of this role. Summarize member responsibilities. Add, modify, or delete the sample list of responsibilities as needed.]</w:t>
      </w:r>
    </w:p>
    <w:p w14:paraId="2F5421C5" w14:textId="5E3BFD28" w:rsidR="00C67798" w:rsidRPr="00146473" w:rsidRDefault="00795248" w:rsidP="00C67798">
      <w:pPr>
        <w:pStyle w:val="GuidelineNormal"/>
        <w:rPr>
          <w:rFonts w:ascii="Arial" w:hAnsi="Arial"/>
        </w:rPr>
      </w:pPr>
      <w:r>
        <w:rPr>
          <w:rFonts w:ascii="Arial" w:hAnsi="Arial"/>
        </w:rPr>
        <w:t>The</w:t>
      </w:r>
      <w:r w:rsidR="00C67798" w:rsidRPr="00146473">
        <w:rPr>
          <w:rFonts w:ascii="Arial" w:hAnsi="Arial"/>
        </w:rPr>
        <w:t xml:space="preserve"> project steering committee provides oversight for the project, regularly monitoring status and reviewing project milestones and deliverables. The committee has the authority to commit resources to the project</w:t>
      </w:r>
      <w:r w:rsidR="00540907">
        <w:rPr>
          <w:rFonts w:ascii="Arial" w:hAnsi="Arial"/>
        </w:rPr>
        <w:t>, m</w:t>
      </w:r>
      <w:r w:rsidR="00C67798" w:rsidRPr="00146473">
        <w:rPr>
          <w:rFonts w:ascii="Arial" w:hAnsi="Arial"/>
        </w:rPr>
        <w:t>ake project decisions and resolve project issues escalated by the project team</w:t>
      </w:r>
      <w:r w:rsidR="003D3BE5">
        <w:rPr>
          <w:rFonts w:ascii="Arial" w:hAnsi="Arial"/>
        </w:rPr>
        <w:t xml:space="preserve">. In some cases, when issues are not resolvable within the steering body, </w:t>
      </w:r>
      <w:r w:rsidR="00C67798" w:rsidRPr="00146473">
        <w:rPr>
          <w:rFonts w:ascii="Arial" w:hAnsi="Arial"/>
        </w:rPr>
        <w:t xml:space="preserve">these issues </w:t>
      </w:r>
      <w:r w:rsidR="003D3BE5">
        <w:rPr>
          <w:rFonts w:ascii="Arial" w:hAnsi="Arial"/>
        </w:rPr>
        <w:t>can be</w:t>
      </w:r>
      <w:r w:rsidR="00C67798" w:rsidRPr="00146473">
        <w:rPr>
          <w:rFonts w:ascii="Arial" w:hAnsi="Arial"/>
        </w:rPr>
        <w:t xml:space="preserve"> e</w:t>
      </w:r>
      <w:r w:rsidR="003D3BE5">
        <w:rPr>
          <w:rFonts w:ascii="Arial" w:hAnsi="Arial"/>
        </w:rPr>
        <w:t>scalated to the project sponsor</w:t>
      </w:r>
      <w:r w:rsidR="00C67798" w:rsidRPr="00146473">
        <w:rPr>
          <w:rFonts w:ascii="Arial" w:hAnsi="Arial"/>
        </w:rPr>
        <w:t>.</w:t>
      </w:r>
    </w:p>
    <w:p w14:paraId="49A051B1" w14:textId="77777777" w:rsidR="00C67798" w:rsidRPr="00146473" w:rsidRDefault="00C67798" w:rsidP="00C67798">
      <w:pPr>
        <w:pStyle w:val="GuidelineNormal"/>
        <w:keepNext/>
        <w:keepLines/>
        <w:rPr>
          <w:rFonts w:ascii="Arial" w:hAnsi="Arial"/>
        </w:rPr>
      </w:pPr>
      <w:r w:rsidRPr="00146473">
        <w:rPr>
          <w:rFonts w:ascii="Arial" w:hAnsi="Arial"/>
        </w:rPr>
        <w:lastRenderedPageBreak/>
        <w:t>The following table identifies the responsibilities of the steering committee members during each phase of the project.</w:t>
      </w:r>
    </w:p>
    <w:p w14:paraId="266AC5F3" w14:textId="71737ED9" w:rsidR="00C67798" w:rsidRPr="00146473" w:rsidRDefault="00795248" w:rsidP="00C67798">
      <w:pPr>
        <w:pStyle w:val="GuidelineNormal"/>
        <w:keepNext/>
        <w:keepLines/>
        <w:jc w:val="center"/>
        <w:rPr>
          <w:rFonts w:ascii="Arial" w:hAnsi="Arial"/>
          <w:b/>
          <w:sz w:val="18"/>
          <w:szCs w:val="18"/>
        </w:rPr>
      </w:pPr>
      <w:r>
        <w:rPr>
          <w:rFonts w:ascii="Arial" w:hAnsi="Arial"/>
          <w:b/>
          <w:sz w:val="18"/>
          <w:szCs w:val="18"/>
        </w:rPr>
        <w:t xml:space="preserve">Steering </w:t>
      </w:r>
      <w:r w:rsidR="00C67798" w:rsidRPr="00146473">
        <w:rPr>
          <w:rFonts w:ascii="Arial" w:hAnsi="Arial"/>
          <w:b/>
          <w:sz w:val="18"/>
          <w:szCs w:val="18"/>
        </w:rPr>
        <w:t>Committee Member Responsibilities</w:t>
      </w:r>
    </w:p>
    <w:tbl>
      <w:tblPr>
        <w:tblStyle w:val="TableGrid"/>
        <w:tblW w:w="0" w:type="auto"/>
        <w:tblInd w:w="108" w:type="dxa"/>
        <w:tblLook w:val="04A0" w:firstRow="1" w:lastRow="0" w:firstColumn="1" w:lastColumn="0" w:noHBand="0" w:noVBand="1"/>
      </w:tblPr>
      <w:tblGrid>
        <w:gridCol w:w="1423"/>
        <w:gridCol w:w="7819"/>
      </w:tblGrid>
      <w:tr w:rsidR="00795248" w:rsidRPr="00F04C8C" w14:paraId="103E81AB" w14:textId="77777777" w:rsidTr="31754380">
        <w:trPr>
          <w:cantSplit/>
        </w:trPr>
        <w:tc>
          <w:tcPr>
            <w:tcW w:w="1423" w:type="dxa"/>
            <w:shd w:val="clear" w:color="auto" w:fill="BFBFBF" w:themeFill="background1" w:themeFillShade="BF"/>
          </w:tcPr>
          <w:p w14:paraId="6938BC2A" w14:textId="77777777" w:rsidR="00795248" w:rsidRPr="00F04C8C" w:rsidRDefault="00795248" w:rsidP="00795248">
            <w:pPr>
              <w:pStyle w:val="GuidelineNormal"/>
              <w:rPr>
                <w:rFonts w:ascii="Arial" w:hAnsi="Arial"/>
                <w:b/>
                <w:szCs w:val="20"/>
              </w:rPr>
            </w:pPr>
            <w:r w:rsidRPr="00F04C8C">
              <w:rPr>
                <w:rFonts w:ascii="Arial" w:hAnsi="Arial"/>
                <w:b/>
                <w:szCs w:val="20"/>
              </w:rPr>
              <w:t>Initiate</w:t>
            </w:r>
          </w:p>
        </w:tc>
        <w:tc>
          <w:tcPr>
            <w:tcW w:w="7819" w:type="dxa"/>
          </w:tcPr>
          <w:p w14:paraId="669CAE4A" w14:textId="02EA3C6B"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Approve (with the project sponsor) the project charter</w:t>
            </w:r>
            <w:r w:rsidR="18D40BEC" w:rsidRPr="31754380">
              <w:rPr>
                <w:rFonts w:cs="Arial"/>
              </w:rPr>
              <w:t>.</w:t>
            </w:r>
            <w:r w:rsidRPr="31754380">
              <w:rPr>
                <w:rFonts w:cs="Arial"/>
              </w:rPr>
              <w:t xml:space="preserve"> </w:t>
            </w:r>
          </w:p>
          <w:p w14:paraId="0E9549D7" w14:textId="49A26F3F" w:rsidR="00795248" w:rsidRPr="00F04C8C" w:rsidRDefault="00795248" w:rsidP="31754380">
            <w:pPr>
              <w:pStyle w:val="ListParagraph"/>
              <w:numPr>
                <w:ilvl w:val="0"/>
                <w:numId w:val="3"/>
              </w:numPr>
              <w:spacing w:line="240" w:lineRule="auto"/>
              <w:ind w:left="252" w:hanging="270"/>
              <w:rPr>
                <w:rFonts w:cs="Arial"/>
              </w:rPr>
            </w:pPr>
            <w:r w:rsidRPr="31754380">
              <w:rPr>
                <w:rFonts w:cs="Arial"/>
              </w:rPr>
              <w:t>Participate in the project kickoff</w:t>
            </w:r>
            <w:r w:rsidR="3DEFDE55" w:rsidRPr="31754380">
              <w:rPr>
                <w:rFonts w:cs="Arial"/>
              </w:rPr>
              <w:t>.</w:t>
            </w:r>
          </w:p>
        </w:tc>
      </w:tr>
      <w:tr w:rsidR="00795248" w:rsidRPr="00F04C8C" w14:paraId="1731319E" w14:textId="77777777" w:rsidTr="31754380">
        <w:trPr>
          <w:cantSplit/>
        </w:trPr>
        <w:tc>
          <w:tcPr>
            <w:tcW w:w="1423" w:type="dxa"/>
            <w:shd w:val="clear" w:color="auto" w:fill="BFBFBF" w:themeFill="background1" w:themeFillShade="BF"/>
          </w:tcPr>
          <w:p w14:paraId="49013850" w14:textId="77777777" w:rsidR="00795248" w:rsidRPr="00F04C8C" w:rsidRDefault="00795248" w:rsidP="00795248">
            <w:pPr>
              <w:pStyle w:val="GuidelineNormal"/>
              <w:rPr>
                <w:rFonts w:ascii="Arial" w:hAnsi="Arial"/>
                <w:b/>
                <w:szCs w:val="20"/>
              </w:rPr>
            </w:pPr>
            <w:r w:rsidRPr="00F04C8C">
              <w:rPr>
                <w:rFonts w:ascii="Arial" w:hAnsi="Arial"/>
                <w:b/>
                <w:szCs w:val="20"/>
              </w:rPr>
              <w:t>Plan</w:t>
            </w:r>
          </w:p>
        </w:tc>
        <w:tc>
          <w:tcPr>
            <w:tcW w:w="7819" w:type="dxa"/>
          </w:tcPr>
          <w:p w14:paraId="672C38B9" w14:textId="057D1230" w:rsidR="00795248" w:rsidRPr="00F04C8C" w:rsidRDefault="00795248" w:rsidP="31754380">
            <w:pPr>
              <w:pStyle w:val="ListParagraph"/>
              <w:numPr>
                <w:ilvl w:val="0"/>
                <w:numId w:val="3"/>
              </w:numPr>
              <w:spacing w:line="240" w:lineRule="auto"/>
              <w:ind w:left="252" w:hanging="270"/>
              <w:rPr>
                <w:rFonts w:cs="Arial"/>
              </w:rPr>
            </w:pPr>
            <w:r w:rsidRPr="31754380">
              <w:rPr>
                <w:rFonts w:cs="Arial"/>
              </w:rPr>
              <w:t>Develop and</w:t>
            </w:r>
            <w:r w:rsidR="00540907" w:rsidRPr="31754380">
              <w:rPr>
                <w:rFonts w:cs="Arial"/>
              </w:rPr>
              <w:t>/or approve</w:t>
            </w:r>
            <w:r w:rsidRPr="31754380">
              <w:rPr>
                <w:rFonts w:cs="Arial"/>
              </w:rPr>
              <w:t xml:space="preserve"> the benefits measurement plan</w:t>
            </w:r>
            <w:r w:rsidR="569FAD6B" w:rsidRPr="31754380">
              <w:rPr>
                <w:rFonts w:cs="Arial"/>
              </w:rPr>
              <w:t>.</w:t>
            </w:r>
          </w:p>
          <w:p w14:paraId="2688F2B1" w14:textId="57595AF3" w:rsidR="00795248" w:rsidRPr="00F04C8C" w:rsidRDefault="00795248" w:rsidP="31754380">
            <w:pPr>
              <w:pStyle w:val="ListParagraph"/>
              <w:numPr>
                <w:ilvl w:val="0"/>
                <w:numId w:val="3"/>
              </w:numPr>
              <w:spacing w:line="240" w:lineRule="auto"/>
              <w:ind w:left="252" w:hanging="270"/>
              <w:rPr>
                <w:rFonts w:cs="Arial"/>
              </w:rPr>
            </w:pPr>
            <w:r w:rsidRPr="31754380">
              <w:rPr>
                <w:rFonts w:cs="Arial"/>
              </w:rPr>
              <w:t>Review and be familiar with the project work plan and schedule</w:t>
            </w:r>
            <w:r w:rsidR="2A7AB097" w:rsidRPr="31754380">
              <w:rPr>
                <w:rFonts w:cs="Arial"/>
              </w:rPr>
              <w:t>.</w:t>
            </w:r>
          </w:p>
          <w:p w14:paraId="3EF9FB79" w14:textId="77B94A18"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Approve the project management plan</w:t>
            </w:r>
            <w:r w:rsidR="220E78AB" w:rsidRPr="31754380">
              <w:rPr>
                <w:rFonts w:cs="Arial"/>
              </w:rPr>
              <w:t>.</w:t>
            </w:r>
          </w:p>
        </w:tc>
      </w:tr>
      <w:tr w:rsidR="00795248" w:rsidRPr="00F04C8C" w14:paraId="310C6C59" w14:textId="77777777" w:rsidTr="31754380">
        <w:trPr>
          <w:cantSplit/>
        </w:trPr>
        <w:tc>
          <w:tcPr>
            <w:tcW w:w="1423" w:type="dxa"/>
            <w:shd w:val="clear" w:color="auto" w:fill="BFBFBF" w:themeFill="background1" w:themeFillShade="BF"/>
          </w:tcPr>
          <w:p w14:paraId="55493A03" w14:textId="77777777" w:rsidR="00795248" w:rsidRPr="00F04C8C" w:rsidRDefault="00795248" w:rsidP="00795248">
            <w:pPr>
              <w:pStyle w:val="GuidelineNormal"/>
              <w:rPr>
                <w:rFonts w:ascii="Arial" w:hAnsi="Arial"/>
                <w:b/>
                <w:szCs w:val="20"/>
              </w:rPr>
            </w:pPr>
            <w:r w:rsidRPr="00F04C8C">
              <w:rPr>
                <w:rFonts w:ascii="Arial" w:hAnsi="Arial"/>
                <w:b/>
                <w:szCs w:val="20"/>
              </w:rPr>
              <w:t>Execute</w:t>
            </w:r>
          </w:p>
        </w:tc>
        <w:tc>
          <w:tcPr>
            <w:tcW w:w="7819" w:type="dxa"/>
          </w:tcPr>
          <w:p w14:paraId="29C72798" w14:textId="2D3E04A4" w:rsidR="00795248" w:rsidRPr="00F04C8C" w:rsidRDefault="00795248" w:rsidP="31754380">
            <w:pPr>
              <w:pStyle w:val="ListParagraph"/>
              <w:numPr>
                <w:ilvl w:val="0"/>
                <w:numId w:val="3"/>
              </w:numPr>
              <w:spacing w:line="240" w:lineRule="auto"/>
              <w:ind w:left="252" w:hanging="270"/>
              <w:rPr>
                <w:rFonts w:cs="Arial"/>
              </w:rPr>
            </w:pPr>
            <w:r w:rsidRPr="31754380">
              <w:rPr>
                <w:rFonts w:cs="Arial"/>
              </w:rPr>
              <w:t>Provide guidance and direction to the project manager and project team</w:t>
            </w:r>
            <w:r w:rsidR="05A66814" w:rsidRPr="31754380">
              <w:rPr>
                <w:rFonts w:cs="Arial"/>
              </w:rPr>
              <w:t>.</w:t>
            </w:r>
          </w:p>
          <w:p w14:paraId="5846B700" w14:textId="6E350C70" w:rsidR="00795248" w:rsidRPr="00F04C8C" w:rsidRDefault="00795248" w:rsidP="31754380">
            <w:pPr>
              <w:pStyle w:val="ListParagraph"/>
              <w:numPr>
                <w:ilvl w:val="0"/>
                <w:numId w:val="3"/>
              </w:numPr>
              <w:spacing w:line="240" w:lineRule="auto"/>
              <w:ind w:left="252" w:hanging="270"/>
              <w:rPr>
                <w:rFonts w:cs="Arial"/>
              </w:rPr>
            </w:pPr>
            <w:r w:rsidRPr="31754380">
              <w:rPr>
                <w:rFonts w:cs="Arial"/>
              </w:rPr>
              <w:t>Review and approve deliverables as identified in the scope of work and project work plan</w:t>
            </w:r>
            <w:r w:rsidR="2F68F6C6" w:rsidRPr="31754380">
              <w:rPr>
                <w:rFonts w:cs="Arial"/>
              </w:rPr>
              <w:t>.</w:t>
            </w:r>
          </w:p>
          <w:p w14:paraId="2BE77177" w14:textId="62252503" w:rsidR="00795248" w:rsidRPr="00F04C8C" w:rsidRDefault="00795248" w:rsidP="31754380">
            <w:pPr>
              <w:pStyle w:val="ListParagraph"/>
              <w:numPr>
                <w:ilvl w:val="0"/>
                <w:numId w:val="3"/>
              </w:numPr>
              <w:spacing w:line="240" w:lineRule="auto"/>
              <w:ind w:left="252" w:hanging="270"/>
              <w:rPr>
                <w:rFonts w:cs="Arial"/>
              </w:rPr>
            </w:pPr>
            <w:r w:rsidRPr="31754380">
              <w:rPr>
                <w:rFonts w:cs="Arial"/>
              </w:rPr>
              <w:t>Monitor risks and approve (with the project sponsor) risk management strategies</w:t>
            </w:r>
            <w:r w:rsidR="477CF196" w:rsidRPr="31754380">
              <w:rPr>
                <w:rFonts w:cs="Arial"/>
              </w:rPr>
              <w:t>.</w:t>
            </w:r>
          </w:p>
          <w:p w14:paraId="68F89C5F" w14:textId="26841F22" w:rsidR="00795248" w:rsidRPr="00F04C8C" w:rsidRDefault="00795248" w:rsidP="31754380">
            <w:pPr>
              <w:pStyle w:val="ListParagraph"/>
              <w:numPr>
                <w:ilvl w:val="0"/>
                <w:numId w:val="3"/>
              </w:numPr>
              <w:spacing w:line="240" w:lineRule="auto"/>
              <w:ind w:left="252" w:hanging="270"/>
              <w:rPr>
                <w:rFonts w:cs="Arial"/>
              </w:rPr>
            </w:pPr>
            <w:r w:rsidRPr="31754380">
              <w:rPr>
                <w:rFonts w:cs="Arial"/>
              </w:rPr>
              <w:t>Resolve issues escalated by the project manager</w:t>
            </w:r>
            <w:r w:rsidR="2E68F0FF" w:rsidRPr="31754380">
              <w:rPr>
                <w:rFonts w:cs="Arial"/>
              </w:rPr>
              <w:t>.</w:t>
            </w:r>
            <w:r w:rsidRPr="31754380">
              <w:rPr>
                <w:rFonts w:cs="Arial"/>
              </w:rPr>
              <w:t xml:space="preserve"> </w:t>
            </w:r>
            <w:r w:rsidR="00047B3B" w:rsidRPr="31754380">
              <w:rPr>
                <w:rFonts w:cs="Arial"/>
              </w:rPr>
              <w:t xml:space="preserve"> </w:t>
            </w:r>
          </w:p>
          <w:p w14:paraId="5D08AE1D" w14:textId="5A37FBA2"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Escalate issues to the project sponsor as necessary</w:t>
            </w:r>
            <w:r w:rsidR="32AB248B" w:rsidRPr="31754380">
              <w:rPr>
                <w:rFonts w:cs="Arial"/>
              </w:rPr>
              <w:t>.</w:t>
            </w:r>
          </w:p>
        </w:tc>
      </w:tr>
      <w:tr w:rsidR="00795248" w:rsidRPr="00F04C8C" w14:paraId="4E692A34" w14:textId="77777777" w:rsidTr="31754380">
        <w:trPr>
          <w:cantSplit/>
        </w:trPr>
        <w:tc>
          <w:tcPr>
            <w:tcW w:w="1423" w:type="dxa"/>
            <w:shd w:val="clear" w:color="auto" w:fill="BFBFBF" w:themeFill="background1" w:themeFillShade="BF"/>
          </w:tcPr>
          <w:p w14:paraId="44A555B1" w14:textId="77777777" w:rsidR="00795248" w:rsidRPr="00F04C8C" w:rsidRDefault="00795248" w:rsidP="00795248">
            <w:pPr>
              <w:pStyle w:val="GuidelineNormal"/>
              <w:rPr>
                <w:rFonts w:ascii="Arial" w:hAnsi="Arial"/>
                <w:b/>
                <w:szCs w:val="20"/>
              </w:rPr>
            </w:pPr>
            <w:r w:rsidRPr="00F04C8C">
              <w:rPr>
                <w:rFonts w:ascii="Arial" w:hAnsi="Arial"/>
                <w:b/>
                <w:szCs w:val="20"/>
              </w:rPr>
              <w:t>Monitor/ Control</w:t>
            </w:r>
          </w:p>
        </w:tc>
        <w:tc>
          <w:tcPr>
            <w:tcW w:w="7819" w:type="dxa"/>
          </w:tcPr>
          <w:p w14:paraId="1DB4722F" w14:textId="1E84C9DB" w:rsidR="00795248" w:rsidRPr="00F04C8C" w:rsidRDefault="00795248" w:rsidP="31754380">
            <w:pPr>
              <w:pStyle w:val="ListParagraph"/>
              <w:numPr>
                <w:ilvl w:val="0"/>
                <w:numId w:val="3"/>
              </w:numPr>
              <w:spacing w:line="240" w:lineRule="auto"/>
              <w:ind w:left="252" w:hanging="270"/>
              <w:rPr>
                <w:rFonts w:cs="Arial"/>
              </w:rPr>
            </w:pPr>
            <w:r w:rsidRPr="31754380">
              <w:rPr>
                <w:rFonts w:cs="Arial"/>
              </w:rPr>
              <w:t>Update project sponsor and project manager on ongoing business environment and potential project impacts</w:t>
            </w:r>
            <w:r w:rsidR="40974B1D" w:rsidRPr="31754380">
              <w:rPr>
                <w:rFonts w:cs="Arial"/>
              </w:rPr>
              <w:t>.</w:t>
            </w:r>
            <w:r w:rsidRPr="31754380">
              <w:rPr>
                <w:rFonts w:cs="Arial"/>
              </w:rPr>
              <w:t xml:space="preserve"> </w:t>
            </w:r>
          </w:p>
          <w:p w14:paraId="2E8D3A4F" w14:textId="63CB2EAF"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Attend regular project status review meetings and monitor scope, schedule, and budget</w:t>
            </w:r>
            <w:r w:rsidR="552F2B25" w:rsidRPr="31754380">
              <w:rPr>
                <w:rFonts w:cs="Arial"/>
              </w:rPr>
              <w:t>.</w:t>
            </w:r>
          </w:p>
          <w:p w14:paraId="7B02BC3E" w14:textId="336AC482"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Ensure successful management of project scope, schedule, budget, and issues</w:t>
            </w:r>
            <w:r w:rsidR="1DDB10A7" w:rsidRPr="31754380">
              <w:rPr>
                <w:rFonts w:cs="Arial"/>
              </w:rPr>
              <w:t>.</w:t>
            </w:r>
          </w:p>
          <w:p w14:paraId="32FC84AB" w14:textId="1D28C4A0"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Evaluate and recommend to the project sponsor changes to scope, schedule, and budget</w:t>
            </w:r>
            <w:r w:rsidR="6519454A" w:rsidRPr="31754380">
              <w:rPr>
                <w:rFonts w:cs="Arial"/>
              </w:rPr>
              <w:t>.</w:t>
            </w:r>
          </w:p>
          <w:p w14:paraId="400301CF" w14:textId="72F1C0FC"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Ensure the successful and timely completion of the project</w:t>
            </w:r>
            <w:r w:rsidR="4F45A5CF" w:rsidRPr="31754380">
              <w:rPr>
                <w:rFonts w:cs="Arial"/>
              </w:rPr>
              <w:t>.</w:t>
            </w:r>
          </w:p>
        </w:tc>
      </w:tr>
      <w:tr w:rsidR="00C67798" w:rsidRPr="00F04C8C" w14:paraId="481E1F0A" w14:textId="77777777" w:rsidTr="31754380">
        <w:trPr>
          <w:cantSplit/>
        </w:trPr>
        <w:tc>
          <w:tcPr>
            <w:tcW w:w="1423" w:type="dxa"/>
            <w:shd w:val="clear" w:color="auto" w:fill="BFBFBF" w:themeFill="background1" w:themeFillShade="BF"/>
          </w:tcPr>
          <w:p w14:paraId="3384FC16" w14:textId="77777777" w:rsidR="00C67798" w:rsidRPr="00F04C8C" w:rsidRDefault="00C67798" w:rsidP="00CC6CF7">
            <w:pPr>
              <w:pStyle w:val="GuidelineNormal"/>
              <w:rPr>
                <w:rFonts w:ascii="Arial" w:hAnsi="Arial"/>
                <w:b/>
                <w:szCs w:val="20"/>
              </w:rPr>
            </w:pPr>
            <w:r w:rsidRPr="00F04C8C">
              <w:rPr>
                <w:rFonts w:ascii="Arial" w:hAnsi="Arial"/>
                <w:b/>
                <w:szCs w:val="20"/>
              </w:rPr>
              <w:t>Close Out</w:t>
            </w:r>
          </w:p>
        </w:tc>
        <w:tc>
          <w:tcPr>
            <w:tcW w:w="7819" w:type="dxa"/>
          </w:tcPr>
          <w:p w14:paraId="0FC7A0C0" w14:textId="00D71409" w:rsidR="00C67798" w:rsidRPr="00F04C8C" w:rsidRDefault="00047B3B" w:rsidP="31754380">
            <w:pPr>
              <w:pStyle w:val="ListParagraph"/>
              <w:numPr>
                <w:ilvl w:val="0"/>
                <w:numId w:val="3"/>
              </w:numPr>
              <w:spacing w:line="240" w:lineRule="auto"/>
              <w:ind w:left="252" w:hanging="270"/>
              <w:rPr>
                <w:rFonts w:cs="Arial"/>
              </w:rPr>
            </w:pPr>
            <w:r w:rsidRPr="31754380">
              <w:rPr>
                <w:rFonts w:cs="Arial"/>
              </w:rPr>
              <w:t>Recommend project close-</w:t>
            </w:r>
            <w:r w:rsidR="00C67798" w:rsidRPr="31754380">
              <w:rPr>
                <w:rFonts w:cs="Arial"/>
              </w:rPr>
              <w:t>out</w:t>
            </w:r>
            <w:r w:rsidRPr="31754380">
              <w:rPr>
                <w:rFonts w:cs="Arial"/>
              </w:rPr>
              <w:t xml:space="preserve"> deliverables</w:t>
            </w:r>
            <w:r w:rsidR="6CDA35BF" w:rsidRPr="31754380">
              <w:rPr>
                <w:rFonts w:cs="Arial"/>
              </w:rPr>
              <w:t>.</w:t>
            </w:r>
            <w:r w:rsidRPr="31754380">
              <w:rPr>
                <w:rFonts w:cs="Arial"/>
              </w:rPr>
              <w:t xml:space="preserve"> </w:t>
            </w:r>
          </w:p>
          <w:p w14:paraId="786EA789" w14:textId="2AEFBD55" w:rsidR="00C67798" w:rsidRPr="00F04C8C" w:rsidRDefault="00C67798" w:rsidP="31754380">
            <w:pPr>
              <w:pStyle w:val="ListParagraph"/>
              <w:numPr>
                <w:ilvl w:val="0"/>
                <w:numId w:val="3"/>
              </w:numPr>
              <w:spacing w:line="240" w:lineRule="auto"/>
              <w:ind w:left="252" w:hanging="270"/>
              <w:rPr>
                <w:rFonts w:cs="Arial"/>
              </w:rPr>
            </w:pPr>
            <w:r w:rsidRPr="31754380">
              <w:rPr>
                <w:rFonts w:cs="Arial"/>
              </w:rPr>
              <w:t xml:space="preserve">Support benefits measurement </w:t>
            </w:r>
            <w:r w:rsidR="00795248" w:rsidRPr="31754380">
              <w:rPr>
                <w:rFonts w:cs="Arial"/>
              </w:rPr>
              <w:t>according to the benefits measurement plan</w:t>
            </w:r>
            <w:r w:rsidR="00393AE0" w:rsidRPr="31754380">
              <w:rPr>
                <w:rFonts w:cs="Arial"/>
              </w:rPr>
              <w:t>.</w:t>
            </w:r>
          </w:p>
        </w:tc>
      </w:tr>
    </w:tbl>
    <w:p w14:paraId="4699AE9B" w14:textId="77777777" w:rsidR="00C67798" w:rsidRPr="00146473" w:rsidRDefault="00C67798" w:rsidP="00F04C8C">
      <w:pPr>
        <w:pStyle w:val="Heading2"/>
      </w:pPr>
      <w:bookmarkStart w:id="37" w:name="_Toc496257198"/>
      <w:bookmarkStart w:id="38" w:name="_Toc40459961"/>
      <w:bookmarkStart w:id="39" w:name="_Toc55303044"/>
      <w:r w:rsidRPr="00146473">
        <w:t>Project Manager</w:t>
      </w:r>
      <w:bookmarkEnd w:id="37"/>
      <w:bookmarkEnd w:id="38"/>
      <w:bookmarkEnd w:id="39"/>
    </w:p>
    <w:p w14:paraId="10CC4056" w14:textId="6611C565" w:rsidR="00C67798" w:rsidRPr="00146473" w:rsidRDefault="00C67798" w:rsidP="31754380">
      <w:pPr>
        <w:pStyle w:val="GuidelineNormal"/>
        <w:rPr>
          <w:rFonts w:ascii="Arial" w:hAnsi="Arial"/>
          <w:i/>
          <w:iCs/>
        </w:rPr>
      </w:pPr>
      <w:r w:rsidRPr="31754380">
        <w:rPr>
          <w:rFonts w:ascii="Arial" w:hAnsi="Arial"/>
          <w:i/>
          <w:iCs/>
        </w:rPr>
        <w:t>[Define the purpose and authority of this role. Summarize responsibilities. Add, modify, or delete the sample list of responsibilities as needed.]</w:t>
      </w:r>
    </w:p>
    <w:p w14:paraId="06CCD66C" w14:textId="5728CD68" w:rsidR="00C67798" w:rsidRPr="00146473" w:rsidRDefault="00C67798" w:rsidP="00C67798">
      <w:pPr>
        <w:pStyle w:val="GuidelineNormal"/>
        <w:rPr>
          <w:rFonts w:ascii="Arial" w:hAnsi="Arial"/>
        </w:rPr>
      </w:pPr>
      <w:r w:rsidRPr="31754380">
        <w:rPr>
          <w:rFonts w:ascii="Arial" w:hAnsi="Arial"/>
        </w:rPr>
        <w:t xml:space="preserve">The project manager manages the project scope, schedule, and budget. </w:t>
      </w:r>
      <w:r w:rsidR="4CB205F6" w:rsidRPr="31754380">
        <w:rPr>
          <w:rFonts w:ascii="Arial" w:hAnsi="Arial"/>
        </w:rPr>
        <w:t>They have</w:t>
      </w:r>
      <w:r w:rsidRPr="31754380">
        <w:rPr>
          <w:rFonts w:ascii="Arial" w:hAnsi="Arial"/>
        </w:rPr>
        <w:t xml:space="preserve"> the authority to make decisions regarding day-to-day project activities.</w:t>
      </w:r>
    </w:p>
    <w:p w14:paraId="7B4AA308" w14:textId="77777777" w:rsidR="00C67798" w:rsidRPr="00146473" w:rsidRDefault="00C67798" w:rsidP="00C67798">
      <w:pPr>
        <w:pStyle w:val="GuidelineNormal"/>
        <w:keepNext/>
        <w:keepLines/>
        <w:rPr>
          <w:rFonts w:ascii="Arial" w:hAnsi="Arial"/>
        </w:rPr>
      </w:pPr>
      <w:r w:rsidRPr="00146473">
        <w:rPr>
          <w:rFonts w:ascii="Arial" w:hAnsi="Arial"/>
        </w:rPr>
        <w:lastRenderedPageBreak/>
        <w:t>The following table identifies the responsibilities of the Project Manager during each phase of the project.</w:t>
      </w:r>
    </w:p>
    <w:p w14:paraId="795D53C7" w14:textId="77777777" w:rsidR="00C67798" w:rsidRPr="00146473" w:rsidRDefault="00C67798" w:rsidP="00C67798">
      <w:pPr>
        <w:pStyle w:val="GuidelineNormal"/>
        <w:keepNext/>
        <w:keepLines/>
        <w:jc w:val="center"/>
        <w:rPr>
          <w:rFonts w:ascii="Arial" w:hAnsi="Arial"/>
          <w:b/>
          <w:sz w:val="18"/>
          <w:szCs w:val="18"/>
        </w:rPr>
      </w:pPr>
      <w:r w:rsidRPr="00146473">
        <w:rPr>
          <w:rFonts w:ascii="Arial" w:hAnsi="Arial"/>
          <w:b/>
          <w:sz w:val="18"/>
          <w:szCs w:val="18"/>
        </w:rPr>
        <w:t>Project Manager Responsibilities</w:t>
      </w:r>
    </w:p>
    <w:tbl>
      <w:tblPr>
        <w:tblStyle w:val="TableGrid"/>
        <w:tblW w:w="0" w:type="auto"/>
        <w:tblInd w:w="108" w:type="dxa"/>
        <w:tblLook w:val="04A0" w:firstRow="1" w:lastRow="0" w:firstColumn="1" w:lastColumn="0" w:noHBand="0" w:noVBand="1"/>
      </w:tblPr>
      <w:tblGrid>
        <w:gridCol w:w="1422"/>
        <w:gridCol w:w="7820"/>
      </w:tblGrid>
      <w:tr w:rsidR="00795248" w:rsidRPr="00F04C8C" w14:paraId="53A20038" w14:textId="77777777" w:rsidTr="31754380">
        <w:trPr>
          <w:cantSplit/>
        </w:trPr>
        <w:tc>
          <w:tcPr>
            <w:tcW w:w="1422" w:type="dxa"/>
            <w:shd w:val="clear" w:color="auto" w:fill="BFBFBF" w:themeFill="background1" w:themeFillShade="BF"/>
          </w:tcPr>
          <w:p w14:paraId="0C63EC76" w14:textId="77777777" w:rsidR="00795248" w:rsidRPr="00F04C8C" w:rsidRDefault="00795248" w:rsidP="00795248">
            <w:pPr>
              <w:pStyle w:val="GuidelineNormal"/>
              <w:rPr>
                <w:rFonts w:ascii="Arial" w:hAnsi="Arial"/>
                <w:b/>
                <w:szCs w:val="20"/>
              </w:rPr>
            </w:pPr>
            <w:r w:rsidRPr="00F04C8C">
              <w:rPr>
                <w:rFonts w:ascii="Arial" w:hAnsi="Arial"/>
                <w:b/>
                <w:szCs w:val="20"/>
              </w:rPr>
              <w:t>Initiate</w:t>
            </w:r>
          </w:p>
        </w:tc>
        <w:tc>
          <w:tcPr>
            <w:tcW w:w="7820" w:type="dxa"/>
          </w:tcPr>
          <w:p w14:paraId="19CD7E81" w14:textId="7AA143A6" w:rsidR="00795248" w:rsidRPr="00F04C8C" w:rsidRDefault="00795248" w:rsidP="31754380">
            <w:pPr>
              <w:pStyle w:val="ListParagraph"/>
              <w:numPr>
                <w:ilvl w:val="0"/>
                <w:numId w:val="3"/>
              </w:numPr>
              <w:spacing w:line="240" w:lineRule="auto"/>
              <w:ind w:left="252" w:hanging="270"/>
              <w:rPr>
                <w:rFonts w:cs="Arial"/>
              </w:rPr>
            </w:pPr>
            <w:r w:rsidRPr="31754380">
              <w:rPr>
                <w:rFonts w:cs="Arial"/>
              </w:rPr>
              <w:t>Work with the project sponsor to identify steering committee members and project stakeholders</w:t>
            </w:r>
            <w:r w:rsidR="5D3A8EF3" w:rsidRPr="31754380">
              <w:rPr>
                <w:rFonts w:cs="Arial"/>
              </w:rPr>
              <w:t>.</w:t>
            </w:r>
          </w:p>
          <w:p w14:paraId="7B7AC8A4" w14:textId="12C2E830" w:rsidR="00795248" w:rsidRPr="00F04C8C" w:rsidRDefault="00795248" w:rsidP="31754380">
            <w:pPr>
              <w:pStyle w:val="ListParagraph"/>
              <w:numPr>
                <w:ilvl w:val="0"/>
                <w:numId w:val="3"/>
              </w:numPr>
              <w:spacing w:line="240" w:lineRule="auto"/>
              <w:ind w:left="252" w:hanging="270"/>
              <w:rPr>
                <w:rFonts w:cs="Arial"/>
              </w:rPr>
            </w:pPr>
            <w:r w:rsidRPr="31754380">
              <w:rPr>
                <w:rFonts w:cs="Arial"/>
              </w:rPr>
              <w:t>Work with the project sponsor to define scope and identify project assumptions, risks, dependencies, and constraints</w:t>
            </w:r>
            <w:r w:rsidR="054A2D24" w:rsidRPr="31754380">
              <w:rPr>
                <w:rFonts w:cs="Arial"/>
              </w:rPr>
              <w:t>.</w:t>
            </w:r>
          </w:p>
          <w:p w14:paraId="30703B1B" w14:textId="21FED8EF"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Assist project sponsor, steering committee, and business unit stakeh</w:t>
            </w:r>
            <w:r w:rsidR="00047B3B" w:rsidRPr="31754380">
              <w:rPr>
                <w:rFonts w:cs="Arial"/>
              </w:rPr>
              <w:t>olders in defining requirements</w:t>
            </w:r>
            <w:r w:rsidRPr="31754380">
              <w:rPr>
                <w:rFonts w:cs="Arial"/>
              </w:rPr>
              <w:t xml:space="preserve"> and desired outcomes</w:t>
            </w:r>
            <w:r w:rsidR="4A5B5E3B" w:rsidRPr="31754380">
              <w:rPr>
                <w:rFonts w:cs="Arial"/>
              </w:rPr>
              <w:t>.</w:t>
            </w:r>
          </w:p>
          <w:p w14:paraId="5C985AA4" w14:textId="61E63F04" w:rsidR="00795248" w:rsidRPr="00F04C8C" w:rsidRDefault="00795248" w:rsidP="31754380">
            <w:pPr>
              <w:pStyle w:val="ListParagraph"/>
              <w:numPr>
                <w:ilvl w:val="0"/>
                <w:numId w:val="3"/>
              </w:numPr>
              <w:spacing w:line="240" w:lineRule="auto"/>
              <w:ind w:left="252" w:hanging="270"/>
              <w:rPr>
                <w:rFonts w:cs="Arial"/>
              </w:rPr>
            </w:pPr>
            <w:r w:rsidRPr="31754380">
              <w:rPr>
                <w:rFonts w:cs="Arial"/>
              </w:rPr>
              <w:t>Develop the project char</w:t>
            </w:r>
            <w:r w:rsidR="00047B3B" w:rsidRPr="31754380">
              <w:rPr>
                <w:rFonts w:cs="Arial"/>
              </w:rPr>
              <w:t>ter for steering committee and s</w:t>
            </w:r>
            <w:r w:rsidRPr="31754380">
              <w:rPr>
                <w:rFonts w:cs="Arial"/>
              </w:rPr>
              <w:t>ponsor review and approval</w:t>
            </w:r>
            <w:r w:rsidR="387789AD" w:rsidRPr="31754380">
              <w:rPr>
                <w:rFonts w:cs="Arial"/>
              </w:rPr>
              <w:t>.</w:t>
            </w:r>
          </w:p>
          <w:p w14:paraId="5BDA2BA1" w14:textId="395A8197" w:rsidR="00795248" w:rsidRPr="00F04C8C" w:rsidRDefault="00795248" w:rsidP="31754380">
            <w:pPr>
              <w:pStyle w:val="ListParagraph"/>
              <w:numPr>
                <w:ilvl w:val="0"/>
                <w:numId w:val="3"/>
              </w:numPr>
              <w:spacing w:line="240" w:lineRule="auto"/>
              <w:ind w:left="252" w:hanging="270"/>
              <w:rPr>
                <w:rFonts w:cs="Arial"/>
              </w:rPr>
            </w:pPr>
            <w:r w:rsidRPr="31754380">
              <w:rPr>
                <w:rFonts w:cs="Arial"/>
              </w:rPr>
              <w:t>Develop high-level project sched</w:t>
            </w:r>
            <w:r w:rsidR="00047B3B" w:rsidRPr="31754380">
              <w:rPr>
                <w:rFonts w:cs="Arial"/>
              </w:rPr>
              <w:t>ule for steering committee and s</w:t>
            </w:r>
            <w:r w:rsidRPr="31754380">
              <w:rPr>
                <w:rFonts w:cs="Arial"/>
              </w:rPr>
              <w:t>ponsor review and approval</w:t>
            </w:r>
            <w:r w:rsidR="26BBEAE9" w:rsidRPr="31754380">
              <w:rPr>
                <w:rFonts w:cs="Arial"/>
              </w:rPr>
              <w:t>.</w:t>
            </w:r>
          </w:p>
          <w:p w14:paraId="5BC8A876" w14:textId="0B7389D5" w:rsidR="00795248" w:rsidRPr="00F04C8C" w:rsidRDefault="00795248" w:rsidP="31754380">
            <w:pPr>
              <w:pStyle w:val="ListParagraph"/>
              <w:numPr>
                <w:ilvl w:val="0"/>
                <w:numId w:val="3"/>
              </w:numPr>
              <w:spacing w:line="240" w:lineRule="auto"/>
              <w:ind w:left="252" w:hanging="270"/>
              <w:rPr>
                <w:rFonts w:cs="Arial"/>
              </w:rPr>
            </w:pPr>
            <w:r w:rsidRPr="31754380">
              <w:rPr>
                <w:rFonts w:cs="Arial"/>
              </w:rPr>
              <w:t>Create project library and collaboration site</w:t>
            </w:r>
            <w:r w:rsidR="6E2A1A40" w:rsidRPr="31754380">
              <w:rPr>
                <w:rFonts w:cs="Arial"/>
              </w:rPr>
              <w:t>.</w:t>
            </w:r>
          </w:p>
          <w:p w14:paraId="3BF3A310" w14:textId="33425C55" w:rsidR="00795248" w:rsidRPr="00F04C8C" w:rsidRDefault="00795248" w:rsidP="31754380">
            <w:pPr>
              <w:pStyle w:val="ListParagraph"/>
              <w:numPr>
                <w:ilvl w:val="0"/>
                <w:numId w:val="3"/>
              </w:numPr>
              <w:spacing w:line="240" w:lineRule="auto"/>
              <w:ind w:left="252" w:hanging="270"/>
              <w:rPr>
                <w:rFonts w:cs="Arial"/>
              </w:rPr>
            </w:pPr>
            <w:r w:rsidRPr="31754380">
              <w:rPr>
                <w:rFonts w:cs="Arial"/>
              </w:rPr>
              <w:t>Support the negotiation of vendor contracts, including leading the negotiation of the statement of work, following procurement guidelines and ordinances</w:t>
            </w:r>
            <w:r w:rsidR="58EB8EA6" w:rsidRPr="31754380">
              <w:rPr>
                <w:rFonts w:cs="Arial"/>
              </w:rPr>
              <w:t>.</w:t>
            </w:r>
          </w:p>
          <w:p w14:paraId="7C012980" w14:textId="3A51393E" w:rsidR="00795248" w:rsidRPr="00F04C8C" w:rsidRDefault="00795248" w:rsidP="31754380">
            <w:pPr>
              <w:pStyle w:val="ListParagraph"/>
              <w:numPr>
                <w:ilvl w:val="0"/>
                <w:numId w:val="3"/>
              </w:numPr>
              <w:spacing w:line="240" w:lineRule="auto"/>
              <w:ind w:left="252" w:hanging="270"/>
              <w:rPr>
                <w:rFonts w:cs="Arial"/>
              </w:rPr>
            </w:pPr>
            <w:r w:rsidRPr="31754380">
              <w:rPr>
                <w:rFonts w:cs="Arial"/>
              </w:rPr>
              <w:t>Schedule and facilitate project kickoff, presenting the project objectives, desired outcomes, scope, schedule, budget, high-level work plan, and roles and responsibilities</w:t>
            </w:r>
            <w:r w:rsidR="3CDEAD25" w:rsidRPr="31754380">
              <w:rPr>
                <w:rFonts w:cs="Arial"/>
              </w:rPr>
              <w:t>.</w:t>
            </w:r>
          </w:p>
        </w:tc>
      </w:tr>
      <w:tr w:rsidR="00795248" w:rsidRPr="00F04C8C" w14:paraId="27797752" w14:textId="77777777" w:rsidTr="31754380">
        <w:trPr>
          <w:cantSplit/>
        </w:trPr>
        <w:tc>
          <w:tcPr>
            <w:tcW w:w="1422" w:type="dxa"/>
            <w:shd w:val="clear" w:color="auto" w:fill="BFBFBF" w:themeFill="background1" w:themeFillShade="BF"/>
          </w:tcPr>
          <w:p w14:paraId="08EF53C4" w14:textId="77777777" w:rsidR="00795248" w:rsidRPr="00F04C8C" w:rsidRDefault="00795248" w:rsidP="00795248">
            <w:pPr>
              <w:pStyle w:val="GuidelineNormal"/>
              <w:rPr>
                <w:rFonts w:ascii="Arial" w:hAnsi="Arial"/>
                <w:b/>
                <w:szCs w:val="20"/>
              </w:rPr>
            </w:pPr>
            <w:r w:rsidRPr="00F04C8C">
              <w:rPr>
                <w:rFonts w:ascii="Arial" w:hAnsi="Arial"/>
                <w:b/>
                <w:szCs w:val="20"/>
              </w:rPr>
              <w:t>Plan</w:t>
            </w:r>
          </w:p>
        </w:tc>
        <w:tc>
          <w:tcPr>
            <w:tcW w:w="7820" w:type="dxa"/>
          </w:tcPr>
          <w:p w14:paraId="343438D0" w14:textId="15F9B8DA"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Assist in refining project scope</w:t>
            </w:r>
            <w:r w:rsidR="28C92676" w:rsidRPr="31754380">
              <w:rPr>
                <w:rFonts w:cs="Arial"/>
              </w:rPr>
              <w:t>.</w:t>
            </w:r>
          </w:p>
          <w:p w14:paraId="527462DF" w14:textId="0AF2722D" w:rsidR="00795248" w:rsidRPr="00F04C8C" w:rsidRDefault="00795248" w:rsidP="31754380">
            <w:pPr>
              <w:pStyle w:val="ListParagraph"/>
              <w:numPr>
                <w:ilvl w:val="0"/>
                <w:numId w:val="3"/>
              </w:numPr>
              <w:spacing w:line="240" w:lineRule="auto"/>
              <w:ind w:left="252" w:hanging="270"/>
              <w:rPr>
                <w:rFonts w:cs="Arial"/>
              </w:rPr>
            </w:pPr>
            <w:r w:rsidRPr="31754380">
              <w:rPr>
                <w:rFonts w:cs="Arial"/>
              </w:rPr>
              <w:t>Develop detailed project work plan and schedule</w:t>
            </w:r>
            <w:r w:rsidR="126843A7" w:rsidRPr="31754380">
              <w:rPr>
                <w:rFonts w:cs="Arial"/>
              </w:rPr>
              <w:t>.</w:t>
            </w:r>
          </w:p>
          <w:p w14:paraId="5601E0A6" w14:textId="187A4BB5" w:rsidR="00795248" w:rsidRPr="00F04C8C" w:rsidRDefault="00795248" w:rsidP="31754380">
            <w:pPr>
              <w:pStyle w:val="ListParagraph"/>
              <w:numPr>
                <w:ilvl w:val="0"/>
                <w:numId w:val="3"/>
              </w:numPr>
              <w:spacing w:line="240" w:lineRule="auto"/>
              <w:ind w:left="252" w:hanging="270"/>
              <w:rPr>
                <w:rFonts w:cs="Arial"/>
              </w:rPr>
            </w:pPr>
            <w:r w:rsidRPr="31754380">
              <w:rPr>
                <w:rFonts w:cs="Arial"/>
              </w:rPr>
              <w:t>Prepare the project budget plan</w:t>
            </w:r>
            <w:r w:rsidR="60AB9851" w:rsidRPr="31754380">
              <w:rPr>
                <w:rFonts w:cs="Arial"/>
              </w:rPr>
              <w:t>.</w:t>
            </w:r>
            <w:r w:rsidRPr="31754380">
              <w:rPr>
                <w:rFonts w:cs="Arial"/>
              </w:rPr>
              <w:t xml:space="preserve"> </w:t>
            </w:r>
          </w:p>
          <w:p w14:paraId="21141FC4" w14:textId="521F0BB9" w:rsidR="00795248" w:rsidRPr="00F04C8C" w:rsidRDefault="00795248" w:rsidP="31754380">
            <w:pPr>
              <w:pStyle w:val="ListParagraph"/>
              <w:numPr>
                <w:ilvl w:val="0"/>
                <w:numId w:val="3"/>
              </w:numPr>
              <w:spacing w:line="240" w:lineRule="auto"/>
              <w:ind w:left="252" w:hanging="270"/>
              <w:rPr>
                <w:rFonts w:cs="Arial"/>
              </w:rPr>
            </w:pPr>
            <w:r w:rsidRPr="31754380">
              <w:rPr>
                <w:rFonts w:cs="Arial"/>
              </w:rPr>
              <w:t>Develop project management plan</w:t>
            </w:r>
            <w:r w:rsidR="2F533B5E" w:rsidRPr="31754380">
              <w:rPr>
                <w:rFonts w:cs="Arial"/>
              </w:rPr>
              <w:t>.</w:t>
            </w:r>
          </w:p>
          <w:p w14:paraId="7A804F91" w14:textId="290C1F5D"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Assist project sponsor/client organization to develop benefits measurement plan</w:t>
            </w:r>
            <w:r w:rsidR="45CCDAED" w:rsidRPr="31754380">
              <w:rPr>
                <w:rFonts w:cs="Arial"/>
              </w:rPr>
              <w:t>.</w:t>
            </w:r>
          </w:p>
        </w:tc>
      </w:tr>
      <w:tr w:rsidR="00795248" w:rsidRPr="00F04C8C" w14:paraId="761A7C53" w14:textId="77777777" w:rsidTr="31754380">
        <w:trPr>
          <w:cantSplit/>
        </w:trPr>
        <w:tc>
          <w:tcPr>
            <w:tcW w:w="1422" w:type="dxa"/>
            <w:shd w:val="clear" w:color="auto" w:fill="BFBFBF" w:themeFill="background1" w:themeFillShade="BF"/>
          </w:tcPr>
          <w:p w14:paraId="79E35230" w14:textId="77777777" w:rsidR="00795248" w:rsidRPr="00F04C8C" w:rsidRDefault="00795248" w:rsidP="00795248">
            <w:pPr>
              <w:pStyle w:val="GuidelineNormal"/>
              <w:rPr>
                <w:rFonts w:ascii="Arial" w:hAnsi="Arial"/>
                <w:b/>
                <w:szCs w:val="20"/>
              </w:rPr>
            </w:pPr>
            <w:r w:rsidRPr="00F04C8C">
              <w:rPr>
                <w:rFonts w:ascii="Arial" w:hAnsi="Arial"/>
                <w:b/>
                <w:szCs w:val="20"/>
              </w:rPr>
              <w:t>Execute</w:t>
            </w:r>
          </w:p>
        </w:tc>
        <w:tc>
          <w:tcPr>
            <w:tcW w:w="7820" w:type="dxa"/>
          </w:tcPr>
          <w:p w14:paraId="6FD92587" w14:textId="3B95C97D" w:rsidR="00795248" w:rsidRPr="00F04C8C" w:rsidRDefault="00795248" w:rsidP="31754380">
            <w:pPr>
              <w:pStyle w:val="ListParagraph"/>
              <w:numPr>
                <w:ilvl w:val="0"/>
                <w:numId w:val="3"/>
              </w:numPr>
              <w:spacing w:line="240" w:lineRule="auto"/>
              <w:ind w:left="252" w:hanging="270"/>
              <w:rPr>
                <w:rFonts w:cs="Arial"/>
              </w:rPr>
            </w:pPr>
            <w:r w:rsidRPr="31754380">
              <w:rPr>
                <w:rFonts w:cs="Arial"/>
              </w:rPr>
              <w:t>Schedule tasks and project activities</w:t>
            </w:r>
            <w:r w:rsidR="4E9BC8AE" w:rsidRPr="31754380">
              <w:rPr>
                <w:rFonts w:cs="Arial"/>
              </w:rPr>
              <w:t>.</w:t>
            </w:r>
          </w:p>
          <w:p w14:paraId="7881A294" w14:textId="3264F8FC"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Assign project tasks and allocate project resources</w:t>
            </w:r>
            <w:r w:rsidR="19D22D57" w:rsidRPr="31754380">
              <w:rPr>
                <w:rFonts w:cs="Arial"/>
              </w:rPr>
              <w:t>.</w:t>
            </w:r>
          </w:p>
          <w:p w14:paraId="2046EF65" w14:textId="48D7B08C"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Ensure deliverable quality meets requirements</w:t>
            </w:r>
            <w:r w:rsidR="7BA252D8" w:rsidRPr="31754380">
              <w:rPr>
                <w:rFonts w:cs="Arial"/>
              </w:rPr>
              <w:t>.</w:t>
            </w:r>
          </w:p>
          <w:p w14:paraId="5C5AB142" w14:textId="30B0EDB6" w:rsidR="00795248" w:rsidRPr="00F04C8C" w:rsidRDefault="00795248" w:rsidP="31754380">
            <w:pPr>
              <w:pStyle w:val="ListParagraph"/>
              <w:numPr>
                <w:ilvl w:val="0"/>
                <w:numId w:val="3"/>
              </w:numPr>
              <w:spacing w:line="240" w:lineRule="auto"/>
              <w:ind w:left="252" w:hanging="270"/>
              <w:rPr>
                <w:rFonts w:cs="Arial"/>
              </w:rPr>
            </w:pPr>
            <w:r w:rsidRPr="31754380">
              <w:rPr>
                <w:rFonts w:cs="Arial"/>
              </w:rPr>
              <w:t>Coordinate change management activities</w:t>
            </w:r>
            <w:r w:rsidR="6C626710" w:rsidRPr="31754380">
              <w:rPr>
                <w:rFonts w:cs="Arial"/>
              </w:rPr>
              <w:t>.</w:t>
            </w:r>
          </w:p>
          <w:p w14:paraId="1E4F1A54" w14:textId="6802BE44" w:rsidR="00795248" w:rsidRPr="00F04C8C" w:rsidRDefault="00795248" w:rsidP="31754380">
            <w:pPr>
              <w:pStyle w:val="ListParagraph"/>
              <w:numPr>
                <w:ilvl w:val="0"/>
                <w:numId w:val="3"/>
              </w:numPr>
              <w:spacing w:line="240" w:lineRule="auto"/>
              <w:ind w:left="252" w:hanging="270"/>
              <w:rPr>
                <w:rFonts w:cs="Arial"/>
              </w:rPr>
            </w:pPr>
            <w:r w:rsidRPr="31754380">
              <w:rPr>
                <w:rFonts w:cs="Arial"/>
              </w:rPr>
              <w:t>Facilitate project team meetings</w:t>
            </w:r>
            <w:r w:rsidR="411753EA" w:rsidRPr="31754380">
              <w:rPr>
                <w:rFonts w:cs="Arial"/>
              </w:rPr>
              <w:t>.</w:t>
            </w:r>
          </w:p>
          <w:p w14:paraId="6E776995" w14:textId="689D00FA" w:rsidR="00795248" w:rsidRPr="00F04C8C" w:rsidRDefault="00795248" w:rsidP="31754380">
            <w:pPr>
              <w:pStyle w:val="ListParagraph"/>
              <w:numPr>
                <w:ilvl w:val="0"/>
                <w:numId w:val="3"/>
              </w:numPr>
              <w:spacing w:line="240" w:lineRule="auto"/>
              <w:ind w:left="252" w:hanging="270"/>
              <w:rPr>
                <w:rFonts w:cs="Arial"/>
              </w:rPr>
            </w:pPr>
            <w:r w:rsidRPr="31754380">
              <w:rPr>
                <w:rFonts w:cs="Arial"/>
              </w:rPr>
              <w:t>Facilitate the production readiness assessment</w:t>
            </w:r>
            <w:r w:rsidR="396FFCC6" w:rsidRPr="31754380">
              <w:rPr>
                <w:rFonts w:cs="Arial"/>
              </w:rPr>
              <w:t>.</w:t>
            </w:r>
          </w:p>
        </w:tc>
      </w:tr>
      <w:tr w:rsidR="00795248" w:rsidRPr="00F04C8C" w14:paraId="6D5E382D" w14:textId="77777777" w:rsidTr="31754380">
        <w:trPr>
          <w:cantSplit/>
        </w:trPr>
        <w:tc>
          <w:tcPr>
            <w:tcW w:w="1422" w:type="dxa"/>
            <w:shd w:val="clear" w:color="auto" w:fill="BFBFBF" w:themeFill="background1" w:themeFillShade="BF"/>
          </w:tcPr>
          <w:p w14:paraId="71207E73" w14:textId="77777777" w:rsidR="00795248" w:rsidRPr="00F04C8C" w:rsidRDefault="00795248" w:rsidP="00795248">
            <w:pPr>
              <w:pStyle w:val="GuidelineNormal"/>
              <w:rPr>
                <w:rFonts w:ascii="Arial" w:hAnsi="Arial"/>
                <w:b/>
                <w:szCs w:val="20"/>
              </w:rPr>
            </w:pPr>
            <w:r w:rsidRPr="00F04C8C">
              <w:rPr>
                <w:rFonts w:ascii="Arial" w:hAnsi="Arial"/>
                <w:b/>
                <w:szCs w:val="20"/>
              </w:rPr>
              <w:t>Monitor/ Control</w:t>
            </w:r>
          </w:p>
        </w:tc>
        <w:tc>
          <w:tcPr>
            <w:tcW w:w="7820" w:type="dxa"/>
          </w:tcPr>
          <w:p w14:paraId="0F2393A8" w14:textId="181A8E39" w:rsidR="00795248" w:rsidRPr="00F04C8C" w:rsidRDefault="00795248" w:rsidP="31754380">
            <w:pPr>
              <w:pStyle w:val="ListParagraph"/>
              <w:numPr>
                <w:ilvl w:val="0"/>
                <w:numId w:val="3"/>
              </w:numPr>
              <w:spacing w:line="240" w:lineRule="auto"/>
              <w:ind w:left="252" w:hanging="270"/>
              <w:rPr>
                <w:rFonts w:cs="Arial"/>
              </w:rPr>
            </w:pPr>
            <w:r w:rsidRPr="31754380">
              <w:rPr>
                <w:rFonts w:cs="Arial"/>
              </w:rPr>
              <w:t>Manage project scope, schedule, and budget</w:t>
            </w:r>
            <w:r w:rsidR="72E1D5F8" w:rsidRPr="31754380">
              <w:rPr>
                <w:rFonts w:cs="Arial"/>
              </w:rPr>
              <w:t>.</w:t>
            </w:r>
          </w:p>
          <w:p w14:paraId="62E45FB5" w14:textId="646D2BBE" w:rsidR="00795248" w:rsidRPr="00F04C8C" w:rsidRDefault="00795248" w:rsidP="31754380">
            <w:pPr>
              <w:pStyle w:val="ListParagraph"/>
              <w:numPr>
                <w:ilvl w:val="0"/>
                <w:numId w:val="3"/>
              </w:numPr>
              <w:spacing w:line="240" w:lineRule="auto"/>
              <w:ind w:left="252" w:hanging="270"/>
              <w:rPr>
                <w:rFonts w:cs="Arial"/>
              </w:rPr>
            </w:pPr>
            <w:r w:rsidRPr="31754380">
              <w:rPr>
                <w:rFonts w:cs="Arial"/>
              </w:rPr>
              <w:t>Identify, track, and manage risk and issues</w:t>
            </w:r>
            <w:r w:rsidR="5822CAE2" w:rsidRPr="31754380">
              <w:rPr>
                <w:rFonts w:cs="Arial"/>
              </w:rPr>
              <w:t>.</w:t>
            </w:r>
          </w:p>
          <w:p w14:paraId="6E388E20" w14:textId="4A024916"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Escalate issues to the steering committee as necessary</w:t>
            </w:r>
            <w:r w:rsidR="13466F67" w:rsidRPr="31754380">
              <w:rPr>
                <w:rFonts w:cs="Arial"/>
              </w:rPr>
              <w:t>.</w:t>
            </w:r>
          </w:p>
          <w:p w14:paraId="0AB146A2" w14:textId="179C680F" w:rsidR="00795248" w:rsidRPr="00F04C8C" w:rsidRDefault="00795248" w:rsidP="31754380">
            <w:pPr>
              <w:pStyle w:val="ListParagraph"/>
              <w:numPr>
                <w:ilvl w:val="0"/>
                <w:numId w:val="3"/>
              </w:numPr>
              <w:spacing w:line="240" w:lineRule="auto"/>
              <w:ind w:left="252" w:hanging="270"/>
              <w:rPr>
                <w:rFonts w:cs="Arial"/>
              </w:rPr>
            </w:pPr>
            <w:r w:rsidRPr="31754380">
              <w:rPr>
                <w:rFonts w:cs="Arial"/>
              </w:rPr>
              <w:t>Assist in the impact analysis of proposed changes to scope, schedule, and budget</w:t>
            </w:r>
            <w:r w:rsidR="4A2B947D" w:rsidRPr="31754380">
              <w:rPr>
                <w:rFonts w:cs="Arial"/>
              </w:rPr>
              <w:t>.</w:t>
            </w:r>
            <w:r w:rsidRPr="31754380">
              <w:rPr>
                <w:rFonts w:cs="Arial"/>
              </w:rPr>
              <w:t xml:space="preserve"> </w:t>
            </w:r>
          </w:p>
          <w:p w14:paraId="4DEF62A2" w14:textId="77969FF7" w:rsidR="00795248" w:rsidRPr="00F04C8C" w:rsidRDefault="00795248" w:rsidP="31754380">
            <w:pPr>
              <w:pStyle w:val="ListParagraph"/>
              <w:numPr>
                <w:ilvl w:val="0"/>
                <w:numId w:val="3"/>
              </w:numPr>
              <w:spacing w:line="240" w:lineRule="auto"/>
              <w:ind w:left="252" w:hanging="270"/>
              <w:rPr>
                <w:rFonts w:cs="Arial"/>
              </w:rPr>
            </w:pPr>
            <w:r w:rsidRPr="31754380">
              <w:rPr>
                <w:rFonts w:cs="Arial"/>
              </w:rPr>
              <w:t>Track change requests</w:t>
            </w:r>
            <w:r w:rsidR="6799686C" w:rsidRPr="31754380">
              <w:rPr>
                <w:rFonts w:cs="Arial"/>
              </w:rPr>
              <w:t>.</w:t>
            </w:r>
          </w:p>
          <w:p w14:paraId="73A7BA03" w14:textId="0A362044" w:rsidR="00795248" w:rsidRPr="00F04C8C" w:rsidRDefault="00795248" w:rsidP="31754380">
            <w:pPr>
              <w:pStyle w:val="ListParagraph"/>
              <w:numPr>
                <w:ilvl w:val="0"/>
                <w:numId w:val="3"/>
              </w:numPr>
              <w:spacing w:line="240" w:lineRule="auto"/>
              <w:ind w:left="252" w:hanging="270"/>
              <w:rPr>
                <w:rFonts w:cs="Arial"/>
              </w:rPr>
            </w:pPr>
            <w:r w:rsidRPr="31754380">
              <w:rPr>
                <w:rFonts w:cs="Arial"/>
              </w:rPr>
              <w:t>Regularly report project status to steering committee, project sponsor, and other stakeholders</w:t>
            </w:r>
            <w:r w:rsidR="7AB58E8B" w:rsidRPr="31754380">
              <w:rPr>
                <w:rFonts w:cs="Arial"/>
              </w:rPr>
              <w:t>.</w:t>
            </w:r>
          </w:p>
          <w:p w14:paraId="1EE90B2B" w14:textId="32E51A7B" w:rsidR="00795248" w:rsidRPr="00F04C8C" w:rsidRDefault="00795248" w:rsidP="31754380">
            <w:pPr>
              <w:pStyle w:val="ListParagraph"/>
              <w:numPr>
                <w:ilvl w:val="0"/>
                <w:numId w:val="3"/>
              </w:numPr>
              <w:spacing w:line="240" w:lineRule="auto"/>
              <w:ind w:left="252" w:hanging="270"/>
              <w:rPr>
                <w:rFonts w:cs="Arial"/>
              </w:rPr>
            </w:pPr>
            <w:r w:rsidRPr="31754380">
              <w:rPr>
                <w:rFonts w:cs="Arial"/>
              </w:rPr>
              <w:t>Ensure the successful and timely completion of the project</w:t>
            </w:r>
            <w:r w:rsidR="28ED7006" w:rsidRPr="31754380">
              <w:rPr>
                <w:rFonts w:cs="Arial"/>
              </w:rPr>
              <w:t>.</w:t>
            </w:r>
          </w:p>
        </w:tc>
      </w:tr>
      <w:tr w:rsidR="00C67798" w:rsidRPr="00F04C8C" w14:paraId="2FD28239" w14:textId="77777777" w:rsidTr="31754380">
        <w:trPr>
          <w:cantSplit/>
        </w:trPr>
        <w:tc>
          <w:tcPr>
            <w:tcW w:w="1422" w:type="dxa"/>
            <w:shd w:val="clear" w:color="auto" w:fill="BFBFBF" w:themeFill="background1" w:themeFillShade="BF"/>
          </w:tcPr>
          <w:p w14:paraId="529E0218" w14:textId="77777777" w:rsidR="00C67798" w:rsidRPr="00F04C8C" w:rsidRDefault="00C67798" w:rsidP="00CC6CF7">
            <w:pPr>
              <w:pStyle w:val="GuidelineNormal"/>
              <w:rPr>
                <w:rFonts w:ascii="Arial" w:hAnsi="Arial"/>
                <w:b/>
                <w:szCs w:val="20"/>
              </w:rPr>
            </w:pPr>
            <w:r w:rsidRPr="00F04C8C">
              <w:rPr>
                <w:rFonts w:ascii="Arial" w:hAnsi="Arial"/>
                <w:b/>
                <w:szCs w:val="20"/>
              </w:rPr>
              <w:t>Close Out</w:t>
            </w:r>
          </w:p>
        </w:tc>
        <w:tc>
          <w:tcPr>
            <w:tcW w:w="7820" w:type="dxa"/>
          </w:tcPr>
          <w:p w14:paraId="12C3345A" w14:textId="2238DF7B" w:rsidR="00C67798" w:rsidRPr="00F04C8C" w:rsidRDefault="00C67798" w:rsidP="31754380">
            <w:pPr>
              <w:pStyle w:val="ListParagraph"/>
              <w:numPr>
                <w:ilvl w:val="0"/>
                <w:numId w:val="3"/>
              </w:numPr>
              <w:spacing w:line="240" w:lineRule="auto"/>
              <w:ind w:left="252" w:hanging="270"/>
              <w:rPr>
                <w:rFonts w:cs="Arial"/>
              </w:rPr>
            </w:pPr>
            <w:r w:rsidRPr="31754380">
              <w:rPr>
                <w:rFonts w:cs="Arial"/>
              </w:rPr>
              <w:t>Create the operational cutover and transition plan and transition all deliverables for ongoing support/ownership</w:t>
            </w:r>
            <w:r w:rsidR="566A3239" w:rsidRPr="31754380">
              <w:rPr>
                <w:rFonts w:cs="Arial"/>
              </w:rPr>
              <w:t>.</w:t>
            </w:r>
          </w:p>
          <w:p w14:paraId="65BC2E2B" w14:textId="6A8C55F4" w:rsidR="00C67798" w:rsidRPr="00F04C8C" w:rsidRDefault="00C67798" w:rsidP="31754380">
            <w:pPr>
              <w:pStyle w:val="ListParagraph"/>
              <w:numPr>
                <w:ilvl w:val="0"/>
                <w:numId w:val="3"/>
              </w:numPr>
              <w:spacing w:line="240" w:lineRule="auto"/>
              <w:ind w:left="252" w:hanging="270"/>
              <w:rPr>
                <w:rFonts w:cs="Arial"/>
              </w:rPr>
            </w:pPr>
            <w:r w:rsidRPr="31754380">
              <w:rPr>
                <w:rFonts w:cs="Arial"/>
              </w:rPr>
              <w:t>Perform project close out activities</w:t>
            </w:r>
            <w:r w:rsidR="4D230099" w:rsidRPr="31754380">
              <w:rPr>
                <w:rFonts w:cs="Arial"/>
              </w:rPr>
              <w:t>.</w:t>
            </w:r>
          </w:p>
          <w:p w14:paraId="73AA677A" w14:textId="7ECE7042" w:rsidR="00C67798" w:rsidRPr="00F04C8C" w:rsidRDefault="00C67798" w:rsidP="31754380">
            <w:pPr>
              <w:pStyle w:val="ListParagraph"/>
              <w:numPr>
                <w:ilvl w:val="0"/>
                <w:numId w:val="3"/>
              </w:numPr>
              <w:spacing w:line="240" w:lineRule="auto"/>
              <w:ind w:left="252" w:hanging="270"/>
              <w:rPr>
                <w:rFonts w:cs="Arial"/>
              </w:rPr>
            </w:pPr>
            <w:r w:rsidRPr="31754380">
              <w:rPr>
                <w:rFonts w:cs="Arial"/>
              </w:rPr>
              <w:t>Solicit satisfaction feedback from key stakeholders</w:t>
            </w:r>
            <w:r w:rsidR="28068004" w:rsidRPr="31754380">
              <w:rPr>
                <w:rFonts w:cs="Arial"/>
              </w:rPr>
              <w:t>.</w:t>
            </w:r>
          </w:p>
          <w:p w14:paraId="6B50B6D1" w14:textId="5992BB92" w:rsidR="00C67798" w:rsidRPr="00F04C8C" w:rsidRDefault="00C67798" w:rsidP="31754380">
            <w:pPr>
              <w:pStyle w:val="ListParagraph"/>
              <w:numPr>
                <w:ilvl w:val="0"/>
                <w:numId w:val="3"/>
              </w:numPr>
              <w:spacing w:line="240" w:lineRule="auto"/>
              <w:ind w:left="252" w:hanging="270"/>
              <w:rPr>
                <w:rFonts w:cs="Arial"/>
              </w:rPr>
            </w:pPr>
            <w:r w:rsidRPr="31754380">
              <w:rPr>
                <w:rFonts w:cs="Arial"/>
              </w:rPr>
              <w:t>Document lessons learned</w:t>
            </w:r>
            <w:r w:rsidR="128743AB" w:rsidRPr="31754380">
              <w:rPr>
                <w:rFonts w:cs="Arial"/>
              </w:rPr>
              <w:t>.</w:t>
            </w:r>
          </w:p>
          <w:p w14:paraId="128267BD" w14:textId="69FA7FA6" w:rsidR="00C67798" w:rsidRPr="00F04C8C" w:rsidRDefault="00C67798" w:rsidP="31754380">
            <w:pPr>
              <w:pStyle w:val="ListParagraph"/>
              <w:numPr>
                <w:ilvl w:val="0"/>
                <w:numId w:val="3"/>
              </w:numPr>
              <w:spacing w:line="240" w:lineRule="auto"/>
              <w:ind w:left="252" w:hanging="270"/>
              <w:rPr>
                <w:rFonts w:cs="Arial"/>
              </w:rPr>
            </w:pPr>
            <w:r w:rsidRPr="31754380">
              <w:rPr>
                <w:rFonts w:cs="Arial"/>
              </w:rPr>
              <w:t>Celebrate project success</w:t>
            </w:r>
            <w:r w:rsidR="7955A2B7" w:rsidRPr="31754380">
              <w:rPr>
                <w:rFonts w:cs="Arial"/>
              </w:rPr>
              <w:t>.</w:t>
            </w:r>
          </w:p>
        </w:tc>
      </w:tr>
    </w:tbl>
    <w:p w14:paraId="39DA7FE7" w14:textId="77777777" w:rsidR="00C67798" w:rsidRPr="00146473" w:rsidRDefault="00C67798" w:rsidP="00F04C8C">
      <w:pPr>
        <w:pStyle w:val="Heading2"/>
      </w:pPr>
      <w:bookmarkStart w:id="40" w:name="_Toc496257199"/>
      <w:bookmarkStart w:id="41" w:name="_Toc40459962"/>
      <w:bookmarkStart w:id="42" w:name="_Toc55303045"/>
      <w:r w:rsidRPr="00146473">
        <w:t>Key Customers</w:t>
      </w:r>
      <w:bookmarkEnd w:id="40"/>
      <w:bookmarkEnd w:id="41"/>
      <w:bookmarkEnd w:id="42"/>
    </w:p>
    <w:p w14:paraId="0E69876E" w14:textId="77777777" w:rsidR="00C67798" w:rsidRPr="00146473" w:rsidRDefault="00C67798" w:rsidP="00C67798">
      <w:pPr>
        <w:pStyle w:val="GuidelineNormal"/>
        <w:rPr>
          <w:rFonts w:ascii="Arial" w:hAnsi="Arial"/>
          <w:i/>
        </w:rPr>
      </w:pPr>
      <w:r w:rsidRPr="00146473">
        <w:rPr>
          <w:rFonts w:ascii="Arial" w:hAnsi="Arial"/>
          <w:i/>
        </w:rPr>
        <w:t>[Identify the key customers for this project. Customers are the direct recipients of the project’s resulting products or services. The success of the project will primarily be measured based on its ability to meet customer requirements and expectations.]</w:t>
      </w:r>
    </w:p>
    <w:p w14:paraId="017D3785" w14:textId="77777777" w:rsidR="00C67798" w:rsidRPr="00146473" w:rsidRDefault="00C67798" w:rsidP="00C67798">
      <w:pPr>
        <w:pStyle w:val="GuidelineNormal"/>
        <w:keepNext/>
        <w:keepLines/>
        <w:rPr>
          <w:rFonts w:ascii="Arial" w:hAnsi="Arial"/>
        </w:rPr>
      </w:pPr>
      <w:r w:rsidRPr="00146473">
        <w:rPr>
          <w:rFonts w:ascii="Arial" w:hAnsi="Arial"/>
        </w:rPr>
        <w:lastRenderedPageBreak/>
        <w:t xml:space="preserve">The following table identifies the key customers of this project. </w:t>
      </w:r>
    </w:p>
    <w:p w14:paraId="3BC79167" w14:textId="77777777" w:rsidR="00C67798" w:rsidRPr="00146473" w:rsidRDefault="00C67798" w:rsidP="00C67798">
      <w:pPr>
        <w:pStyle w:val="GuidelineNormal"/>
        <w:keepNext/>
        <w:keepLines/>
        <w:jc w:val="center"/>
        <w:rPr>
          <w:rFonts w:ascii="Arial" w:hAnsi="Arial"/>
          <w:b/>
          <w:sz w:val="18"/>
          <w:szCs w:val="18"/>
        </w:rPr>
      </w:pPr>
      <w:r w:rsidRPr="00146473">
        <w:rPr>
          <w:rFonts w:ascii="Arial" w:hAnsi="Arial"/>
          <w:b/>
          <w:sz w:val="18"/>
          <w:szCs w:val="18"/>
        </w:rPr>
        <w:t>Key Customers</w:t>
      </w:r>
    </w:p>
    <w:tbl>
      <w:tblPr>
        <w:tblStyle w:val="TableGrid"/>
        <w:tblW w:w="0" w:type="auto"/>
        <w:tblInd w:w="108" w:type="dxa"/>
        <w:tblLook w:val="04A0" w:firstRow="1" w:lastRow="0" w:firstColumn="1" w:lastColumn="0" w:noHBand="0" w:noVBand="1"/>
      </w:tblPr>
      <w:tblGrid>
        <w:gridCol w:w="4477"/>
        <w:gridCol w:w="4765"/>
      </w:tblGrid>
      <w:tr w:rsidR="0074116D" w:rsidRPr="00F04C8C" w14:paraId="3F4B111C" w14:textId="77777777" w:rsidTr="007401E3">
        <w:trPr>
          <w:cantSplit/>
          <w:tblHeader/>
        </w:trPr>
        <w:tc>
          <w:tcPr>
            <w:tcW w:w="4477" w:type="dxa"/>
            <w:shd w:val="clear" w:color="auto" w:fill="000000" w:themeFill="text1"/>
          </w:tcPr>
          <w:p w14:paraId="7221FD13"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Customer Organization</w:t>
            </w:r>
          </w:p>
        </w:tc>
        <w:tc>
          <w:tcPr>
            <w:tcW w:w="4765" w:type="dxa"/>
            <w:shd w:val="clear" w:color="auto" w:fill="000000" w:themeFill="text1"/>
          </w:tcPr>
          <w:p w14:paraId="1CF6B359"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Representative</w:t>
            </w:r>
          </w:p>
        </w:tc>
      </w:tr>
      <w:tr w:rsidR="00C67798" w:rsidRPr="00F04C8C" w14:paraId="53948874" w14:textId="77777777" w:rsidTr="00F04C8C">
        <w:trPr>
          <w:cantSplit/>
        </w:trPr>
        <w:tc>
          <w:tcPr>
            <w:tcW w:w="4477" w:type="dxa"/>
            <w:shd w:val="clear" w:color="auto" w:fill="auto"/>
          </w:tcPr>
          <w:p w14:paraId="3DDC265B" w14:textId="77777777" w:rsidR="00C67798" w:rsidRPr="00F04C8C" w:rsidRDefault="00C67798" w:rsidP="00CC6CF7">
            <w:pPr>
              <w:pStyle w:val="GuidelineNormal"/>
              <w:spacing w:before="40" w:after="40"/>
              <w:rPr>
                <w:rFonts w:ascii="Arial" w:hAnsi="Arial"/>
                <w:szCs w:val="20"/>
              </w:rPr>
            </w:pPr>
          </w:p>
        </w:tc>
        <w:tc>
          <w:tcPr>
            <w:tcW w:w="4765" w:type="dxa"/>
            <w:shd w:val="clear" w:color="auto" w:fill="auto"/>
          </w:tcPr>
          <w:p w14:paraId="41B839F7" w14:textId="77777777" w:rsidR="00C67798" w:rsidRPr="00F04C8C" w:rsidRDefault="00C67798" w:rsidP="00CC6CF7">
            <w:pPr>
              <w:pStyle w:val="GuidelineNormal"/>
              <w:spacing w:before="40" w:after="40"/>
              <w:rPr>
                <w:rFonts w:ascii="Arial" w:hAnsi="Arial"/>
                <w:szCs w:val="20"/>
              </w:rPr>
            </w:pPr>
          </w:p>
        </w:tc>
      </w:tr>
    </w:tbl>
    <w:p w14:paraId="0443AE2D" w14:textId="77777777" w:rsidR="00C67798" w:rsidRPr="00146473" w:rsidRDefault="00C67798" w:rsidP="00F04C8C">
      <w:pPr>
        <w:pStyle w:val="Heading2"/>
      </w:pPr>
      <w:bookmarkStart w:id="43" w:name="_Toc496257200"/>
      <w:bookmarkStart w:id="44" w:name="_Toc40459963"/>
      <w:bookmarkStart w:id="45" w:name="_Toc55303046"/>
      <w:r w:rsidRPr="00146473">
        <w:t>Other Stakeholders</w:t>
      </w:r>
      <w:bookmarkEnd w:id="43"/>
      <w:bookmarkEnd w:id="44"/>
      <w:bookmarkEnd w:id="45"/>
    </w:p>
    <w:p w14:paraId="337D9445" w14:textId="77777777" w:rsidR="00C67798" w:rsidRPr="00146473" w:rsidRDefault="00C67798" w:rsidP="00C67798">
      <w:pPr>
        <w:pStyle w:val="GuidelineNormal"/>
        <w:rPr>
          <w:rFonts w:ascii="Arial" w:hAnsi="Arial"/>
          <w:i/>
        </w:rPr>
      </w:pPr>
      <w:r w:rsidRPr="00146473">
        <w:rPr>
          <w:rFonts w:ascii="Arial" w:hAnsi="Arial"/>
          <w:i/>
        </w:rPr>
        <w:t>[Identify other stakeholders for this project. A stakeholder is any person or organization outside the project who has a key interest in the project or its outcome. Stakeholders are impacted by business practice, policy, or system changes resulting from the project. Stakeholder identification forms the basis for all communication and change management activities.]</w:t>
      </w:r>
    </w:p>
    <w:p w14:paraId="73ADDD13" w14:textId="77777777" w:rsidR="00C67798" w:rsidRPr="00146473" w:rsidRDefault="00C67798" w:rsidP="00C67798">
      <w:pPr>
        <w:pStyle w:val="GuidelineNormal"/>
        <w:keepNext/>
        <w:keepLines/>
        <w:rPr>
          <w:rFonts w:ascii="Arial" w:hAnsi="Arial"/>
        </w:rPr>
      </w:pPr>
      <w:r w:rsidRPr="00146473">
        <w:rPr>
          <w:rFonts w:ascii="Arial" w:hAnsi="Arial"/>
        </w:rPr>
        <w:t xml:space="preserve">The following table identifies key project stakeholders or stakeholder groups and their primary interest in the project. </w:t>
      </w:r>
    </w:p>
    <w:p w14:paraId="70072313" w14:textId="77777777" w:rsidR="00C67798" w:rsidRPr="00146473" w:rsidRDefault="00C67798" w:rsidP="00C67798">
      <w:pPr>
        <w:pStyle w:val="GuidelineNormal"/>
        <w:keepNext/>
        <w:keepLines/>
        <w:jc w:val="center"/>
        <w:rPr>
          <w:rFonts w:ascii="Arial" w:hAnsi="Arial"/>
          <w:b/>
          <w:sz w:val="18"/>
          <w:szCs w:val="18"/>
        </w:rPr>
      </w:pPr>
      <w:r w:rsidRPr="00146473">
        <w:rPr>
          <w:rFonts w:ascii="Arial" w:hAnsi="Arial"/>
          <w:b/>
          <w:sz w:val="18"/>
          <w:szCs w:val="18"/>
        </w:rPr>
        <w:t>Other Stakeholders</w:t>
      </w:r>
    </w:p>
    <w:tbl>
      <w:tblPr>
        <w:tblStyle w:val="TableGrid"/>
        <w:tblW w:w="0" w:type="auto"/>
        <w:tblInd w:w="108" w:type="dxa"/>
        <w:tblLook w:val="04A0" w:firstRow="1" w:lastRow="0" w:firstColumn="1" w:lastColumn="0" w:noHBand="0" w:noVBand="1"/>
      </w:tblPr>
      <w:tblGrid>
        <w:gridCol w:w="4477"/>
        <w:gridCol w:w="4765"/>
      </w:tblGrid>
      <w:tr w:rsidR="0074116D" w:rsidRPr="00F04C8C" w14:paraId="2419F0A3" w14:textId="77777777" w:rsidTr="007401E3">
        <w:trPr>
          <w:cantSplit/>
          <w:trHeight w:val="287"/>
          <w:tblHeader/>
        </w:trPr>
        <w:tc>
          <w:tcPr>
            <w:tcW w:w="4477" w:type="dxa"/>
            <w:shd w:val="clear" w:color="auto" w:fill="000000" w:themeFill="text1"/>
          </w:tcPr>
          <w:p w14:paraId="5CD995CC"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Stakeholder/Stakeholder Group</w:t>
            </w:r>
          </w:p>
        </w:tc>
        <w:tc>
          <w:tcPr>
            <w:tcW w:w="4765" w:type="dxa"/>
            <w:shd w:val="clear" w:color="auto" w:fill="000000" w:themeFill="text1"/>
          </w:tcPr>
          <w:p w14:paraId="2254A3BB"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Description of Interest or Relevant Impact</w:t>
            </w:r>
          </w:p>
        </w:tc>
      </w:tr>
      <w:tr w:rsidR="00C67798" w:rsidRPr="00F04C8C" w14:paraId="6AF0E642" w14:textId="77777777" w:rsidTr="00F04C8C">
        <w:trPr>
          <w:cantSplit/>
        </w:trPr>
        <w:tc>
          <w:tcPr>
            <w:tcW w:w="4477" w:type="dxa"/>
            <w:shd w:val="clear" w:color="auto" w:fill="auto"/>
          </w:tcPr>
          <w:p w14:paraId="12315D6E" w14:textId="77777777" w:rsidR="00C67798" w:rsidRPr="00F04C8C" w:rsidRDefault="00C67798" w:rsidP="00CC6CF7">
            <w:pPr>
              <w:pStyle w:val="GuidelineNormal"/>
              <w:spacing w:before="40" w:after="40"/>
              <w:rPr>
                <w:rFonts w:ascii="Arial" w:hAnsi="Arial"/>
                <w:szCs w:val="20"/>
              </w:rPr>
            </w:pPr>
          </w:p>
        </w:tc>
        <w:tc>
          <w:tcPr>
            <w:tcW w:w="4765" w:type="dxa"/>
            <w:shd w:val="clear" w:color="auto" w:fill="auto"/>
          </w:tcPr>
          <w:p w14:paraId="0ADA11FE" w14:textId="77777777" w:rsidR="00C67798" w:rsidRPr="00F04C8C" w:rsidRDefault="00C67798" w:rsidP="00CC6CF7">
            <w:pPr>
              <w:pStyle w:val="GuidelineNormal"/>
              <w:spacing w:before="40" w:after="40"/>
              <w:rPr>
                <w:rFonts w:ascii="Arial" w:hAnsi="Arial"/>
                <w:szCs w:val="20"/>
              </w:rPr>
            </w:pPr>
          </w:p>
        </w:tc>
      </w:tr>
    </w:tbl>
    <w:p w14:paraId="36BE5987" w14:textId="77777777" w:rsidR="00C67798" w:rsidRPr="00146473" w:rsidRDefault="00C67798" w:rsidP="0074116D">
      <w:pPr>
        <w:pStyle w:val="Heading1"/>
      </w:pPr>
      <w:bookmarkStart w:id="46" w:name="_Toc496257201"/>
      <w:bookmarkStart w:id="47" w:name="_Toc40459964"/>
      <w:bookmarkStart w:id="48" w:name="_Toc55303047"/>
      <w:r w:rsidRPr="00146473">
        <w:t>Project Considerations</w:t>
      </w:r>
      <w:bookmarkEnd w:id="46"/>
      <w:bookmarkEnd w:id="47"/>
      <w:bookmarkEnd w:id="48"/>
    </w:p>
    <w:p w14:paraId="3F7D6B15" w14:textId="67E965D8" w:rsidR="00C67798" w:rsidRPr="00146473" w:rsidRDefault="00C67798" w:rsidP="00C67798">
      <w:pPr>
        <w:pStyle w:val="GuidelineNormal"/>
        <w:rPr>
          <w:rFonts w:ascii="Arial" w:hAnsi="Arial"/>
          <w:i/>
        </w:rPr>
      </w:pPr>
      <w:r w:rsidRPr="00146473">
        <w:rPr>
          <w:rFonts w:ascii="Arial" w:hAnsi="Arial"/>
          <w:i/>
        </w:rPr>
        <w:t>[This section documents the project’s known assumptions, risks, dependencies and constraints. Collectively</w:t>
      </w:r>
      <w:r w:rsidR="00047B3B">
        <w:rPr>
          <w:rFonts w:ascii="Arial" w:hAnsi="Arial"/>
          <w:i/>
        </w:rPr>
        <w:t>,</w:t>
      </w:r>
      <w:r w:rsidRPr="00146473">
        <w:rPr>
          <w:rFonts w:ascii="Arial" w:hAnsi="Arial"/>
          <w:i/>
        </w:rPr>
        <w:t xml:space="preserve"> these form the basis for managing project risk.]</w:t>
      </w:r>
    </w:p>
    <w:p w14:paraId="4981D2B4" w14:textId="77777777" w:rsidR="00C67798" w:rsidRPr="00146473" w:rsidRDefault="00C67798" w:rsidP="00F04C8C">
      <w:pPr>
        <w:pStyle w:val="Heading2"/>
      </w:pPr>
      <w:bookmarkStart w:id="49" w:name="_Toc496257202"/>
      <w:bookmarkStart w:id="50" w:name="_Toc40459965"/>
      <w:bookmarkStart w:id="51" w:name="_Toc55303048"/>
      <w:r w:rsidRPr="00146473">
        <w:t>Assumptions</w:t>
      </w:r>
      <w:bookmarkEnd w:id="49"/>
      <w:bookmarkEnd w:id="50"/>
      <w:bookmarkEnd w:id="51"/>
    </w:p>
    <w:p w14:paraId="147D2793" w14:textId="77777777" w:rsidR="00C67798" w:rsidRPr="00146473" w:rsidRDefault="00C67798" w:rsidP="00C67798">
      <w:pPr>
        <w:pStyle w:val="GuidelineNormal"/>
        <w:rPr>
          <w:rFonts w:ascii="Arial" w:hAnsi="Arial"/>
          <w:i/>
        </w:rPr>
      </w:pPr>
      <w:r w:rsidRPr="00146473">
        <w:rPr>
          <w:rFonts w:ascii="Arial" w:hAnsi="Arial"/>
          <w:i/>
        </w:rPr>
        <w:t>[List the major project assumptions. Consider assumptions regarding resource availability, goods and services costs, required level of effort, and environmental factors.]</w:t>
      </w:r>
    </w:p>
    <w:p w14:paraId="2063E043" w14:textId="77777777" w:rsidR="00C67798" w:rsidRPr="00146473" w:rsidRDefault="00C67798" w:rsidP="00C67798">
      <w:pPr>
        <w:pStyle w:val="GuidelineNormal"/>
        <w:keepNext/>
        <w:keepLines/>
        <w:rPr>
          <w:rFonts w:ascii="Arial" w:hAnsi="Arial"/>
        </w:rPr>
      </w:pPr>
      <w:r w:rsidRPr="00146473">
        <w:rPr>
          <w:rFonts w:ascii="Arial" w:hAnsi="Arial"/>
        </w:rPr>
        <w:t>This project is operating under the following assumptions:</w:t>
      </w:r>
    </w:p>
    <w:p w14:paraId="329F241C" w14:textId="77777777" w:rsidR="00C67798" w:rsidRPr="00146473" w:rsidRDefault="00C67798" w:rsidP="00C67798">
      <w:pPr>
        <w:pStyle w:val="GuidelineNormal"/>
        <w:numPr>
          <w:ilvl w:val="0"/>
          <w:numId w:val="5"/>
        </w:numPr>
        <w:rPr>
          <w:rFonts w:ascii="Arial" w:hAnsi="Arial"/>
        </w:rPr>
      </w:pPr>
    </w:p>
    <w:p w14:paraId="1E3921BD" w14:textId="77777777" w:rsidR="00C67798" w:rsidRPr="00146473" w:rsidRDefault="00C67798" w:rsidP="00C67798">
      <w:pPr>
        <w:pStyle w:val="GuidelineNormal"/>
        <w:numPr>
          <w:ilvl w:val="0"/>
          <w:numId w:val="5"/>
        </w:numPr>
        <w:rPr>
          <w:rFonts w:ascii="Arial" w:hAnsi="Arial"/>
        </w:rPr>
      </w:pPr>
    </w:p>
    <w:p w14:paraId="10D001CA" w14:textId="77777777" w:rsidR="00C67798" w:rsidRPr="00146473" w:rsidRDefault="00C67798" w:rsidP="00C67798">
      <w:pPr>
        <w:pStyle w:val="GuidelineNormal"/>
        <w:numPr>
          <w:ilvl w:val="0"/>
          <w:numId w:val="5"/>
        </w:numPr>
        <w:rPr>
          <w:rFonts w:ascii="Arial" w:hAnsi="Arial"/>
        </w:rPr>
      </w:pPr>
    </w:p>
    <w:p w14:paraId="16E169B8" w14:textId="77777777" w:rsidR="00C67798" w:rsidRPr="00146473" w:rsidRDefault="00C67798" w:rsidP="00F04C8C">
      <w:pPr>
        <w:pStyle w:val="Heading2"/>
      </w:pPr>
      <w:bookmarkStart w:id="52" w:name="_Toc496257203"/>
      <w:bookmarkStart w:id="53" w:name="_Toc40459966"/>
      <w:bookmarkStart w:id="54" w:name="_Toc55303049"/>
      <w:r w:rsidRPr="00146473">
        <w:t>Risks</w:t>
      </w:r>
      <w:bookmarkEnd w:id="52"/>
      <w:bookmarkEnd w:id="53"/>
      <w:bookmarkEnd w:id="54"/>
    </w:p>
    <w:p w14:paraId="60A16852" w14:textId="77777777" w:rsidR="00C67798" w:rsidRPr="00146473" w:rsidRDefault="00C67798" w:rsidP="00C67798">
      <w:pPr>
        <w:pStyle w:val="GuidelineNormal"/>
        <w:rPr>
          <w:rFonts w:ascii="Arial" w:hAnsi="Arial"/>
          <w:i/>
        </w:rPr>
      </w:pPr>
      <w:r w:rsidRPr="00146473">
        <w:rPr>
          <w:rFonts w:ascii="Arial" w:hAnsi="Arial"/>
          <w:i/>
        </w:rPr>
        <w:t>[Summarize the known risks associated with the project. Risks are defined as any event which may adversely impact project outcomes. Risks may be strategic, environmental, financial, operational, technical, or process related.</w:t>
      </w:r>
    </w:p>
    <w:p w14:paraId="2B2BFFA3" w14:textId="77777777" w:rsidR="00C67798" w:rsidRPr="00146473" w:rsidRDefault="00C67798" w:rsidP="00C67798">
      <w:pPr>
        <w:pStyle w:val="GuidelineNormal"/>
        <w:rPr>
          <w:rFonts w:ascii="Arial" w:hAnsi="Arial"/>
          <w:i/>
        </w:rPr>
      </w:pPr>
      <w:r w:rsidRPr="00146473">
        <w:rPr>
          <w:rFonts w:ascii="Arial" w:hAnsi="Arial"/>
          <w:i/>
        </w:rPr>
        <w:t>Identify on a scale of 1 to 4 the probability and the impact of the risk occurring. Summarize the planned risk response should the risk occur. A more formal risk assessment and risk management plan may be necessary depending on the number and severity of the risks.]</w:t>
      </w:r>
    </w:p>
    <w:p w14:paraId="51FACEA1" w14:textId="77777777" w:rsidR="00C67798" w:rsidRPr="00146473" w:rsidRDefault="00C67798" w:rsidP="00C67798">
      <w:pPr>
        <w:pStyle w:val="GuidelineNormal"/>
        <w:keepNext/>
        <w:keepLines/>
        <w:rPr>
          <w:rFonts w:ascii="Arial" w:hAnsi="Arial"/>
        </w:rPr>
      </w:pPr>
      <w:r w:rsidRPr="00146473">
        <w:rPr>
          <w:rFonts w:ascii="Arial" w:hAnsi="Arial"/>
        </w:rPr>
        <w:lastRenderedPageBreak/>
        <w:t>The following table identifies the known risks associated with the project as well as their probability (rated on a scale of 1 [very unlikely] to 4 [very likely]) and impact (rated on a scale of 1 [insignificant disruption] to 4 [major disruption]) and preliminary risk response strategies.</w:t>
      </w:r>
    </w:p>
    <w:p w14:paraId="1DD5DC18" w14:textId="77777777" w:rsidR="00C67798" w:rsidRPr="00146473" w:rsidRDefault="00C67798" w:rsidP="00C67798">
      <w:pPr>
        <w:pStyle w:val="GuidelineNormal"/>
        <w:keepNext/>
        <w:keepLines/>
        <w:jc w:val="center"/>
        <w:rPr>
          <w:rFonts w:ascii="Arial" w:hAnsi="Arial"/>
          <w:b/>
          <w:sz w:val="18"/>
          <w:szCs w:val="18"/>
        </w:rPr>
      </w:pPr>
      <w:r w:rsidRPr="00146473">
        <w:rPr>
          <w:rFonts w:ascii="Arial" w:hAnsi="Arial"/>
          <w:b/>
          <w:sz w:val="18"/>
          <w:szCs w:val="18"/>
        </w:rPr>
        <w:t>Project Risks</w:t>
      </w:r>
    </w:p>
    <w:tbl>
      <w:tblPr>
        <w:tblStyle w:val="TableGrid"/>
        <w:tblW w:w="9242" w:type="dxa"/>
        <w:tblInd w:w="108" w:type="dxa"/>
        <w:tblLook w:val="04A0" w:firstRow="1" w:lastRow="0" w:firstColumn="1" w:lastColumn="0" w:noHBand="0" w:noVBand="1"/>
      </w:tblPr>
      <w:tblGrid>
        <w:gridCol w:w="3285"/>
        <w:gridCol w:w="1443"/>
        <w:gridCol w:w="1149"/>
        <w:gridCol w:w="3365"/>
      </w:tblGrid>
      <w:tr w:rsidR="0074116D" w:rsidRPr="00F04C8C" w14:paraId="551A8B15" w14:textId="77777777" w:rsidTr="31754380">
        <w:trPr>
          <w:tblHeader/>
        </w:trPr>
        <w:tc>
          <w:tcPr>
            <w:tcW w:w="3285" w:type="dxa"/>
            <w:shd w:val="clear" w:color="auto" w:fill="000000" w:themeFill="text1"/>
          </w:tcPr>
          <w:p w14:paraId="306943E2"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Risk</w:t>
            </w:r>
          </w:p>
        </w:tc>
        <w:tc>
          <w:tcPr>
            <w:tcW w:w="1443" w:type="dxa"/>
            <w:shd w:val="clear" w:color="auto" w:fill="000000" w:themeFill="text1"/>
          </w:tcPr>
          <w:p w14:paraId="515E13A9" w14:textId="77777777" w:rsidR="00C67798" w:rsidRPr="007401E3" w:rsidRDefault="00C67798" w:rsidP="00CC6CF7">
            <w:pPr>
              <w:pStyle w:val="GuidelineNormal"/>
              <w:keepNext/>
              <w:keepLines/>
              <w:spacing w:before="40" w:after="40"/>
              <w:jc w:val="center"/>
              <w:rPr>
                <w:rFonts w:ascii="Arial" w:hAnsi="Arial"/>
                <w:b/>
                <w:color w:val="FFFFFF" w:themeColor="background1"/>
                <w:szCs w:val="20"/>
              </w:rPr>
            </w:pPr>
            <w:r w:rsidRPr="007401E3">
              <w:rPr>
                <w:rFonts w:ascii="Arial" w:hAnsi="Arial"/>
                <w:b/>
                <w:color w:val="FFFFFF" w:themeColor="background1"/>
                <w:szCs w:val="20"/>
              </w:rPr>
              <w:t>Probability</w:t>
            </w:r>
          </w:p>
        </w:tc>
        <w:tc>
          <w:tcPr>
            <w:tcW w:w="1149" w:type="dxa"/>
            <w:shd w:val="clear" w:color="auto" w:fill="000000" w:themeFill="text1"/>
          </w:tcPr>
          <w:p w14:paraId="21251D14" w14:textId="77777777" w:rsidR="00C67798" w:rsidRPr="007401E3" w:rsidRDefault="00C67798" w:rsidP="00CC6CF7">
            <w:pPr>
              <w:pStyle w:val="GuidelineNormal"/>
              <w:keepNext/>
              <w:keepLines/>
              <w:spacing w:before="40" w:after="40"/>
              <w:jc w:val="center"/>
              <w:rPr>
                <w:rFonts w:ascii="Arial" w:hAnsi="Arial"/>
                <w:b/>
                <w:color w:val="FFFFFF" w:themeColor="background1"/>
                <w:szCs w:val="20"/>
              </w:rPr>
            </w:pPr>
            <w:r w:rsidRPr="007401E3">
              <w:rPr>
                <w:rFonts w:ascii="Arial" w:hAnsi="Arial"/>
                <w:b/>
                <w:color w:val="FFFFFF" w:themeColor="background1"/>
                <w:szCs w:val="20"/>
              </w:rPr>
              <w:t>Impact</w:t>
            </w:r>
          </w:p>
        </w:tc>
        <w:tc>
          <w:tcPr>
            <w:tcW w:w="3365" w:type="dxa"/>
            <w:shd w:val="clear" w:color="auto" w:fill="000000" w:themeFill="text1"/>
          </w:tcPr>
          <w:p w14:paraId="27D94436" w14:textId="77777777" w:rsidR="00C67798" w:rsidRPr="007401E3" w:rsidRDefault="00C67798" w:rsidP="00CC6CF7">
            <w:pPr>
              <w:pStyle w:val="GuidelineNormal"/>
              <w:keepNext/>
              <w:keepLines/>
              <w:spacing w:before="40" w:after="40"/>
              <w:rPr>
                <w:rFonts w:ascii="Arial" w:hAnsi="Arial"/>
                <w:b/>
                <w:color w:val="FFFFFF" w:themeColor="background1"/>
                <w:szCs w:val="20"/>
              </w:rPr>
            </w:pPr>
            <w:r w:rsidRPr="007401E3">
              <w:rPr>
                <w:rFonts w:ascii="Arial" w:hAnsi="Arial"/>
                <w:b/>
                <w:color w:val="FFFFFF" w:themeColor="background1"/>
                <w:szCs w:val="20"/>
              </w:rPr>
              <w:t>Response</w:t>
            </w:r>
          </w:p>
        </w:tc>
      </w:tr>
      <w:tr w:rsidR="00C67798" w:rsidRPr="00F04C8C" w14:paraId="44BC5904" w14:textId="77777777" w:rsidTr="31754380">
        <w:tc>
          <w:tcPr>
            <w:tcW w:w="3285" w:type="dxa"/>
            <w:shd w:val="clear" w:color="auto" w:fill="auto"/>
          </w:tcPr>
          <w:p w14:paraId="765678B2" w14:textId="77777777" w:rsidR="00C67798" w:rsidRPr="00F04C8C" w:rsidRDefault="00C67798" w:rsidP="00CC6CF7">
            <w:pPr>
              <w:pStyle w:val="GuidelineNormal"/>
              <w:spacing w:before="40" w:after="40"/>
              <w:rPr>
                <w:rFonts w:ascii="Arial" w:hAnsi="Arial"/>
                <w:szCs w:val="20"/>
              </w:rPr>
            </w:pPr>
          </w:p>
        </w:tc>
        <w:tc>
          <w:tcPr>
            <w:tcW w:w="1443" w:type="dxa"/>
          </w:tcPr>
          <w:p w14:paraId="6E613D39" w14:textId="77777777" w:rsidR="00C67798" w:rsidRPr="00F04C8C" w:rsidRDefault="00C67798" w:rsidP="00CC6CF7">
            <w:pPr>
              <w:pStyle w:val="GuidelineNormal"/>
              <w:spacing w:before="40" w:after="40"/>
              <w:rPr>
                <w:rFonts w:ascii="Arial" w:hAnsi="Arial"/>
                <w:szCs w:val="20"/>
              </w:rPr>
            </w:pPr>
          </w:p>
        </w:tc>
        <w:tc>
          <w:tcPr>
            <w:tcW w:w="1149" w:type="dxa"/>
          </w:tcPr>
          <w:p w14:paraId="23769797" w14:textId="77777777" w:rsidR="00C67798" w:rsidRPr="00F04C8C" w:rsidRDefault="00C67798" w:rsidP="00CC6CF7">
            <w:pPr>
              <w:pStyle w:val="GuidelineNormal"/>
              <w:spacing w:before="40" w:after="40"/>
              <w:rPr>
                <w:rFonts w:ascii="Arial" w:hAnsi="Arial"/>
                <w:szCs w:val="20"/>
              </w:rPr>
            </w:pPr>
          </w:p>
        </w:tc>
        <w:tc>
          <w:tcPr>
            <w:tcW w:w="3365" w:type="dxa"/>
            <w:shd w:val="clear" w:color="auto" w:fill="auto"/>
          </w:tcPr>
          <w:p w14:paraId="17A23447" w14:textId="77777777" w:rsidR="00C67798" w:rsidRPr="00F04C8C" w:rsidRDefault="00C67798" w:rsidP="00CC6CF7">
            <w:pPr>
              <w:pStyle w:val="GuidelineNormal"/>
              <w:spacing w:before="40" w:after="40"/>
              <w:rPr>
                <w:rFonts w:ascii="Arial" w:hAnsi="Arial"/>
                <w:szCs w:val="20"/>
              </w:rPr>
            </w:pPr>
          </w:p>
        </w:tc>
      </w:tr>
      <w:tr w:rsidR="00C67798" w:rsidRPr="00F04C8C" w14:paraId="4FA141BD" w14:textId="77777777" w:rsidTr="31754380">
        <w:tc>
          <w:tcPr>
            <w:tcW w:w="3285" w:type="dxa"/>
            <w:shd w:val="clear" w:color="auto" w:fill="auto"/>
          </w:tcPr>
          <w:p w14:paraId="08AFC466" w14:textId="77777777" w:rsidR="00C67798" w:rsidRPr="00F04C8C" w:rsidRDefault="00C67798" w:rsidP="00CC6CF7">
            <w:pPr>
              <w:pStyle w:val="GuidelineNormal"/>
              <w:spacing w:before="40" w:after="40"/>
              <w:rPr>
                <w:rFonts w:ascii="Arial" w:hAnsi="Arial"/>
                <w:szCs w:val="20"/>
              </w:rPr>
            </w:pPr>
          </w:p>
        </w:tc>
        <w:tc>
          <w:tcPr>
            <w:tcW w:w="1443" w:type="dxa"/>
          </w:tcPr>
          <w:p w14:paraId="5A0E3DA4" w14:textId="77777777" w:rsidR="00C67798" w:rsidRPr="00F04C8C" w:rsidRDefault="00C67798" w:rsidP="00CC6CF7">
            <w:pPr>
              <w:pStyle w:val="GuidelineNormal"/>
              <w:spacing w:before="40" w:after="40"/>
              <w:rPr>
                <w:rFonts w:ascii="Arial" w:hAnsi="Arial"/>
                <w:szCs w:val="20"/>
              </w:rPr>
            </w:pPr>
          </w:p>
        </w:tc>
        <w:tc>
          <w:tcPr>
            <w:tcW w:w="1149" w:type="dxa"/>
          </w:tcPr>
          <w:p w14:paraId="6F5FAC72" w14:textId="77777777" w:rsidR="00C67798" w:rsidRPr="00F04C8C" w:rsidRDefault="00C67798" w:rsidP="00CC6CF7">
            <w:pPr>
              <w:pStyle w:val="GuidelineNormal"/>
              <w:spacing w:before="40" w:after="40"/>
              <w:rPr>
                <w:rFonts w:ascii="Arial" w:hAnsi="Arial"/>
                <w:szCs w:val="20"/>
              </w:rPr>
            </w:pPr>
          </w:p>
        </w:tc>
        <w:tc>
          <w:tcPr>
            <w:tcW w:w="3365" w:type="dxa"/>
            <w:shd w:val="clear" w:color="auto" w:fill="auto"/>
          </w:tcPr>
          <w:p w14:paraId="44677285" w14:textId="77777777" w:rsidR="00C67798" w:rsidRPr="00F04C8C" w:rsidRDefault="00C67798" w:rsidP="00CC6CF7">
            <w:pPr>
              <w:pStyle w:val="GuidelineNormal"/>
              <w:spacing w:before="40" w:after="40"/>
              <w:rPr>
                <w:rFonts w:ascii="Arial" w:hAnsi="Arial"/>
                <w:szCs w:val="20"/>
              </w:rPr>
            </w:pPr>
          </w:p>
        </w:tc>
      </w:tr>
      <w:tr w:rsidR="00C67798" w:rsidRPr="00F04C8C" w14:paraId="76F98A77" w14:textId="77777777" w:rsidTr="31754380">
        <w:tc>
          <w:tcPr>
            <w:tcW w:w="3285" w:type="dxa"/>
            <w:shd w:val="clear" w:color="auto" w:fill="auto"/>
          </w:tcPr>
          <w:p w14:paraId="7863DF4D" w14:textId="77777777" w:rsidR="00C67798" w:rsidRPr="00F04C8C" w:rsidRDefault="00C67798" w:rsidP="00CC6CF7">
            <w:pPr>
              <w:pStyle w:val="GuidelineNormal"/>
              <w:spacing w:before="40" w:after="40"/>
              <w:rPr>
                <w:rFonts w:ascii="Arial" w:hAnsi="Arial"/>
                <w:szCs w:val="20"/>
              </w:rPr>
            </w:pPr>
          </w:p>
        </w:tc>
        <w:tc>
          <w:tcPr>
            <w:tcW w:w="1443" w:type="dxa"/>
          </w:tcPr>
          <w:p w14:paraId="2A7A7F8A" w14:textId="77777777" w:rsidR="00C67798" w:rsidRPr="00F04C8C" w:rsidRDefault="00C67798" w:rsidP="00CC6CF7">
            <w:pPr>
              <w:pStyle w:val="GuidelineNormal"/>
              <w:spacing w:before="40" w:after="40"/>
              <w:rPr>
                <w:rFonts w:ascii="Arial" w:hAnsi="Arial"/>
                <w:szCs w:val="20"/>
              </w:rPr>
            </w:pPr>
          </w:p>
        </w:tc>
        <w:tc>
          <w:tcPr>
            <w:tcW w:w="1149" w:type="dxa"/>
          </w:tcPr>
          <w:p w14:paraId="387BA0A2" w14:textId="77777777" w:rsidR="00C67798" w:rsidRPr="00F04C8C" w:rsidRDefault="00C67798" w:rsidP="00CC6CF7">
            <w:pPr>
              <w:pStyle w:val="GuidelineNormal"/>
              <w:spacing w:before="40" w:after="40"/>
              <w:rPr>
                <w:rFonts w:ascii="Arial" w:hAnsi="Arial"/>
                <w:szCs w:val="20"/>
              </w:rPr>
            </w:pPr>
          </w:p>
        </w:tc>
        <w:tc>
          <w:tcPr>
            <w:tcW w:w="3365" w:type="dxa"/>
            <w:shd w:val="clear" w:color="auto" w:fill="auto"/>
          </w:tcPr>
          <w:p w14:paraId="79CE35F9" w14:textId="77777777" w:rsidR="00C67798" w:rsidRPr="00F04C8C" w:rsidRDefault="00C67798" w:rsidP="00CC6CF7">
            <w:pPr>
              <w:pStyle w:val="GuidelineNormal"/>
              <w:spacing w:before="40" w:after="40"/>
              <w:rPr>
                <w:rFonts w:ascii="Arial" w:hAnsi="Arial"/>
                <w:szCs w:val="20"/>
              </w:rPr>
            </w:pPr>
          </w:p>
        </w:tc>
      </w:tr>
      <w:tr w:rsidR="00C67798" w:rsidRPr="00F04C8C" w14:paraId="16D1FB05" w14:textId="77777777" w:rsidTr="31754380">
        <w:tc>
          <w:tcPr>
            <w:tcW w:w="3285" w:type="dxa"/>
            <w:shd w:val="clear" w:color="auto" w:fill="auto"/>
          </w:tcPr>
          <w:p w14:paraId="5E41DE8E" w14:textId="77777777" w:rsidR="00C67798" w:rsidRPr="00F04C8C" w:rsidRDefault="00C67798" w:rsidP="00CC6CF7">
            <w:pPr>
              <w:pStyle w:val="GuidelineNormal"/>
              <w:spacing w:before="40" w:after="40"/>
              <w:rPr>
                <w:rFonts w:ascii="Arial" w:hAnsi="Arial"/>
                <w:szCs w:val="20"/>
              </w:rPr>
            </w:pPr>
          </w:p>
        </w:tc>
        <w:tc>
          <w:tcPr>
            <w:tcW w:w="1443" w:type="dxa"/>
          </w:tcPr>
          <w:p w14:paraId="2003DA02" w14:textId="77777777" w:rsidR="00C67798" w:rsidRPr="00F04C8C" w:rsidRDefault="00C67798" w:rsidP="00CC6CF7">
            <w:pPr>
              <w:pStyle w:val="GuidelineNormal"/>
              <w:spacing w:before="40" w:after="40"/>
              <w:rPr>
                <w:rFonts w:ascii="Arial" w:hAnsi="Arial"/>
                <w:szCs w:val="20"/>
              </w:rPr>
            </w:pPr>
          </w:p>
        </w:tc>
        <w:tc>
          <w:tcPr>
            <w:tcW w:w="1149" w:type="dxa"/>
          </w:tcPr>
          <w:p w14:paraId="4ECF5232" w14:textId="77777777" w:rsidR="00C67798" w:rsidRPr="00F04C8C" w:rsidRDefault="00C67798" w:rsidP="00CC6CF7">
            <w:pPr>
              <w:pStyle w:val="GuidelineNormal"/>
              <w:spacing w:before="40" w:after="40"/>
              <w:rPr>
                <w:rFonts w:ascii="Arial" w:hAnsi="Arial"/>
                <w:szCs w:val="20"/>
              </w:rPr>
            </w:pPr>
          </w:p>
        </w:tc>
        <w:tc>
          <w:tcPr>
            <w:tcW w:w="3365" w:type="dxa"/>
            <w:shd w:val="clear" w:color="auto" w:fill="auto"/>
          </w:tcPr>
          <w:p w14:paraId="02912F58" w14:textId="77777777" w:rsidR="00C67798" w:rsidRPr="00F04C8C" w:rsidRDefault="00C67798" w:rsidP="00CC6CF7">
            <w:pPr>
              <w:pStyle w:val="GuidelineNormal"/>
              <w:spacing w:before="40" w:after="40"/>
              <w:rPr>
                <w:rFonts w:ascii="Arial" w:hAnsi="Arial"/>
                <w:szCs w:val="20"/>
              </w:rPr>
            </w:pPr>
          </w:p>
        </w:tc>
      </w:tr>
    </w:tbl>
    <w:p w14:paraId="10979D34" w14:textId="77777777" w:rsidR="00C67798" w:rsidRPr="00146473" w:rsidRDefault="00C67798" w:rsidP="00C67798">
      <w:pPr>
        <w:pStyle w:val="GuidelineNormal"/>
        <w:rPr>
          <w:rFonts w:ascii="Arial" w:hAnsi="Arial"/>
        </w:rPr>
      </w:pPr>
    </w:p>
    <w:p w14:paraId="237688B8" w14:textId="77777777" w:rsidR="00C67798" w:rsidRPr="00146473" w:rsidRDefault="00C67798" w:rsidP="00F04C8C">
      <w:pPr>
        <w:pStyle w:val="Heading2"/>
      </w:pPr>
      <w:bookmarkStart w:id="55" w:name="_Toc496257204"/>
      <w:bookmarkStart w:id="56" w:name="_Toc40459967"/>
      <w:bookmarkStart w:id="57" w:name="_Toc55303050"/>
      <w:r w:rsidRPr="00146473">
        <w:t>Dependencies</w:t>
      </w:r>
      <w:bookmarkEnd w:id="55"/>
      <w:bookmarkEnd w:id="56"/>
      <w:bookmarkEnd w:id="57"/>
      <w:r w:rsidRPr="00146473">
        <w:t xml:space="preserve"> </w:t>
      </w:r>
    </w:p>
    <w:p w14:paraId="1567B07F" w14:textId="77777777" w:rsidR="00C67798" w:rsidRPr="00146473" w:rsidRDefault="00C67798" w:rsidP="00C67798">
      <w:pPr>
        <w:pStyle w:val="GuidelineNormal"/>
        <w:rPr>
          <w:rFonts w:ascii="Arial" w:hAnsi="Arial"/>
          <w:i/>
        </w:rPr>
      </w:pPr>
      <w:r w:rsidRPr="00146473">
        <w:rPr>
          <w:rFonts w:ascii="Arial" w:hAnsi="Arial"/>
          <w:i/>
        </w:rPr>
        <w:t>[List the major dependencies associated with the project. Consider dependencies on other concurrent projects, shared resources, and approval of policy changes.]</w:t>
      </w:r>
    </w:p>
    <w:p w14:paraId="45EAADB6" w14:textId="77777777" w:rsidR="00C67798" w:rsidRPr="00146473" w:rsidRDefault="00C67798" w:rsidP="00C67798">
      <w:pPr>
        <w:pStyle w:val="GuidelineNormal"/>
        <w:keepNext/>
        <w:keepLines/>
        <w:rPr>
          <w:rFonts w:ascii="Arial" w:hAnsi="Arial"/>
        </w:rPr>
      </w:pPr>
      <w:r w:rsidRPr="00146473">
        <w:rPr>
          <w:rFonts w:ascii="Arial" w:hAnsi="Arial"/>
        </w:rPr>
        <w:t>This project has the following dependencies:</w:t>
      </w:r>
    </w:p>
    <w:p w14:paraId="5716F416" w14:textId="77777777" w:rsidR="00C67798" w:rsidRPr="00146473" w:rsidRDefault="00C67798" w:rsidP="00C67798">
      <w:pPr>
        <w:pStyle w:val="GuidelineNormal"/>
        <w:numPr>
          <w:ilvl w:val="0"/>
          <w:numId w:val="4"/>
        </w:numPr>
        <w:rPr>
          <w:rFonts w:ascii="Arial" w:hAnsi="Arial"/>
        </w:rPr>
      </w:pPr>
    </w:p>
    <w:p w14:paraId="269EC915" w14:textId="77777777" w:rsidR="00C67798" w:rsidRPr="00146473" w:rsidRDefault="00C67798" w:rsidP="00C67798">
      <w:pPr>
        <w:pStyle w:val="GuidelineNormal"/>
        <w:numPr>
          <w:ilvl w:val="0"/>
          <w:numId w:val="4"/>
        </w:numPr>
        <w:rPr>
          <w:rFonts w:ascii="Arial" w:hAnsi="Arial"/>
        </w:rPr>
      </w:pPr>
    </w:p>
    <w:p w14:paraId="34950358" w14:textId="77777777" w:rsidR="00C67798" w:rsidRPr="00146473" w:rsidRDefault="00C67798" w:rsidP="00C67798">
      <w:pPr>
        <w:pStyle w:val="GuidelineNormal"/>
        <w:numPr>
          <w:ilvl w:val="0"/>
          <w:numId w:val="4"/>
        </w:numPr>
        <w:rPr>
          <w:rFonts w:ascii="Arial" w:hAnsi="Arial"/>
        </w:rPr>
      </w:pPr>
    </w:p>
    <w:p w14:paraId="53AE2334" w14:textId="77777777" w:rsidR="00C67798" w:rsidRPr="00146473" w:rsidRDefault="00C67798" w:rsidP="00F04C8C">
      <w:pPr>
        <w:pStyle w:val="Heading2"/>
      </w:pPr>
      <w:bookmarkStart w:id="58" w:name="_Toc496257205"/>
      <w:bookmarkStart w:id="59" w:name="_Toc40459968"/>
      <w:bookmarkStart w:id="60" w:name="_Toc55303051"/>
      <w:r w:rsidRPr="00146473">
        <w:t>Constraints</w:t>
      </w:r>
      <w:bookmarkEnd w:id="58"/>
      <w:bookmarkEnd w:id="59"/>
      <w:bookmarkEnd w:id="60"/>
      <w:r w:rsidRPr="00146473">
        <w:t xml:space="preserve"> </w:t>
      </w:r>
    </w:p>
    <w:p w14:paraId="5A8972BB" w14:textId="77777777" w:rsidR="00C67798" w:rsidRPr="00146473" w:rsidRDefault="00C67798" w:rsidP="00C67798">
      <w:pPr>
        <w:pStyle w:val="GuidelineNormal"/>
        <w:rPr>
          <w:rFonts w:ascii="Arial" w:hAnsi="Arial"/>
          <w:i/>
        </w:rPr>
      </w:pPr>
      <w:r w:rsidRPr="00146473">
        <w:rPr>
          <w:rFonts w:ascii="Arial" w:hAnsi="Arial"/>
          <w:i/>
        </w:rPr>
        <w:t>[List the major constraints associated with the project. Constraints include fixed budgets, limited resources, and immovable milestone or go-live dates.]</w:t>
      </w:r>
    </w:p>
    <w:p w14:paraId="66035EE7" w14:textId="77777777" w:rsidR="00C67798" w:rsidRPr="00146473" w:rsidRDefault="00C67798" w:rsidP="00C67798">
      <w:pPr>
        <w:pStyle w:val="GuidelineNormal"/>
        <w:keepNext/>
        <w:keepLines/>
        <w:rPr>
          <w:rFonts w:ascii="Arial" w:hAnsi="Arial"/>
        </w:rPr>
      </w:pPr>
      <w:r w:rsidRPr="00146473">
        <w:rPr>
          <w:rFonts w:ascii="Arial" w:hAnsi="Arial"/>
        </w:rPr>
        <w:t>This project is operating under the following constraints:</w:t>
      </w:r>
    </w:p>
    <w:p w14:paraId="2A5C9E22" w14:textId="77777777" w:rsidR="00C67798" w:rsidRPr="00146473" w:rsidRDefault="00C67798" w:rsidP="00C67798">
      <w:pPr>
        <w:pStyle w:val="GuidelineNormal"/>
        <w:numPr>
          <w:ilvl w:val="0"/>
          <w:numId w:val="4"/>
        </w:numPr>
        <w:rPr>
          <w:rFonts w:ascii="Arial" w:hAnsi="Arial"/>
        </w:rPr>
      </w:pPr>
    </w:p>
    <w:p w14:paraId="3E2B4C81" w14:textId="77777777" w:rsidR="00C67798" w:rsidRPr="00146473" w:rsidRDefault="00C67798" w:rsidP="00C67798">
      <w:pPr>
        <w:pStyle w:val="GuidelineNormal"/>
        <w:numPr>
          <w:ilvl w:val="0"/>
          <w:numId w:val="4"/>
        </w:numPr>
        <w:rPr>
          <w:rFonts w:ascii="Arial" w:hAnsi="Arial"/>
        </w:rPr>
      </w:pPr>
    </w:p>
    <w:p w14:paraId="44ECA00E" w14:textId="1D32998F" w:rsidR="00174B6D" w:rsidRDefault="00174B6D" w:rsidP="00174B6D">
      <w:pPr>
        <w:tabs>
          <w:tab w:val="left" w:pos="5020"/>
        </w:tabs>
        <w:rPr>
          <w:rFonts w:cs="Arial"/>
          <w:sz w:val="28"/>
        </w:rPr>
      </w:pPr>
    </w:p>
    <w:p w14:paraId="1E22B5A6" w14:textId="77777777" w:rsidR="00F508D8" w:rsidRPr="00146473" w:rsidRDefault="00A44D3E">
      <w:pPr>
        <w:rPr>
          <w:rFonts w:cs="Arial"/>
        </w:rPr>
      </w:pPr>
    </w:p>
    <w:sectPr w:rsidR="00F508D8" w:rsidRPr="00146473" w:rsidSect="00F04C8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056EB" w14:textId="77777777" w:rsidR="00FE46A5" w:rsidRDefault="00FE46A5">
      <w:r>
        <w:separator/>
      </w:r>
    </w:p>
  </w:endnote>
  <w:endnote w:type="continuationSeparator" w:id="0">
    <w:p w14:paraId="0193CAF7" w14:textId="77777777" w:rsidR="00FE46A5" w:rsidRDefault="00FE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0DC8" w14:textId="77777777" w:rsidR="00F04C8C" w:rsidRDefault="00F0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A05D" w14:textId="77777777" w:rsidR="00F04C8C" w:rsidRDefault="00F04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C2E5" w14:textId="77777777" w:rsidR="00F04C8C" w:rsidRDefault="00F04C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357C491A" w:rsidR="003626C3" w:rsidRPr="004E614D" w:rsidRDefault="00927598">
    <w:pPr>
      <w:pStyle w:val="Footer"/>
      <w:rPr>
        <w:sz w:val="18"/>
        <w:szCs w:val="18"/>
      </w:rPr>
    </w:pPr>
    <w:r>
      <w:rPr>
        <w:sz w:val="18"/>
        <w:szCs w:val="18"/>
      </w:rPr>
      <w:t>[Date]</w:t>
    </w:r>
    <w:r w:rsidR="00C67798" w:rsidRPr="004E614D">
      <w:rPr>
        <w:sz w:val="18"/>
        <w:szCs w:val="18"/>
      </w:rPr>
      <w:tab/>
    </w:r>
    <w:r w:rsidR="00C67798" w:rsidRPr="004E614D">
      <w:rPr>
        <w:sz w:val="18"/>
        <w:szCs w:val="18"/>
      </w:rPr>
      <w:tab/>
    </w:r>
    <w:r w:rsidR="00C03E22">
      <w:rPr>
        <w:sz w:val="18"/>
        <w:szCs w:val="18"/>
      </w:rPr>
      <w:t xml:space="preserve">Page </w:t>
    </w:r>
    <w:r w:rsidR="00C67798" w:rsidRPr="004E614D">
      <w:rPr>
        <w:sz w:val="18"/>
        <w:szCs w:val="18"/>
      </w:rPr>
      <w:fldChar w:fldCharType="begin"/>
    </w:r>
    <w:r w:rsidR="00C67798" w:rsidRPr="004E614D">
      <w:rPr>
        <w:sz w:val="18"/>
        <w:szCs w:val="18"/>
      </w:rPr>
      <w:instrText xml:space="preserve"> PAGE   \* MERGEFORMAT </w:instrText>
    </w:r>
    <w:r w:rsidR="00C67798" w:rsidRPr="004E614D">
      <w:rPr>
        <w:sz w:val="18"/>
        <w:szCs w:val="18"/>
      </w:rPr>
      <w:fldChar w:fldCharType="separate"/>
    </w:r>
    <w:r w:rsidR="003D3BE5">
      <w:rPr>
        <w:noProof/>
        <w:sz w:val="18"/>
        <w:szCs w:val="18"/>
      </w:rPr>
      <w:t>5</w:t>
    </w:r>
    <w:r w:rsidR="00C67798"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3626C3" w:rsidRPr="0022653B" w:rsidRDefault="00C67798" w:rsidP="003626C3">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D4E57" w14:textId="77777777" w:rsidR="00FE46A5" w:rsidRDefault="00FE46A5">
      <w:r>
        <w:separator/>
      </w:r>
    </w:p>
  </w:footnote>
  <w:footnote w:type="continuationSeparator" w:id="0">
    <w:p w14:paraId="2BB555AD" w14:textId="77777777" w:rsidR="00FE46A5" w:rsidRDefault="00FE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C275" w14:textId="77777777" w:rsidR="00F04C8C" w:rsidRDefault="00F0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E48A" w14:textId="77777777" w:rsidR="00F04C8C" w:rsidRDefault="00F04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6368" w14:textId="77777777" w:rsidR="00F04C8C" w:rsidRDefault="00F04C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015549AE" w:rsidR="003626C3" w:rsidRPr="00C36FCA" w:rsidRDefault="002148EF" w:rsidP="0074116D">
    <w:pPr>
      <w:jc w:val="right"/>
    </w:pPr>
    <w:r w:rsidRPr="00C36FCA">
      <w:tab/>
    </w:r>
    <w:r w:rsidRPr="00C36FCA">
      <w:tab/>
    </w:r>
    <w:r w:rsidR="0074116D">
      <w:t xml:space="preserve">[Project Name] </w:t>
    </w:r>
    <w:r w:rsidRPr="00C36FCA">
      <w:t>Project Charter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3626C3" w:rsidRDefault="00A44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C4F3B"/>
    <w:multiLevelType w:val="hybridMultilevel"/>
    <w:tmpl w:val="A85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E2745"/>
    <w:multiLevelType w:val="multilevel"/>
    <w:tmpl w:val="250C9AA8"/>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15D20"/>
    <w:rsid w:val="00024ADB"/>
    <w:rsid w:val="00047B3B"/>
    <w:rsid w:val="000945E3"/>
    <w:rsid w:val="00146473"/>
    <w:rsid w:val="00174B6D"/>
    <w:rsid w:val="00194550"/>
    <w:rsid w:val="002148EF"/>
    <w:rsid w:val="00255C3A"/>
    <w:rsid w:val="00393AE0"/>
    <w:rsid w:val="003D3BE5"/>
    <w:rsid w:val="00487816"/>
    <w:rsid w:val="00540907"/>
    <w:rsid w:val="00576E23"/>
    <w:rsid w:val="005E2D52"/>
    <w:rsid w:val="00674981"/>
    <w:rsid w:val="007401E3"/>
    <w:rsid w:val="0074116D"/>
    <w:rsid w:val="00795248"/>
    <w:rsid w:val="00817938"/>
    <w:rsid w:val="008732B9"/>
    <w:rsid w:val="00910303"/>
    <w:rsid w:val="00921311"/>
    <w:rsid w:val="00927598"/>
    <w:rsid w:val="00977E30"/>
    <w:rsid w:val="00994132"/>
    <w:rsid w:val="009D3518"/>
    <w:rsid w:val="00A44D3E"/>
    <w:rsid w:val="00A709BA"/>
    <w:rsid w:val="00A949BD"/>
    <w:rsid w:val="00AA17D6"/>
    <w:rsid w:val="00AB7777"/>
    <w:rsid w:val="00B34375"/>
    <w:rsid w:val="00B53485"/>
    <w:rsid w:val="00BC3E49"/>
    <w:rsid w:val="00C03E22"/>
    <w:rsid w:val="00C35A16"/>
    <w:rsid w:val="00C36FCA"/>
    <w:rsid w:val="00C67798"/>
    <w:rsid w:val="00DA31FB"/>
    <w:rsid w:val="00E13CF1"/>
    <w:rsid w:val="00E81621"/>
    <w:rsid w:val="00F0397E"/>
    <w:rsid w:val="00F04C8C"/>
    <w:rsid w:val="00F22CA1"/>
    <w:rsid w:val="00F378FE"/>
    <w:rsid w:val="00F4232E"/>
    <w:rsid w:val="00F51D28"/>
    <w:rsid w:val="00FB6733"/>
    <w:rsid w:val="00FE3A3F"/>
    <w:rsid w:val="00FE46A5"/>
    <w:rsid w:val="054A2D24"/>
    <w:rsid w:val="05A66814"/>
    <w:rsid w:val="11719EFC"/>
    <w:rsid w:val="126843A7"/>
    <w:rsid w:val="128743AB"/>
    <w:rsid w:val="13466F67"/>
    <w:rsid w:val="18D40BEC"/>
    <w:rsid w:val="19D22D57"/>
    <w:rsid w:val="1AFF02B2"/>
    <w:rsid w:val="1CB965BC"/>
    <w:rsid w:val="1DDB10A7"/>
    <w:rsid w:val="220E78AB"/>
    <w:rsid w:val="229BC9FE"/>
    <w:rsid w:val="2558F50A"/>
    <w:rsid w:val="26BBEAE9"/>
    <w:rsid w:val="28068004"/>
    <w:rsid w:val="28C92676"/>
    <w:rsid w:val="28ED7006"/>
    <w:rsid w:val="29BF029B"/>
    <w:rsid w:val="2A6FCB9F"/>
    <w:rsid w:val="2A7AB097"/>
    <w:rsid w:val="2E68F0FF"/>
    <w:rsid w:val="2F533B5E"/>
    <w:rsid w:val="2F68F6C6"/>
    <w:rsid w:val="30151BC2"/>
    <w:rsid w:val="31754380"/>
    <w:rsid w:val="329CC190"/>
    <w:rsid w:val="32AB248B"/>
    <w:rsid w:val="34862AAA"/>
    <w:rsid w:val="34D48005"/>
    <w:rsid w:val="387789AD"/>
    <w:rsid w:val="38CB7EC5"/>
    <w:rsid w:val="396FFCC6"/>
    <w:rsid w:val="3BD7578F"/>
    <w:rsid w:val="3CDEAD25"/>
    <w:rsid w:val="3CF39ECA"/>
    <w:rsid w:val="3DEFDE55"/>
    <w:rsid w:val="40974B1D"/>
    <w:rsid w:val="40A15AE2"/>
    <w:rsid w:val="411753EA"/>
    <w:rsid w:val="44785FD0"/>
    <w:rsid w:val="45CCDAED"/>
    <w:rsid w:val="4683BF24"/>
    <w:rsid w:val="46EB7CE3"/>
    <w:rsid w:val="477CF196"/>
    <w:rsid w:val="4A2B947D"/>
    <w:rsid w:val="4A5B5E3B"/>
    <w:rsid w:val="4C488CC9"/>
    <w:rsid w:val="4CB205F6"/>
    <w:rsid w:val="4D230099"/>
    <w:rsid w:val="4E9BC8AE"/>
    <w:rsid w:val="4F45A5CF"/>
    <w:rsid w:val="511BFDEC"/>
    <w:rsid w:val="528935C1"/>
    <w:rsid w:val="552F2B25"/>
    <w:rsid w:val="566A3239"/>
    <w:rsid w:val="569FAD6B"/>
    <w:rsid w:val="5822CAE2"/>
    <w:rsid w:val="58EB8EA6"/>
    <w:rsid w:val="5D3A8EF3"/>
    <w:rsid w:val="60AB9851"/>
    <w:rsid w:val="61101F32"/>
    <w:rsid w:val="6225E4A9"/>
    <w:rsid w:val="6471AFFE"/>
    <w:rsid w:val="6519454A"/>
    <w:rsid w:val="6799686C"/>
    <w:rsid w:val="6AC7C925"/>
    <w:rsid w:val="6C626710"/>
    <w:rsid w:val="6C7CC1E3"/>
    <w:rsid w:val="6CDA35BF"/>
    <w:rsid w:val="6E2A1A40"/>
    <w:rsid w:val="6EF94CD5"/>
    <w:rsid w:val="7185379D"/>
    <w:rsid w:val="72E1D5F8"/>
    <w:rsid w:val="73057B6B"/>
    <w:rsid w:val="7955A2B7"/>
    <w:rsid w:val="7998FFD7"/>
    <w:rsid w:val="7AB58E8B"/>
    <w:rsid w:val="7ABF3A4F"/>
    <w:rsid w:val="7BA252D8"/>
    <w:rsid w:val="7DE4FE3C"/>
    <w:rsid w:val="7DFA9A62"/>
    <w:rsid w:val="7F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F04C8C"/>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
    <w:basedOn w:val="Normal"/>
    <w:link w:val="ListParagraphChar"/>
    <w:uiPriority w:val="34"/>
    <w:qFormat/>
    <w:rsid w:val="00FE3A3F"/>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
    <w:link w:val="ListParagraph"/>
    <w:uiPriority w:val="34"/>
    <w:rsid w:val="00FE3A3F"/>
    <w:rPr>
      <w:rFonts w:ascii="Arial" w:eastAsiaTheme="minorEastAsia" w:hAnsi="Arial"/>
      <w:szCs w:val="24"/>
    </w:rPr>
  </w:style>
  <w:style w:type="paragraph" w:customStyle="1" w:styleId="GuidelineNormal">
    <w:name w:val="Guideline Normal"/>
    <w:basedOn w:val="Normal"/>
    <w:link w:val="GuidelineNormalChar"/>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927598"/>
    <w:pPr>
      <w:tabs>
        <w:tab w:val="left" w:pos="540"/>
        <w:tab w:val="right" w:leader="dot" w:pos="9350"/>
      </w:tabs>
      <w:overflowPunct w:val="0"/>
      <w:autoSpaceDE w:val="0"/>
      <w:autoSpaceDN w:val="0"/>
      <w:adjustRightInd w:val="0"/>
      <w:spacing w:before="240" w:after="120"/>
      <w:ind w:left="540" w:hanging="540"/>
      <w:textAlignment w:val="baseline"/>
    </w:pPr>
    <w:rPr>
      <w:b/>
      <w:noProof/>
      <w:sz w:val="24"/>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927598"/>
    <w:pPr>
      <w:spacing w:after="100" w:line="276" w:lineRule="auto"/>
      <w:ind w:left="22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F04C8C"/>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character" w:styleId="CommentReference">
    <w:name w:val="annotation reference"/>
    <w:basedOn w:val="DefaultParagraphFont"/>
    <w:uiPriority w:val="99"/>
    <w:semiHidden/>
    <w:unhideWhenUsed/>
    <w:rsid w:val="00F22CA1"/>
    <w:rPr>
      <w:sz w:val="16"/>
      <w:szCs w:val="16"/>
    </w:rPr>
  </w:style>
  <w:style w:type="paragraph" w:styleId="CommentText">
    <w:name w:val="annotation text"/>
    <w:basedOn w:val="Normal"/>
    <w:link w:val="CommentTextChar"/>
    <w:uiPriority w:val="99"/>
    <w:semiHidden/>
    <w:unhideWhenUsed/>
    <w:rsid w:val="00F22CA1"/>
    <w:rPr>
      <w:sz w:val="20"/>
    </w:rPr>
  </w:style>
  <w:style w:type="character" w:customStyle="1" w:styleId="CommentTextChar">
    <w:name w:val="Comment Text Char"/>
    <w:basedOn w:val="DefaultParagraphFont"/>
    <w:link w:val="CommentText"/>
    <w:uiPriority w:val="99"/>
    <w:semiHidden/>
    <w:rsid w:val="00F2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2CA1"/>
    <w:rPr>
      <w:b/>
      <w:bCs/>
    </w:rPr>
  </w:style>
  <w:style w:type="character" w:customStyle="1" w:styleId="CommentSubjectChar">
    <w:name w:val="Comment Subject Char"/>
    <w:basedOn w:val="CommentTextChar"/>
    <w:link w:val="CommentSubject"/>
    <w:uiPriority w:val="99"/>
    <w:semiHidden/>
    <w:rsid w:val="00F22CA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3A055B"/>
    <w:rsid w:val="00421ED2"/>
    <w:rsid w:val="0060489D"/>
    <w:rsid w:val="008C53F1"/>
    <w:rsid w:val="00AC1757"/>
    <w:rsid w:val="00DD6A23"/>
    <w:rsid w:val="00E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ARADJU2PS7MR-38-2962</_dlc_DocId>
    <_dlc_DocIdUrl xmlns="fd6b8e64-5135-495f-993d-3801340bb78a">
      <Url>https://watech.sp.wa.gov/ocio/Oversight/_layouts/15/DocIdRedir.aspx?ID=ARADJU2PS7MR-38-2962</Url>
      <Description>ARADJU2PS7MR-38-2962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7F38E-7AA3-4BEE-9712-D72B9EA51E58}">
  <ds:schemaRefs>
    <ds:schemaRef ds:uri="http://purl.org/dc/terms/"/>
    <ds:schemaRef ds:uri="http://schemas.openxmlformats.org/package/2006/metadata/core-properties"/>
    <ds:schemaRef ds:uri="http://schemas.microsoft.com/office/2006/documentManagement/types"/>
    <ds:schemaRef ds:uri="http://www.w3.org/XML/1998/namespace"/>
    <ds:schemaRef ds:uri="0cab617a-a358-454a-b57a-a95f04bdac87"/>
    <ds:schemaRef ds:uri="http://schemas.microsoft.com/office/infopath/2007/PartnerControls"/>
    <ds:schemaRef ds:uri="http://purl.org/dc/elements/1.1/"/>
    <ds:schemaRef ds:uri="09e3d6cd-ab51-41d8-a395-b7951242d2a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3.xml><?xml version="1.0" encoding="utf-8"?>
<ds:datastoreItem xmlns:ds="http://schemas.openxmlformats.org/officeDocument/2006/customXml" ds:itemID="{EC19EA92-282D-4B12-A8EE-EFD2CA8E0BFF}"/>
</file>

<file path=customXml/itemProps4.xml><?xml version="1.0" encoding="utf-8"?>
<ds:datastoreItem xmlns:ds="http://schemas.openxmlformats.org/officeDocument/2006/customXml" ds:itemID="{5E5FD43D-47C0-4A05-8E1B-45EFF68620FD}">
  <ds:schemaRefs>
    <ds:schemaRef ds:uri="http://schemas.openxmlformats.org/officeDocument/2006/bibliography"/>
  </ds:schemaRefs>
</ds:datastoreItem>
</file>

<file path=customXml/itemProps5.xml><?xml version="1.0" encoding="utf-8"?>
<ds:datastoreItem xmlns:ds="http://schemas.openxmlformats.org/officeDocument/2006/customXml" ds:itemID="{2BF7543D-C385-499D-9E6D-E1569420CEBA}"/>
</file>

<file path=docProps/app.xml><?xml version="1.0" encoding="utf-8"?>
<Properties xmlns="http://schemas.openxmlformats.org/officeDocument/2006/extended-properties" xmlns:vt="http://schemas.openxmlformats.org/officeDocument/2006/docPropsVTypes">
  <Template>Normal</Template>
  <TotalTime>1</TotalTime>
  <Pages>10</Pages>
  <Words>2334</Words>
  <Characters>13304</Characters>
  <Application>Microsoft Office Word</Application>
  <DocSecurity>0</DocSecurity>
  <Lines>110</Lines>
  <Paragraphs>31</Paragraphs>
  <ScaleCrop>false</ScaleCrop>
  <Company>Washington OCIO</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
  <dc:creator>Washignton OCIO</dc:creator>
  <cp:keywords/>
  <dc:description/>
  <cp:lastModifiedBy>Simpkinson, Nicole (OCIO)</cp:lastModifiedBy>
  <cp:revision>2</cp:revision>
  <dcterms:created xsi:type="dcterms:W3CDTF">2020-12-21T22:22:00Z</dcterms:created>
  <dcterms:modified xsi:type="dcterms:W3CDTF">2020-12-21T22:22:00Z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30b1d225-80b1-4320-823b-4fdae9179a0d</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